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61D8" w:rsidRDefault="008961D8" w:rsidP="008961D8">
      <w:pPr>
        <w:spacing w:before="1" w:line="373" w:lineRule="auto"/>
        <w:ind w:firstLine="1"/>
        <w:jc w:val="center"/>
        <w:rPr>
          <w:color w:val="000000"/>
          <w:sz w:val="28"/>
          <w:szCs w:val="28"/>
        </w:rPr>
      </w:pPr>
      <w:r w:rsidRPr="008961D8">
        <w:rPr>
          <w:color w:val="000000"/>
          <w:sz w:val="28"/>
          <w:szCs w:val="28"/>
        </w:rPr>
        <w:t xml:space="preserve">Муниципальное образование </w:t>
      </w:r>
      <w:proofErr w:type="spellStart"/>
      <w:r w:rsidRPr="008961D8">
        <w:rPr>
          <w:color w:val="000000"/>
          <w:sz w:val="28"/>
          <w:szCs w:val="28"/>
        </w:rPr>
        <w:t>Бородиновское</w:t>
      </w:r>
      <w:proofErr w:type="spellEnd"/>
      <w:r w:rsidRPr="008961D8">
        <w:rPr>
          <w:color w:val="000000"/>
          <w:sz w:val="28"/>
          <w:szCs w:val="28"/>
        </w:rPr>
        <w:t xml:space="preserve"> сельское поселение </w:t>
      </w:r>
    </w:p>
    <w:p w:rsidR="008961D8" w:rsidRPr="008961D8" w:rsidRDefault="008961D8" w:rsidP="008961D8">
      <w:pPr>
        <w:spacing w:before="1" w:line="373" w:lineRule="auto"/>
        <w:ind w:firstLine="1"/>
        <w:jc w:val="center"/>
        <w:rPr>
          <w:color w:val="000000"/>
          <w:sz w:val="28"/>
          <w:szCs w:val="28"/>
        </w:rPr>
      </w:pPr>
      <w:proofErr w:type="spellStart"/>
      <w:r w:rsidRPr="008961D8">
        <w:rPr>
          <w:color w:val="000000"/>
          <w:sz w:val="28"/>
          <w:szCs w:val="28"/>
        </w:rPr>
        <w:t>Варненского</w:t>
      </w:r>
      <w:proofErr w:type="spellEnd"/>
      <w:r>
        <w:rPr>
          <w:color w:val="000000"/>
          <w:sz w:val="28"/>
          <w:szCs w:val="28"/>
        </w:rPr>
        <w:t xml:space="preserve"> </w:t>
      </w:r>
      <w:r w:rsidRPr="008961D8">
        <w:rPr>
          <w:color w:val="000000"/>
          <w:sz w:val="28"/>
          <w:szCs w:val="28"/>
        </w:rPr>
        <w:t>района Челябинской области</w:t>
      </w:r>
      <w:r>
        <w:rPr>
          <w:color w:val="000000"/>
          <w:sz w:val="28"/>
          <w:szCs w:val="28"/>
        </w:rPr>
        <w:t>.</w:t>
      </w:r>
    </w:p>
    <w:p w:rsidR="008961D8" w:rsidRPr="008961D8" w:rsidRDefault="008961D8" w:rsidP="008961D8">
      <w:pPr>
        <w:spacing w:before="1" w:line="373" w:lineRule="auto"/>
        <w:ind w:left="1709" w:hanging="1708"/>
        <w:rPr>
          <w:color w:val="000000"/>
          <w:sz w:val="28"/>
          <w:szCs w:val="28"/>
        </w:rPr>
      </w:pPr>
    </w:p>
    <w:p w:rsidR="008961D8" w:rsidRPr="008961D8" w:rsidRDefault="008961D8" w:rsidP="008961D8">
      <w:pPr>
        <w:spacing w:before="1" w:line="373" w:lineRule="auto"/>
        <w:ind w:left="1709" w:hanging="1708"/>
        <w:rPr>
          <w:color w:val="000000"/>
          <w:sz w:val="28"/>
          <w:szCs w:val="28"/>
        </w:rPr>
      </w:pPr>
    </w:p>
    <w:p w:rsidR="008961D8" w:rsidRPr="008961D8" w:rsidRDefault="008961D8" w:rsidP="008961D8">
      <w:pPr>
        <w:spacing w:before="1" w:line="373" w:lineRule="auto"/>
        <w:ind w:left="1709" w:hanging="1708"/>
        <w:rPr>
          <w:color w:val="000000"/>
          <w:sz w:val="28"/>
          <w:szCs w:val="28"/>
        </w:rPr>
      </w:pPr>
    </w:p>
    <w:p w:rsidR="008961D8" w:rsidRDefault="008961D8" w:rsidP="008961D8">
      <w:pPr>
        <w:spacing w:before="1" w:line="373" w:lineRule="auto"/>
        <w:ind w:left="1709" w:hanging="1708"/>
        <w:rPr>
          <w:color w:val="000000"/>
          <w:sz w:val="28"/>
          <w:szCs w:val="28"/>
        </w:rPr>
      </w:pPr>
    </w:p>
    <w:p w:rsidR="008961D8" w:rsidRDefault="008961D8" w:rsidP="008961D8">
      <w:pPr>
        <w:spacing w:before="1" w:line="373" w:lineRule="auto"/>
        <w:ind w:left="1709" w:hanging="1708"/>
        <w:rPr>
          <w:color w:val="000000"/>
          <w:sz w:val="28"/>
          <w:szCs w:val="28"/>
        </w:rPr>
      </w:pPr>
    </w:p>
    <w:p w:rsidR="008961D8" w:rsidRDefault="008961D8" w:rsidP="008961D8">
      <w:pPr>
        <w:spacing w:before="1" w:line="373" w:lineRule="auto"/>
        <w:ind w:left="1709" w:hanging="1708"/>
        <w:rPr>
          <w:color w:val="000000"/>
          <w:sz w:val="28"/>
          <w:szCs w:val="28"/>
        </w:rPr>
      </w:pPr>
    </w:p>
    <w:p w:rsidR="008961D8" w:rsidRPr="008961D8" w:rsidRDefault="008961D8" w:rsidP="008961D8">
      <w:pPr>
        <w:spacing w:before="1" w:line="373" w:lineRule="auto"/>
        <w:ind w:left="1709" w:hanging="1708"/>
        <w:rPr>
          <w:color w:val="000000"/>
          <w:sz w:val="28"/>
          <w:szCs w:val="28"/>
        </w:rPr>
      </w:pPr>
    </w:p>
    <w:p w:rsidR="008961D8" w:rsidRPr="008961D8" w:rsidRDefault="008961D8" w:rsidP="008961D8">
      <w:pPr>
        <w:spacing w:before="1" w:line="373" w:lineRule="auto"/>
        <w:ind w:left="1709" w:hanging="1708"/>
        <w:rPr>
          <w:color w:val="000000"/>
          <w:sz w:val="28"/>
          <w:szCs w:val="28"/>
        </w:rPr>
      </w:pPr>
    </w:p>
    <w:p w:rsidR="008961D8" w:rsidRPr="008961D8" w:rsidRDefault="008961D8" w:rsidP="008961D8">
      <w:pPr>
        <w:spacing w:before="1" w:line="315" w:lineRule="auto"/>
        <w:ind w:left="685" w:right="764" w:firstLine="48"/>
        <w:jc w:val="center"/>
        <w:rPr>
          <w:b/>
          <w:bCs/>
          <w:color w:val="000000"/>
          <w:sz w:val="28"/>
          <w:szCs w:val="28"/>
        </w:rPr>
      </w:pPr>
      <w:r w:rsidRPr="008961D8">
        <w:rPr>
          <w:b/>
          <w:bCs/>
          <w:color w:val="000000"/>
          <w:sz w:val="28"/>
          <w:szCs w:val="28"/>
        </w:rPr>
        <w:t xml:space="preserve">ВНЕСЕНИЕ ИЗМЕНЕНИЙ В ПРАВИЛА ЗЕМЛЕПОЛЬЗОВАНИЯ И ЗАСТРОЙКИ </w:t>
      </w:r>
    </w:p>
    <w:p w:rsidR="008961D8" w:rsidRPr="008961D8" w:rsidRDefault="008961D8" w:rsidP="008961D8">
      <w:pPr>
        <w:spacing w:before="1" w:line="315" w:lineRule="auto"/>
        <w:ind w:left="685" w:right="764" w:firstLine="48"/>
        <w:jc w:val="center"/>
        <w:rPr>
          <w:sz w:val="24"/>
          <w:szCs w:val="24"/>
        </w:rPr>
      </w:pPr>
      <w:r w:rsidRPr="008961D8">
        <w:rPr>
          <w:b/>
          <w:bCs/>
          <w:color w:val="000000"/>
          <w:sz w:val="28"/>
          <w:szCs w:val="28"/>
        </w:rPr>
        <w:t>МО БОРОДИНОВСКОЕ СЕЛЬСКОЕ ПОСЕЛЕНИЕ ВАРНЕНСКОГО РАЙОНА ЧЕЛЯБИНСКОЙ ОБЛАСТИ</w:t>
      </w:r>
    </w:p>
    <w:p w:rsidR="008961D8" w:rsidRPr="008961D8" w:rsidRDefault="008961D8" w:rsidP="008961D8">
      <w:pPr>
        <w:spacing w:before="1" w:line="373" w:lineRule="auto"/>
        <w:ind w:left="1709" w:hanging="1708"/>
        <w:rPr>
          <w:color w:val="000000"/>
          <w:sz w:val="28"/>
          <w:szCs w:val="28"/>
        </w:rPr>
      </w:pPr>
    </w:p>
    <w:p w:rsidR="008961D8" w:rsidRPr="008961D8" w:rsidRDefault="008961D8" w:rsidP="008961D8">
      <w:pPr>
        <w:spacing w:before="1" w:line="373" w:lineRule="auto"/>
        <w:ind w:left="1709" w:hanging="1708"/>
        <w:rPr>
          <w:color w:val="000000"/>
          <w:sz w:val="28"/>
          <w:szCs w:val="28"/>
        </w:rPr>
      </w:pPr>
    </w:p>
    <w:p w:rsidR="008961D8" w:rsidRDefault="008961D8" w:rsidP="008961D8">
      <w:pPr>
        <w:spacing w:before="1" w:line="373" w:lineRule="auto"/>
        <w:ind w:left="1709" w:hanging="1708"/>
        <w:rPr>
          <w:sz w:val="24"/>
          <w:szCs w:val="24"/>
        </w:rPr>
      </w:pPr>
    </w:p>
    <w:p w:rsidR="008961D8" w:rsidRPr="008961D8" w:rsidRDefault="008961D8" w:rsidP="008961D8">
      <w:pPr>
        <w:spacing w:before="1" w:line="373" w:lineRule="auto"/>
        <w:ind w:left="1709" w:hanging="1708"/>
        <w:rPr>
          <w:sz w:val="24"/>
          <w:szCs w:val="24"/>
        </w:rPr>
      </w:pPr>
    </w:p>
    <w:p w:rsidR="00DA5C7B" w:rsidRPr="008961D8" w:rsidRDefault="008961D8" w:rsidP="00583A33">
      <w:pPr>
        <w:ind w:left="-567" w:firstLine="567"/>
        <w:rPr>
          <w:sz w:val="24"/>
          <w:szCs w:val="24"/>
        </w:rPr>
      </w:pPr>
      <w:r w:rsidRPr="008961D8">
        <w:rPr>
          <w:sz w:val="24"/>
          <w:szCs w:val="24"/>
        </w:rPr>
        <w:br w:type="page"/>
      </w:r>
      <w:r w:rsidR="00FF5559" w:rsidRPr="008961D8">
        <w:rPr>
          <w:sz w:val="24"/>
          <w:szCs w:val="24"/>
        </w:rPr>
        <w:t>Настоящий проект разработан с соблюдением действующего законодательства в области архитектурной деятельности и градостроительства.</w:t>
      </w:r>
    </w:p>
    <w:p w:rsidR="00DA5C7B" w:rsidRPr="008961D8" w:rsidRDefault="00FF5559" w:rsidP="00583A33">
      <w:pPr>
        <w:ind w:left="-567" w:firstLine="567"/>
        <w:rPr>
          <w:sz w:val="24"/>
          <w:szCs w:val="24"/>
        </w:rPr>
      </w:pPr>
      <w:r w:rsidRPr="008961D8">
        <w:rPr>
          <w:sz w:val="24"/>
          <w:szCs w:val="24"/>
        </w:rPr>
        <w:t xml:space="preserve">Правила землепользования и застройки соответствуют требованиям статьи 30 </w:t>
      </w:r>
      <w:r w:rsidRPr="008961D8">
        <w:rPr>
          <w:spacing w:val="-1"/>
          <w:sz w:val="24"/>
          <w:szCs w:val="24"/>
        </w:rPr>
        <w:t>Градостроительного кодекса Российской Федерации от 29.12.2004 г. № 190-ФЗ.</w:t>
      </w:r>
    </w:p>
    <w:p w:rsidR="00CB66AD" w:rsidRPr="008961D8" w:rsidRDefault="00CB66AD" w:rsidP="00583A33">
      <w:pPr>
        <w:ind w:left="-567" w:firstLine="567"/>
        <w:rPr>
          <w:b/>
          <w:bCs/>
          <w:sz w:val="24"/>
          <w:szCs w:val="24"/>
        </w:rPr>
      </w:pPr>
      <w:r w:rsidRPr="008961D8">
        <w:rPr>
          <w:b/>
          <w:bCs/>
          <w:sz w:val="24"/>
          <w:szCs w:val="24"/>
        </w:rPr>
        <w:br w:type="page"/>
      </w:r>
    </w:p>
    <w:p w:rsidR="00CB66AD" w:rsidRPr="008961D8" w:rsidRDefault="00CB66AD">
      <w:pPr>
        <w:pStyle w:val="a7"/>
        <w:rPr>
          <w:rFonts w:ascii="Times New Roman" w:hAnsi="Times New Roman"/>
          <w:color w:val="auto"/>
          <w:sz w:val="24"/>
          <w:szCs w:val="24"/>
        </w:rPr>
      </w:pPr>
      <w:r w:rsidRPr="008961D8">
        <w:rPr>
          <w:rFonts w:ascii="Times New Roman" w:hAnsi="Times New Roman"/>
          <w:color w:val="auto"/>
          <w:sz w:val="24"/>
          <w:szCs w:val="24"/>
        </w:rPr>
        <w:t>Оглавление</w:t>
      </w:r>
    </w:p>
    <w:p w:rsidR="00857A90" w:rsidRPr="008961D8" w:rsidRDefault="00CB66AD">
      <w:pPr>
        <w:pStyle w:val="11"/>
        <w:tabs>
          <w:tab w:val="right" w:leader="dot" w:pos="9475"/>
        </w:tabs>
        <w:rPr>
          <w:rFonts w:eastAsiaTheme="minorEastAsia"/>
          <w:noProof/>
          <w:sz w:val="22"/>
          <w:szCs w:val="22"/>
        </w:rPr>
      </w:pPr>
      <w:r w:rsidRPr="008961D8">
        <w:rPr>
          <w:sz w:val="24"/>
          <w:szCs w:val="24"/>
        </w:rPr>
        <w:fldChar w:fldCharType="begin"/>
      </w:r>
      <w:r w:rsidRPr="008961D8">
        <w:rPr>
          <w:sz w:val="24"/>
          <w:szCs w:val="24"/>
        </w:rPr>
        <w:instrText xml:space="preserve"> TOC \o "1-3" \h \z \u </w:instrText>
      </w:r>
      <w:r w:rsidRPr="008961D8">
        <w:rPr>
          <w:sz w:val="24"/>
          <w:szCs w:val="24"/>
        </w:rPr>
        <w:fldChar w:fldCharType="separate"/>
      </w:r>
      <w:hyperlink w:anchor="_Toc83723422" w:history="1">
        <w:r w:rsidR="00857A90" w:rsidRPr="008961D8">
          <w:rPr>
            <w:rStyle w:val="a8"/>
            <w:noProof/>
          </w:rPr>
          <w:t xml:space="preserve">ГЛАВА </w:t>
        </w:r>
        <w:r w:rsidR="00857A90" w:rsidRPr="008961D8">
          <w:rPr>
            <w:rStyle w:val="a8"/>
            <w:noProof/>
            <w:lang w:val="en-US"/>
          </w:rPr>
          <w:t>I</w:t>
        </w:r>
        <w:r w:rsidR="00857A90" w:rsidRPr="008961D8">
          <w:rPr>
            <w:rStyle w:val="a8"/>
            <w:noProof/>
          </w:rPr>
          <w:t>. ОБЩИЕ ПОЛОЖЕНИЯ</w:t>
        </w:r>
        <w:r w:rsidR="00857A90" w:rsidRPr="008961D8">
          <w:rPr>
            <w:noProof/>
            <w:webHidden/>
          </w:rPr>
          <w:tab/>
        </w:r>
        <w:r w:rsidR="00857A90" w:rsidRPr="008961D8">
          <w:rPr>
            <w:noProof/>
            <w:webHidden/>
          </w:rPr>
          <w:fldChar w:fldCharType="begin"/>
        </w:r>
        <w:r w:rsidR="00857A90" w:rsidRPr="008961D8">
          <w:rPr>
            <w:noProof/>
            <w:webHidden/>
          </w:rPr>
          <w:instrText xml:space="preserve"> PAGEREF _Toc83723422 \h </w:instrText>
        </w:r>
        <w:r w:rsidR="00857A90" w:rsidRPr="008961D8">
          <w:rPr>
            <w:noProof/>
            <w:webHidden/>
          </w:rPr>
        </w:r>
        <w:r w:rsidR="00857A90" w:rsidRPr="008961D8">
          <w:rPr>
            <w:noProof/>
            <w:webHidden/>
          </w:rPr>
          <w:fldChar w:fldCharType="separate"/>
        </w:r>
        <w:r w:rsidR="00857A90" w:rsidRPr="008961D8">
          <w:rPr>
            <w:noProof/>
            <w:webHidden/>
          </w:rPr>
          <w:t>4</w:t>
        </w:r>
        <w:r w:rsidR="00857A90" w:rsidRPr="008961D8">
          <w:rPr>
            <w:noProof/>
            <w:webHidden/>
          </w:rPr>
          <w:fldChar w:fldCharType="end"/>
        </w:r>
      </w:hyperlink>
    </w:p>
    <w:p w:rsidR="00857A90" w:rsidRPr="008961D8" w:rsidRDefault="00857A90">
      <w:pPr>
        <w:pStyle w:val="11"/>
        <w:tabs>
          <w:tab w:val="right" w:leader="dot" w:pos="9475"/>
        </w:tabs>
        <w:rPr>
          <w:rFonts w:eastAsiaTheme="minorEastAsia"/>
          <w:noProof/>
          <w:sz w:val="22"/>
          <w:szCs w:val="22"/>
        </w:rPr>
      </w:pPr>
      <w:hyperlink w:anchor="_Toc83723423" w:history="1">
        <w:r w:rsidRPr="008961D8">
          <w:rPr>
            <w:rStyle w:val="a8"/>
            <w:noProof/>
            <w:spacing w:val="-3"/>
          </w:rPr>
          <w:t xml:space="preserve">СТАТЬЯ 1. ПОНЯТИЕ ПРАВИЛ ЗЕМЛЕПОЛЬЗОВАНИЯ И </w:t>
        </w:r>
        <w:r w:rsidRPr="008961D8">
          <w:rPr>
            <w:rStyle w:val="a8"/>
            <w:noProof/>
            <w:spacing w:val="-1"/>
          </w:rPr>
          <w:t>ЗАСТРОЙКИ В МУНИЦИПАЛЬНОМ ОБРАЗОВАНИИ БОРОДИНОВСКОЕ СЕЛЬСКОЕ ПОСЕЛЕНИЕ.</w:t>
        </w:r>
        <w:r w:rsidRPr="008961D8">
          <w:rPr>
            <w:noProof/>
            <w:webHidden/>
          </w:rPr>
          <w:tab/>
        </w:r>
        <w:r w:rsidRPr="008961D8">
          <w:rPr>
            <w:noProof/>
            <w:webHidden/>
          </w:rPr>
          <w:fldChar w:fldCharType="begin"/>
        </w:r>
        <w:r w:rsidRPr="008961D8">
          <w:rPr>
            <w:noProof/>
            <w:webHidden/>
          </w:rPr>
          <w:instrText xml:space="preserve"> PAGEREF _Toc83723423 \h </w:instrText>
        </w:r>
        <w:r w:rsidRPr="008961D8">
          <w:rPr>
            <w:noProof/>
            <w:webHidden/>
          </w:rPr>
        </w:r>
        <w:r w:rsidRPr="008961D8">
          <w:rPr>
            <w:noProof/>
            <w:webHidden/>
          </w:rPr>
          <w:fldChar w:fldCharType="separate"/>
        </w:r>
        <w:r w:rsidRPr="008961D8">
          <w:rPr>
            <w:noProof/>
            <w:webHidden/>
          </w:rPr>
          <w:t>4</w:t>
        </w:r>
        <w:r w:rsidRPr="008961D8">
          <w:rPr>
            <w:noProof/>
            <w:webHidden/>
          </w:rPr>
          <w:fldChar w:fldCharType="end"/>
        </w:r>
      </w:hyperlink>
    </w:p>
    <w:p w:rsidR="00857A90" w:rsidRPr="008961D8" w:rsidRDefault="00857A90">
      <w:pPr>
        <w:pStyle w:val="11"/>
        <w:tabs>
          <w:tab w:val="right" w:leader="dot" w:pos="9475"/>
        </w:tabs>
        <w:rPr>
          <w:rFonts w:eastAsiaTheme="minorEastAsia"/>
          <w:noProof/>
          <w:sz w:val="22"/>
          <w:szCs w:val="22"/>
        </w:rPr>
      </w:pPr>
      <w:hyperlink w:anchor="_Toc83723424" w:history="1">
        <w:r w:rsidRPr="008961D8">
          <w:rPr>
            <w:rStyle w:val="a8"/>
            <w:noProof/>
          </w:rPr>
          <w:t>СТАТЬЯ 2. ОСНОВНЫЕ ПОНЯТИЯ, ИСПОЛЬЗУЕМЫЕ В ПРАВИЛАХ ЗЕМЛЕПОЛЬЗОВАНИЯ И ЗАСТРОЙКИ</w:t>
        </w:r>
        <w:r w:rsidRPr="008961D8">
          <w:rPr>
            <w:noProof/>
            <w:webHidden/>
          </w:rPr>
          <w:tab/>
        </w:r>
        <w:r w:rsidRPr="008961D8">
          <w:rPr>
            <w:noProof/>
            <w:webHidden/>
          </w:rPr>
          <w:fldChar w:fldCharType="begin"/>
        </w:r>
        <w:r w:rsidRPr="008961D8">
          <w:rPr>
            <w:noProof/>
            <w:webHidden/>
          </w:rPr>
          <w:instrText xml:space="preserve"> PAGEREF _Toc83723424 \h </w:instrText>
        </w:r>
        <w:r w:rsidRPr="008961D8">
          <w:rPr>
            <w:noProof/>
            <w:webHidden/>
          </w:rPr>
        </w:r>
        <w:r w:rsidRPr="008961D8">
          <w:rPr>
            <w:noProof/>
            <w:webHidden/>
          </w:rPr>
          <w:fldChar w:fldCharType="separate"/>
        </w:r>
        <w:r w:rsidRPr="008961D8">
          <w:rPr>
            <w:noProof/>
            <w:webHidden/>
          </w:rPr>
          <w:t>4</w:t>
        </w:r>
        <w:r w:rsidRPr="008961D8">
          <w:rPr>
            <w:noProof/>
            <w:webHidden/>
          </w:rPr>
          <w:fldChar w:fldCharType="end"/>
        </w:r>
      </w:hyperlink>
    </w:p>
    <w:p w:rsidR="00857A90" w:rsidRPr="008961D8" w:rsidRDefault="00857A90">
      <w:pPr>
        <w:pStyle w:val="11"/>
        <w:tabs>
          <w:tab w:val="right" w:leader="dot" w:pos="9475"/>
        </w:tabs>
        <w:rPr>
          <w:rFonts w:eastAsiaTheme="minorEastAsia"/>
          <w:noProof/>
          <w:sz w:val="22"/>
          <w:szCs w:val="22"/>
        </w:rPr>
      </w:pPr>
      <w:hyperlink w:anchor="_Toc83723425" w:history="1">
        <w:r w:rsidRPr="008961D8">
          <w:rPr>
            <w:rStyle w:val="a8"/>
            <w:noProof/>
          </w:rPr>
          <w:t>СТАТЬЯ 3. ПРАВОВОЙ СТАТУС И СФЕРА ДЕЙСТВИЯ НАСТОЯЩИХ ПРАВИЛ ЗЕМЛЕПОЛЬЗОВАНИЯ И ЗАСТРОЙКИ</w:t>
        </w:r>
        <w:r w:rsidRPr="008961D8">
          <w:rPr>
            <w:noProof/>
            <w:webHidden/>
          </w:rPr>
          <w:tab/>
        </w:r>
        <w:r w:rsidRPr="008961D8">
          <w:rPr>
            <w:noProof/>
            <w:webHidden/>
          </w:rPr>
          <w:fldChar w:fldCharType="begin"/>
        </w:r>
        <w:r w:rsidRPr="008961D8">
          <w:rPr>
            <w:noProof/>
            <w:webHidden/>
          </w:rPr>
          <w:instrText xml:space="preserve"> PAGEREF _Toc83723425 \h </w:instrText>
        </w:r>
        <w:r w:rsidRPr="008961D8">
          <w:rPr>
            <w:noProof/>
            <w:webHidden/>
          </w:rPr>
        </w:r>
        <w:r w:rsidRPr="008961D8">
          <w:rPr>
            <w:noProof/>
            <w:webHidden/>
          </w:rPr>
          <w:fldChar w:fldCharType="separate"/>
        </w:r>
        <w:r w:rsidRPr="008961D8">
          <w:rPr>
            <w:noProof/>
            <w:webHidden/>
          </w:rPr>
          <w:t>8</w:t>
        </w:r>
        <w:r w:rsidRPr="008961D8">
          <w:rPr>
            <w:noProof/>
            <w:webHidden/>
          </w:rPr>
          <w:fldChar w:fldCharType="end"/>
        </w:r>
      </w:hyperlink>
    </w:p>
    <w:p w:rsidR="00857A90" w:rsidRPr="008961D8" w:rsidRDefault="00857A90">
      <w:pPr>
        <w:pStyle w:val="11"/>
        <w:tabs>
          <w:tab w:val="right" w:leader="dot" w:pos="9475"/>
        </w:tabs>
        <w:rPr>
          <w:rFonts w:eastAsiaTheme="minorEastAsia"/>
          <w:noProof/>
          <w:sz w:val="22"/>
          <w:szCs w:val="22"/>
        </w:rPr>
      </w:pPr>
      <w:hyperlink w:anchor="_Toc83723426" w:history="1">
        <w:r w:rsidRPr="008961D8">
          <w:rPr>
            <w:rStyle w:val="a8"/>
            <w:noProof/>
            <w:spacing w:val="-3"/>
          </w:rPr>
          <w:t xml:space="preserve">СТАТЬЯ 4. ЦЕЛИ РАЗРАБОТКИ ПРАВИЛ ЗЕМЛЕПОЛЬЗОВАНИЯ И </w:t>
        </w:r>
        <w:r w:rsidRPr="008961D8">
          <w:rPr>
            <w:rStyle w:val="a8"/>
            <w:noProof/>
          </w:rPr>
          <w:t>ЗАСТРОЙКИ</w:t>
        </w:r>
        <w:r w:rsidRPr="008961D8">
          <w:rPr>
            <w:noProof/>
            <w:webHidden/>
          </w:rPr>
          <w:tab/>
        </w:r>
        <w:r w:rsidRPr="008961D8">
          <w:rPr>
            <w:noProof/>
            <w:webHidden/>
          </w:rPr>
          <w:fldChar w:fldCharType="begin"/>
        </w:r>
        <w:r w:rsidRPr="008961D8">
          <w:rPr>
            <w:noProof/>
            <w:webHidden/>
          </w:rPr>
          <w:instrText xml:space="preserve"> PAGEREF _Toc83723426 \h </w:instrText>
        </w:r>
        <w:r w:rsidRPr="008961D8">
          <w:rPr>
            <w:noProof/>
            <w:webHidden/>
          </w:rPr>
        </w:r>
        <w:r w:rsidRPr="008961D8">
          <w:rPr>
            <w:noProof/>
            <w:webHidden/>
          </w:rPr>
          <w:fldChar w:fldCharType="separate"/>
        </w:r>
        <w:r w:rsidRPr="008961D8">
          <w:rPr>
            <w:noProof/>
            <w:webHidden/>
          </w:rPr>
          <w:t>8</w:t>
        </w:r>
        <w:r w:rsidRPr="008961D8">
          <w:rPr>
            <w:noProof/>
            <w:webHidden/>
          </w:rPr>
          <w:fldChar w:fldCharType="end"/>
        </w:r>
      </w:hyperlink>
    </w:p>
    <w:p w:rsidR="00857A90" w:rsidRPr="008961D8" w:rsidRDefault="00857A90">
      <w:pPr>
        <w:pStyle w:val="11"/>
        <w:tabs>
          <w:tab w:val="right" w:leader="dot" w:pos="9475"/>
        </w:tabs>
        <w:rPr>
          <w:rFonts w:eastAsiaTheme="minorEastAsia"/>
          <w:noProof/>
          <w:sz w:val="22"/>
          <w:szCs w:val="22"/>
        </w:rPr>
      </w:pPr>
      <w:hyperlink w:anchor="_Toc83723427" w:history="1">
        <w:r w:rsidRPr="008961D8">
          <w:rPr>
            <w:rStyle w:val="a8"/>
            <w:noProof/>
            <w:spacing w:val="-3"/>
          </w:rPr>
          <w:t xml:space="preserve">СТАТЬЯ 5. ПОРЯДОК ВНЕСЕНИЯ ИЗМЕНЕНИЙ В НАСТОЯЩИЕ </w:t>
        </w:r>
        <w:r w:rsidRPr="008961D8">
          <w:rPr>
            <w:rStyle w:val="a8"/>
            <w:noProof/>
            <w:spacing w:val="-1"/>
          </w:rPr>
          <w:t>ПРАВИЛА ЗЕМЛЕПОЛЬЗОВАНИЯ И ЗАСТРОЙКИ</w:t>
        </w:r>
        <w:r w:rsidRPr="008961D8">
          <w:rPr>
            <w:noProof/>
            <w:webHidden/>
          </w:rPr>
          <w:tab/>
        </w:r>
        <w:r w:rsidRPr="008961D8">
          <w:rPr>
            <w:noProof/>
            <w:webHidden/>
          </w:rPr>
          <w:fldChar w:fldCharType="begin"/>
        </w:r>
        <w:r w:rsidRPr="008961D8">
          <w:rPr>
            <w:noProof/>
            <w:webHidden/>
          </w:rPr>
          <w:instrText xml:space="preserve"> PAGEREF _Toc83723427 \h </w:instrText>
        </w:r>
        <w:r w:rsidRPr="008961D8">
          <w:rPr>
            <w:noProof/>
            <w:webHidden/>
          </w:rPr>
        </w:r>
        <w:r w:rsidRPr="008961D8">
          <w:rPr>
            <w:noProof/>
            <w:webHidden/>
          </w:rPr>
          <w:fldChar w:fldCharType="separate"/>
        </w:r>
        <w:r w:rsidRPr="008961D8">
          <w:rPr>
            <w:noProof/>
            <w:webHidden/>
          </w:rPr>
          <w:t>9</w:t>
        </w:r>
        <w:r w:rsidRPr="008961D8">
          <w:rPr>
            <w:noProof/>
            <w:webHidden/>
          </w:rPr>
          <w:fldChar w:fldCharType="end"/>
        </w:r>
      </w:hyperlink>
    </w:p>
    <w:p w:rsidR="00857A90" w:rsidRPr="008961D8" w:rsidRDefault="00857A90">
      <w:pPr>
        <w:pStyle w:val="11"/>
        <w:tabs>
          <w:tab w:val="right" w:leader="dot" w:pos="9475"/>
        </w:tabs>
        <w:rPr>
          <w:rFonts w:eastAsiaTheme="minorEastAsia"/>
          <w:noProof/>
          <w:sz w:val="22"/>
          <w:szCs w:val="22"/>
        </w:rPr>
      </w:pPr>
      <w:hyperlink w:anchor="_Toc83723428" w:history="1">
        <w:r w:rsidRPr="008961D8">
          <w:rPr>
            <w:rStyle w:val="a8"/>
            <w:noProof/>
            <w:spacing w:val="-1"/>
          </w:rPr>
          <w:t>СТАТЬЯ 6. ОБЩЕСТВЕННЫЕ ОБСУЖДЕНИЯ, ПУБЛИЧНЫЕ</w:t>
        </w:r>
        <w:r w:rsidRPr="008961D8">
          <w:rPr>
            <w:noProof/>
            <w:webHidden/>
          </w:rPr>
          <w:tab/>
        </w:r>
        <w:r w:rsidRPr="008961D8">
          <w:rPr>
            <w:noProof/>
            <w:webHidden/>
          </w:rPr>
          <w:fldChar w:fldCharType="begin"/>
        </w:r>
        <w:r w:rsidRPr="008961D8">
          <w:rPr>
            <w:noProof/>
            <w:webHidden/>
          </w:rPr>
          <w:instrText xml:space="preserve"> PAGEREF _Toc83723428 \h </w:instrText>
        </w:r>
        <w:r w:rsidRPr="008961D8">
          <w:rPr>
            <w:noProof/>
            <w:webHidden/>
          </w:rPr>
        </w:r>
        <w:r w:rsidRPr="008961D8">
          <w:rPr>
            <w:noProof/>
            <w:webHidden/>
          </w:rPr>
          <w:fldChar w:fldCharType="separate"/>
        </w:r>
        <w:r w:rsidRPr="008961D8">
          <w:rPr>
            <w:noProof/>
            <w:webHidden/>
          </w:rPr>
          <w:t>11</w:t>
        </w:r>
        <w:r w:rsidRPr="008961D8">
          <w:rPr>
            <w:noProof/>
            <w:webHidden/>
          </w:rPr>
          <w:fldChar w:fldCharType="end"/>
        </w:r>
      </w:hyperlink>
    </w:p>
    <w:p w:rsidR="00857A90" w:rsidRPr="008961D8" w:rsidRDefault="00857A90">
      <w:pPr>
        <w:pStyle w:val="11"/>
        <w:tabs>
          <w:tab w:val="right" w:leader="dot" w:pos="9475"/>
        </w:tabs>
        <w:rPr>
          <w:rFonts w:eastAsiaTheme="minorEastAsia"/>
          <w:noProof/>
          <w:sz w:val="22"/>
          <w:szCs w:val="22"/>
        </w:rPr>
      </w:pPr>
      <w:hyperlink w:anchor="_Toc83723429" w:history="1">
        <w:r w:rsidRPr="008961D8">
          <w:rPr>
            <w:rStyle w:val="a8"/>
            <w:noProof/>
            <w:spacing w:val="-3"/>
          </w:rPr>
          <w:t>СЛУШАНИЯ ПО ВОПРОСАМ ЗЕМЛЕПОЛЬЗОВАНИЯ И ЗАСТРОЙКИ</w:t>
        </w:r>
        <w:r w:rsidRPr="008961D8">
          <w:rPr>
            <w:noProof/>
            <w:webHidden/>
          </w:rPr>
          <w:tab/>
        </w:r>
        <w:r w:rsidRPr="008961D8">
          <w:rPr>
            <w:noProof/>
            <w:webHidden/>
          </w:rPr>
          <w:fldChar w:fldCharType="begin"/>
        </w:r>
        <w:r w:rsidRPr="008961D8">
          <w:rPr>
            <w:noProof/>
            <w:webHidden/>
          </w:rPr>
          <w:instrText xml:space="preserve"> PAGEREF _Toc83723429 \h </w:instrText>
        </w:r>
        <w:r w:rsidRPr="008961D8">
          <w:rPr>
            <w:noProof/>
            <w:webHidden/>
          </w:rPr>
        </w:r>
        <w:r w:rsidRPr="008961D8">
          <w:rPr>
            <w:noProof/>
            <w:webHidden/>
          </w:rPr>
          <w:fldChar w:fldCharType="separate"/>
        </w:r>
        <w:r w:rsidRPr="008961D8">
          <w:rPr>
            <w:noProof/>
            <w:webHidden/>
          </w:rPr>
          <w:t>11</w:t>
        </w:r>
        <w:r w:rsidRPr="008961D8">
          <w:rPr>
            <w:noProof/>
            <w:webHidden/>
          </w:rPr>
          <w:fldChar w:fldCharType="end"/>
        </w:r>
      </w:hyperlink>
    </w:p>
    <w:p w:rsidR="00857A90" w:rsidRPr="008961D8" w:rsidRDefault="00857A90">
      <w:pPr>
        <w:pStyle w:val="11"/>
        <w:tabs>
          <w:tab w:val="right" w:leader="dot" w:pos="9475"/>
        </w:tabs>
        <w:rPr>
          <w:rFonts w:eastAsiaTheme="minorEastAsia"/>
          <w:noProof/>
          <w:sz w:val="22"/>
          <w:szCs w:val="22"/>
        </w:rPr>
      </w:pPr>
      <w:hyperlink w:anchor="_Toc83723430" w:history="1">
        <w:r w:rsidRPr="008961D8">
          <w:rPr>
            <w:rStyle w:val="a8"/>
            <w:noProof/>
            <w:spacing w:val="-1"/>
          </w:rPr>
          <w:t>СТАТЬЯ 7. ОБЪЕКТЫ И СУБЪЕКТЫ ГРАДОСТРОИТЕЛЬНЫХ</w:t>
        </w:r>
        <w:r w:rsidRPr="008961D8">
          <w:rPr>
            <w:noProof/>
            <w:webHidden/>
          </w:rPr>
          <w:tab/>
        </w:r>
        <w:r w:rsidRPr="008961D8">
          <w:rPr>
            <w:noProof/>
            <w:webHidden/>
          </w:rPr>
          <w:fldChar w:fldCharType="begin"/>
        </w:r>
        <w:r w:rsidRPr="008961D8">
          <w:rPr>
            <w:noProof/>
            <w:webHidden/>
          </w:rPr>
          <w:instrText xml:space="preserve"> PAGEREF _Toc83723430 \h </w:instrText>
        </w:r>
        <w:r w:rsidRPr="008961D8">
          <w:rPr>
            <w:noProof/>
            <w:webHidden/>
          </w:rPr>
        </w:r>
        <w:r w:rsidRPr="008961D8">
          <w:rPr>
            <w:noProof/>
            <w:webHidden/>
          </w:rPr>
          <w:fldChar w:fldCharType="separate"/>
        </w:r>
        <w:r w:rsidRPr="008961D8">
          <w:rPr>
            <w:noProof/>
            <w:webHidden/>
          </w:rPr>
          <w:t>16</w:t>
        </w:r>
        <w:r w:rsidRPr="008961D8">
          <w:rPr>
            <w:noProof/>
            <w:webHidden/>
          </w:rPr>
          <w:fldChar w:fldCharType="end"/>
        </w:r>
      </w:hyperlink>
    </w:p>
    <w:p w:rsidR="00857A90" w:rsidRPr="008961D8" w:rsidRDefault="00857A90">
      <w:pPr>
        <w:pStyle w:val="11"/>
        <w:tabs>
          <w:tab w:val="right" w:leader="dot" w:pos="9475"/>
        </w:tabs>
        <w:rPr>
          <w:rFonts w:eastAsiaTheme="minorEastAsia"/>
          <w:noProof/>
          <w:sz w:val="22"/>
          <w:szCs w:val="22"/>
        </w:rPr>
      </w:pPr>
      <w:hyperlink w:anchor="_Toc83723431" w:history="1">
        <w:r w:rsidRPr="008961D8">
          <w:rPr>
            <w:rStyle w:val="a8"/>
            <w:noProof/>
            <w:spacing w:val="-4"/>
          </w:rPr>
          <w:t>ОТНОШЕНИЙ</w:t>
        </w:r>
        <w:r w:rsidRPr="008961D8">
          <w:rPr>
            <w:noProof/>
            <w:webHidden/>
          </w:rPr>
          <w:tab/>
        </w:r>
        <w:r w:rsidRPr="008961D8">
          <w:rPr>
            <w:noProof/>
            <w:webHidden/>
          </w:rPr>
          <w:fldChar w:fldCharType="begin"/>
        </w:r>
        <w:r w:rsidRPr="008961D8">
          <w:rPr>
            <w:noProof/>
            <w:webHidden/>
          </w:rPr>
          <w:instrText xml:space="preserve"> PAGEREF _Toc83723431 \h </w:instrText>
        </w:r>
        <w:r w:rsidRPr="008961D8">
          <w:rPr>
            <w:noProof/>
            <w:webHidden/>
          </w:rPr>
        </w:r>
        <w:r w:rsidRPr="008961D8">
          <w:rPr>
            <w:noProof/>
            <w:webHidden/>
          </w:rPr>
          <w:fldChar w:fldCharType="separate"/>
        </w:r>
        <w:r w:rsidRPr="008961D8">
          <w:rPr>
            <w:noProof/>
            <w:webHidden/>
          </w:rPr>
          <w:t>16</w:t>
        </w:r>
        <w:r w:rsidRPr="008961D8">
          <w:rPr>
            <w:noProof/>
            <w:webHidden/>
          </w:rPr>
          <w:fldChar w:fldCharType="end"/>
        </w:r>
      </w:hyperlink>
    </w:p>
    <w:p w:rsidR="00857A90" w:rsidRPr="008961D8" w:rsidRDefault="00857A90">
      <w:pPr>
        <w:pStyle w:val="11"/>
        <w:tabs>
          <w:tab w:val="right" w:leader="dot" w:pos="9475"/>
        </w:tabs>
        <w:rPr>
          <w:rFonts w:eastAsiaTheme="minorEastAsia"/>
          <w:noProof/>
          <w:sz w:val="22"/>
          <w:szCs w:val="22"/>
        </w:rPr>
      </w:pPr>
      <w:hyperlink w:anchor="_Toc83723432" w:history="1">
        <w:r w:rsidRPr="008961D8">
          <w:rPr>
            <w:rStyle w:val="a8"/>
            <w:noProof/>
            <w:spacing w:val="-1"/>
          </w:rPr>
          <w:t xml:space="preserve">СТАТЬЯ 8. ВИДЫ ОРГАНОВ, ОСУЩЕСТВЛЯЮЩИХ </w:t>
        </w:r>
        <w:r w:rsidRPr="008961D8">
          <w:rPr>
            <w:rStyle w:val="a8"/>
            <w:noProof/>
            <w:spacing w:val="-3"/>
          </w:rPr>
          <w:t xml:space="preserve">РЕГУЛИРОВАНИЕ ЗЕМЛЕПОЛЬЗОВАНИЯ И ЗАСТРОЙКИ НА </w:t>
        </w:r>
        <w:r w:rsidRPr="008961D8">
          <w:rPr>
            <w:rStyle w:val="a8"/>
            <w:noProof/>
          </w:rPr>
          <w:t>ТЕРРИТОРИИ ПОСЕЛЕНИЯ</w:t>
        </w:r>
        <w:r w:rsidRPr="008961D8">
          <w:rPr>
            <w:noProof/>
            <w:webHidden/>
          </w:rPr>
          <w:tab/>
        </w:r>
        <w:r w:rsidRPr="008961D8">
          <w:rPr>
            <w:noProof/>
            <w:webHidden/>
          </w:rPr>
          <w:fldChar w:fldCharType="begin"/>
        </w:r>
        <w:r w:rsidRPr="008961D8">
          <w:rPr>
            <w:noProof/>
            <w:webHidden/>
          </w:rPr>
          <w:instrText xml:space="preserve"> PAGEREF _Toc83723432 \h </w:instrText>
        </w:r>
        <w:r w:rsidRPr="008961D8">
          <w:rPr>
            <w:noProof/>
            <w:webHidden/>
          </w:rPr>
        </w:r>
        <w:r w:rsidRPr="008961D8">
          <w:rPr>
            <w:noProof/>
            <w:webHidden/>
          </w:rPr>
          <w:fldChar w:fldCharType="separate"/>
        </w:r>
        <w:r w:rsidRPr="008961D8">
          <w:rPr>
            <w:noProof/>
            <w:webHidden/>
          </w:rPr>
          <w:t>16</w:t>
        </w:r>
        <w:r w:rsidRPr="008961D8">
          <w:rPr>
            <w:noProof/>
            <w:webHidden/>
          </w:rPr>
          <w:fldChar w:fldCharType="end"/>
        </w:r>
      </w:hyperlink>
    </w:p>
    <w:p w:rsidR="00857A90" w:rsidRPr="008961D8" w:rsidRDefault="00857A90">
      <w:pPr>
        <w:pStyle w:val="11"/>
        <w:tabs>
          <w:tab w:val="right" w:leader="dot" w:pos="9475"/>
        </w:tabs>
        <w:rPr>
          <w:rFonts w:eastAsiaTheme="minorEastAsia"/>
          <w:noProof/>
          <w:sz w:val="22"/>
          <w:szCs w:val="22"/>
        </w:rPr>
      </w:pPr>
      <w:hyperlink w:anchor="_Toc83723433" w:history="1">
        <w:r w:rsidRPr="008961D8">
          <w:rPr>
            <w:rStyle w:val="a8"/>
            <w:noProof/>
            <w:spacing w:val="-1"/>
          </w:rPr>
          <w:t xml:space="preserve">СТАТЬЯ 9. ОТКРЫТОСТЬ И ДОСТУПНОСТЬ ИНФОРМАЦИИ О </w:t>
        </w:r>
        <w:r w:rsidRPr="008961D8">
          <w:rPr>
            <w:rStyle w:val="a8"/>
            <w:noProof/>
            <w:spacing w:val="-3"/>
          </w:rPr>
          <w:t xml:space="preserve">ЗЕМЛЕПОЛЬЗОВАНИИ И ЗАСТРОЙКЕ. УЧАСТИЕ ФИЗИЧЕСКИХ И </w:t>
        </w:r>
        <w:r w:rsidRPr="008961D8">
          <w:rPr>
            <w:rStyle w:val="a8"/>
            <w:noProof/>
            <w:spacing w:val="-1"/>
          </w:rPr>
          <w:t xml:space="preserve">ЮРИДИЧЕСКИХ ЛИЦ В ПРИНЯТИИ РЕШЕНИЙ ПО ВОПРОСАМ </w:t>
        </w:r>
        <w:r w:rsidRPr="008961D8">
          <w:rPr>
            <w:rStyle w:val="a8"/>
            <w:noProof/>
          </w:rPr>
          <w:t>ЗЕМЛЕПОЛЬЗОВАНИЯ И ЗАСТРОЙКИ</w:t>
        </w:r>
        <w:r w:rsidRPr="008961D8">
          <w:rPr>
            <w:noProof/>
            <w:webHidden/>
          </w:rPr>
          <w:tab/>
        </w:r>
        <w:r w:rsidRPr="008961D8">
          <w:rPr>
            <w:noProof/>
            <w:webHidden/>
          </w:rPr>
          <w:fldChar w:fldCharType="begin"/>
        </w:r>
        <w:r w:rsidRPr="008961D8">
          <w:rPr>
            <w:noProof/>
            <w:webHidden/>
          </w:rPr>
          <w:instrText xml:space="preserve"> PAGEREF _Toc83723433 \h </w:instrText>
        </w:r>
        <w:r w:rsidRPr="008961D8">
          <w:rPr>
            <w:noProof/>
            <w:webHidden/>
          </w:rPr>
        </w:r>
        <w:r w:rsidRPr="008961D8">
          <w:rPr>
            <w:noProof/>
            <w:webHidden/>
          </w:rPr>
          <w:fldChar w:fldCharType="separate"/>
        </w:r>
        <w:r w:rsidRPr="008961D8">
          <w:rPr>
            <w:noProof/>
            <w:webHidden/>
          </w:rPr>
          <w:t>17</w:t>
        </w:r>
        <w:r w:rsidRPr="008961D8">
          <w:rPr>
            <w:noProof/>
            <w:webHidden/>
          </w:rPr>
          <w:fldChar w:fldCharType="end"/>
        </w:r>
      </w:hyperlink>
    </w:p>
    <w:p w:rsidR="00857A90" w:rsidRPr="008961D8" w:rsidRDefault="00857A90">
      <w:pPr>
        <w:pStyle w:val="11"/>
        <w:tabs>
          <w:tab w:val="right" w:leader="dot" w:pos="9475"/>
        </w:tabs>
        <w:rPr>
          <w:rFonts w:eastAsiaTheme="minorEastAsia"/>
          <w:noProof/>
          <w:sz w:val="22"/>
          <w:szCs w:val="22"/>
        </w:rPr>
      </w:pPr>
      <w:hyperlink w:anchor="_Toc83723434" w:history="1">
        <w:r w:rsidRPr="008961D8">
          <w:rPr>
            <w:rStyle w:val="a8"/>
            <w:noProof/>
            <w:spacing w:val="-3"/>
          </w:rPr>
          <w:t xml:space="preserve">СТАТЬЯ 10. ОТВЕТСТВЕННОСТЬ ЗА НАРУШЕНИЕ НАСТОЯЩИХ </w:t>
        </w:r>
        <w:r w:rsidRPr="008961D8">
          <w:rPr>
            <w:rStyle w:val="a8"/>
            <w:noProof/>
            <w:spacing w:val="-1"/>
          </w:rPr>
          <w:t>ПРАВИЛ ЗЕМЛЕПОЛЬЗОВАНИЯ И ЗАСТРОЙКИ</w:t>
        </w:r>
        <w:r w:rsidRPr="008961D8">
          <w:rPr>
            <w:noProof/>
            <w:webHidden/>
          </w:rPr>
          <w:tab/>
        </w:r>
        <w:r w:rsidRPr="008961D8">
          <w:rPr>
            <w:noProof/>
            <w:webHidden/>
          </w:rPr>
          <w:fldChar w:fldCharType="begin"/>
        </w:r>
        <w:r w:rsidRPr="008961D8">
          <w:rPr>
            <w:noProof/>
            <w:webHidden/>
          </w:rPr>
          <w:instrText xml:space="preserve"> PAGEREF _Toc83723434 \h </w:instrText>
        </w:r>
        <w:r w:rsidRPr="008961D8">
          <w:rPr>
            <w:noProof/>
            <w:webHidden/>
          </w:rPr>
        </w:r>
        <w:r w:rsidRPr="008961D8">
          <w:rPr>
            <w:noProof/>
            <w:webHidden/>
          </w:rPr>
          <w:fldChar w:fldCharType="separate"/>
        </w:r>
        <w:r w:rsidRPr="008961D8">
          <w:rPr>
            <w:noProof/>
            <w:webHidden/>
          </w:rPr>
          <w:t>18</w:t>
        </w:r>
        <w:r w:rsidRPr="008961D8">
          <w:rPr>
            <w:noProof/>
            <w:webHidden/>
          </w:rPr>
          <w:fldChar w:fldCharType="end"/>
        </w:r>
      </w:hyperlink>
    </w:p>
    <w:p w:rsidR="00857A90" w:rsidRPr="008961D8" w:rsidRDefault="00857A90">
      <w:pPr>
        <w:pStyle w:val="11"/>
        <w:tabs>
          <w:tab w:val="right" w:leader="dot" w:pos="9475"/>
        </w:tabs>
        <w:rPr>
          <w:rFonts w:eastAsiaTheme="minorEastAsia"/>
          <w:noProof/>
          <w:sz w:val="22"/>
          <w:szCs w:val="22"/>
        </w:rPr>
      </w:pPr>
      <w:hyperlink w:anchor="_Toc83723435" w:history="1">
        <w:r w:rsidRPr="008961D8">
          <w:rPr>
            <w:rStyle w:val="a8"/>
            <w:noProof/>
            <w:spacing w:val="-3"/>
          </w:rPr>
          <w:t xml:space="preserve">ГЛАВА II. РЕГУЛИРОВАНИЕ ЗЕМЛЕПОЛЬЗОВАНИЯ И ЗАСТРОЙКИ </w:t>
        </w:r>
        <w:r w:rsidRPr="008961D8">
          <w:rPr>
            <w:rStyle w:val="a8"/>
            <w:noProof/>
            <w:spacing w:val="-1"/>
          </w:rPr>
          <w:t xml:space="preserve">ОРГАНАМИ МЕСТНОГО САМОУПРАВЛЕНИЯ ВАРНЕНСКОГО </w:t>
        </w:r>
        <w:r w:rsidRPr="008961D8">
          <w:rPr>
            <w:rStyle w:val="a8"/>
            <w:noProof/>
          </w:rPr>
          <w:t>МУНИЦИПАЛЬНОГО РАЙОНА</w:t>
        </w:r>
        <w:r w:rsidRPr="008961D8">
          <w:rPr>
            <w:noProof/>
            <w:webHidden/>
          </w:rPr>
          <w:tab/>
        </w:r>
        <w:r w:rsidRPr="008961D8">
          <w:rPr>
            <w:noProof/>
            <w:webHidden/>
          </w:rPr>
          <w:fldChar w:fldCharType="begin"/>
        </w:r>
        <w:r w:rsidRPr="008961D8">
          <w:rPr>
            <w:noProof/>
            <w:webHidden/>
          </w:rPr>
          <w:instrText xml:space="preserve"> PAGEREF _Toc83723435 \h </w:instrText>
        </w:r>
        <w:r w:rsidRPr="008961D8">
          <w:rPr>
            <w:noProof/>
            <w:webHidden/>
          </w:rPr>
        </w:r>
        <w:r w:rsidRPr="008961D8">
          <w:rPr>
            <w:noProof/>
            <w:webHidden/>
          </w:rPr>
          <w:fldChar w:fldCharType="separate"/>
        </w:r>
        <w:r w:rsidRPr="008961D8">
          <w:rPr>
            <w:noProof/>
            <w:webHidden/>
          </w:rPr>
          <w:t>18</w:t>
        </w:r>
        <w:r w:rsidRPr="008961D8">
          <w:rPr>
            <w:noProof/>
            <w:webHidden/>
          </w:rPr>
          <w:fldChar w:fldCharType="end"/>
        </w:r>
      </w:hyperlink>
    </w:p>
    <w:p w:rsidR="00857A90" w:rsidRPr="008961D8" w:rsidRDefault="00857A90">
      <w:pPr>
        <w:pStyle w:val="11"/>
        <w:tabs>
          <w:tab w:val="right" w:leader="dot" w:pos="9475"/>
        </w:tabs>
        <w:rPr>
          <w:rFonts w:eastAsiaTheme="minorEastAsia"/>
          <w:noProof/>
          <w:sz w:val="22"/>
          <w:szCs w:val="22"/>
        </w:rPr>
      </w:pPr>
      <w:hyperlink w:anchor="_Toc83723436" w:history="1">
        <w:r w:rsidRPr="008961D8">
          <w:rPr>
            <w:rStyle w:val="a8"/>
            <w:noProof/>
            <w:spacing w:val="-3"/>
          </w:rPr>
          <w:t xml:space="preserve">СТАТЬЯ 11. ПОЛНОМОЧИЯ СОБРАНИЯ ДЕПУТАТОВ </w:t>
        </w:r>
        <w:r w:rsidRPr="008961D8">
          <w:rPr>
            <w:rStyle w:val="a8"/>
            <w:noProof/>
            <w:spacing w:val="-1"/>
          </w:rPr>
          <w:t>ВАРНЕНСКОГО МУНИЦИПАЛЬНОГО РАЙОНА</w:t>
        </w:r>
        <w:r w:rsidRPr="008961D8">
          <w:rPr>
            <w:noProof/>
            <w:webHidden/>
          </w:rPr>
          <w:tab/>
        </w:r>
        <w:r w:rsidRPr="008961D8">
          <w:rPr>
            <w:noProof/>
            <w:webHidden/>
          </w:rPr>
          <w:fldChar w:fldCharType="begin"/>
        </w:r>
        <w:r w:rsidRPr="008961D8">
          <w:rPr>
            <w:noProof/>
            <w:webHidden/>
          </w:rPr>
          <w:instrText xml:space="preserve"> PAGEREF _Toc83723436 \h </w:instrText>
        </w:r>
        <w:r w:rsidRPr="008961D8">
          <w:rPr>
            <w:noProof/>
            <w:webHidden/>
          </w:rPr>
        </w:r>
        <w:r w:rsidRPr="008961D8">
          <w:rPr>
            <w:noProof/>
            <w:webHidden/>
          </w:rPr>
          <w:fldChar w:fldCharType="separate"/>
        </w:r>
        <w:r w:rsidRPr="008961D8">
          <w:rPr>
            <w:noProof/>
            <w:webHidden/>
          </w:rPr>
          <w:t>18</w:t>
        </w:r>
        <w:r w:rsidRPr="008961D8">
          <w:rPr>
            <w:noProof/>
            <w:webHidden/>
          </w:rPr>
          <w:fldChar w:fldCharType="end"/>
        </w:r>
      </w:hyperlink>
    </w:p>
    <w:p w:rsidR="00857A90" w:rsidRPr="008961D8" w:rsidRDefault="00857A90">
      <w:pPr>
        <w:pStyle w:val="11"/>
        <w:tabs>
          <w:tab w:val="right" w:leader="dot" w:pos="9475"/>
        </w:tabs>
        <w:rPr>
          <w:rFonts w:eastAsiaTheme="minorEastAsia"/>
          <w:noProof/>
          <w:sz w:val="22"/>
          <w:szCs w:val="22"/>
        </w:rPr>
      </w:pPr>
      <w:hyperlink w:anchor="_Toc83723437" w:history="1">
        <w:r w:rsidRPr="008961D8">
          <w:rPr>
            <w:rStyle w:val="a8"/>
            <w:noProof/>
            <w:spacing w:val="-1"/>
          </w:rPr>
          <w:t>СТАТЬЯ 12. ПОЛНОМОЧИЯ ГЛАВЫ РАЙОНА</w:t>
        </w:r>
        <w:r w:rsidRPr="008961D8">
          <w:rPr>
            <w:noProof/>
            <w:webHidden/>
          </w:rPr>
          <w:tab/>
        </w:r>
        <w:r w:rsidRPr="008961D8">
          <w:rPr>
            <w:noProof/>
            <w:webHidden/>
          </w:rPr>
          <w:fldChar w:fldCharType="begin"/>
        </w:r>
        <w:r w:rsidRPr="008961D8">
          <w:rPr>
            <w:noProof/>
            <w:webHidden/>
          </w:rPr>
          <w:instrText xml:space="preserve"> PAGEREF _Toc83723437 \h </w:instrText>
        </w:r>
        <w:r w:rsidRPr="008961D8">
          <w:rPr>
            <w:noProof/>
            <w:webHidden/>
          </w:rPr>
        </w:r>
        <w:r w:rsidRPr="008961D8">
          <w:rPr>
            <w:noProof/>
            <w:webHidden/>
          </w:rPr>
          <w:fldChar w:fldCharType="separate"/>
        </w:r>
        <w:r w:rsidRPr="008961D8">
          <w:rPr>
            <w:noProof/>
            <w:webHidden/>
          </w:rPr>
          <w:t>18</w:t>
        </w:r>
        <w:r w:rsidRPr="008961D8">
          <w:rPr>
            <w:noProof/>
            <w:webHidden/>
          </w:rPr>
          <w:fldChar w:fldCharType="end"/>
        </w:r>
      </w:hyperlink>
    </w:p>
    <w:p w:rsidR="00857A90" w:rsidRPr="008961D8" w:rsidRDefault="00857A90">
      <w:pPr>
        <w:pStyle w:val="11"/>
        <w:tabs>
          <w:tab w:val="right" w:leader="dot" w:pos="9475"/>
        </w:tabs>
        <w:rPr>
          <w:rFonts w:eastAsiaTheme="minorEastAsia"/>
          <w:noProof/>
          <w:sz w:val="22"/>
          <w:szCs w:val="22"/>
        </w:rPr>
      </w:pPr>
      <w:hyperlink w:anchor="_Toc83723438" w:history="1">
        <w:r w:rsidRPr="008961D8">
          <w:rPr>
            <w:rStyle w:val="a8"/>
            <w:noProof/>
            <w:spacing w:val="-1"/>
          </w:rPr>
          <w:t xml:space="preserve">СТАТЬЯ 13. ПОЛНОМОЧИЯ, СТРУКТУРНОГО ПОДРАЗДЕЛЕНИЯ </w:t>
        </w:r>
        <w:r w:rsidRPr="008961D8">
          <w:rPr>
            <w:rStyle w:val="a8"/>
            <w:noProof/>
          </w:rPr>
          <w:t xml:space="preserve">АДМИНИСТРАЦИИ РАЙОНА В СФЕРЕ ГРАДОСТРОИТЕЛЬНОЙ </w:t>
        </w:r>
        <w:r w:rsidRPr="008961D8">
          <w:rPr>
            <w:rStyle w:val="a8"/>
            <w:noProof/>
            <w:spacing w:val="-1"/>
          </w:rPr>
          <w:t xml:space="preserve">ДЕЯТЕЛЬНОСТИ, В ОБЛАСТИ ЗЕМЛЕПОЛЬЗОВАНИЯ И </w:t>
        </w:r>
        <w:r w:rsidRPr="008961D8">
          <w:rPr>
            <w:rStyle w:val="a8"/>
            <w:noProof/>
          </w:rPr>
          <w:t>ЗАСТРОЙКИ</w:t>
        </w:r>
        <w:r w:rsidRPr="008961D8">
          <w:rPr>
            <w:noProof/>
            <w:webHidden/>
          </w:rPr>
          <w:tab/>
        </w:r>
        <w:r w:rsidRPr="008961D8">
          <w:rPr>
            <w:noProof/>
            <w:webHidden/>
          </w:rPr>
          <w:fldChar w:fldCharType="begin"/>
        </w:r>
        <w:r w:rsidRPr="008961D8">
          <w:rPr>
            <w:noProof/>
            <w:webHidden/>
          </w:rPr>
          <w:instrText xml:space="preserve"> PAGEREF _Toc83723438 \h </w:instrText>
        </w:r>
        <w:r w:rsidRPr="008961D8">
          <w:rPr>
            <w:noProof/>
            <w:webHidden/>
          </w:rPr>
        </w:r>
        <w:r w:rsidRPr="008961D8">
          <w:rPr>
            <w:noProof/>
            <w:webHidden/>
          </w:rPr>
          <w:fldChar w:fldCharType="separate"/>
        </w:r>
        <w:r w:rsidRPr="008961D8">
          <w:rPr>
            <w:noProof/>
            <w:webHidden/>
          </w:rPr>
          <w:t>19</w:t>
        </w:r>
        <w:r w:rsidRPr="008961D8">
          <w:rPr>
            <w:noProof/>
            <w:webHidden/>
          </w:rPr>
          <w:fldChar w:fldCharType="end"/>
        </w:r>
      </w:hyperlink>
    </w:p>
    <w:p w:rsidR="00857A90" w:rsidRPr="008961D8" w:rsidRDefault="00857A90">
      <w:pPr>
        <w:pStyle w:val="11"/>
        <w:tabs>
          <w:tab w:val="right" w:leader="dot" w:pos="9475"/>
        </w:tabs>
        <w:rPr>
          <w:rFonts w:eastAsiaTheme="minorEastAsia"/>
          <w:noProof/>
          <w:sz w:val="22"/>
          <w:szCs w:val="22"/>
        </w:rPr>
      </w:pPr>
      <w:hyperlink w:anchor="_Toc83723439" w:history="1">
        <w:r w:rsidRPr="008961D8">
          <w:rPr>
            <w:rStyle w:val="a8"/>
            <w:noProof/>
          </w:rPr>
          <w:t xml:space="preserve">СТАТЬЯ 14. ПОЛНОМОЧИЯ АДМИНИСТРАЦИИ </w:t>
        </w:r>
        <w:r w:rsidRPr="008961D8">
          <w:rPr>
            <w:rStyle w:val="a8"/>
            <w:noProof/>
            <w:spacing w:val="-1"/>
          </w:rPr>
          <w:t>БОРОДИНОВСКОГО СЕЛЬСКОГО ПОСЕЛЕНИЯ В ОБЛАСТИ ЗЕМЛЕПОЛЬЗОВАНИЯ И ЗАСТРОЙКИ</w:t>
        </w:r>
        <w:r w:rsidRPr="008961D8">
          <w:rPr>
            <w:noProof/>
            <w:webHidden/>
          </w:rPr>
          <w:tab/>
        </w:r>
        <w:r w:rsidRPr="008961D8">
          <w:rPr>
            <w:noProof/>
            <w:webHidden/>
          </w:rPr>
          <w:fldChar w:fldCharType="begin"/>
        </w:r>
        <w:r w:rsidRPr="008961D8">
          <w:rPr>
            <w:noProof/>
            <w:webHidden/>
          </w:rPr>
          <w:instrText xml:space="preserve"> PAGEREF _Toc83723439 \h </w:instrText>
        </w:r>
        <w:r w:rsidRPr="008961D8">
          <w:rPr>
            <w:noProof/>
            <w:webHidden/>
          </w:rPr>
        </w:r>
        <w:r w:rsidRPr="008961D8">
          <w:rPr>
            <w:noProof/>
            <w:webHidden/>
          </w:rPr>
          <w:fldChar w:fldCharType="separate"/>
        </w:r>
        <w:r w:rsidRPr="008961D8">
          <w:rPr>
            <w:noProof/>
            <w:webHidden/>
          </w:rPr>
          <w:t>19</w:t>
        </w:r>
        <w:r w:rsidRPr="008961D8">
          <w:rPr>
            <w:noProof/>
            <w:webHidden/>
          </w:rPr>
          <w:fldChar w:fldCharType="end"/>
        </w:r>
      </w:hyperlink>
    </w:p>
    <w:p w:rsidR="00857A90" w:rsidRPr="008961D8" w:rsidRDefault="00857A90">
      <w:pPr>
        <w:pStyle w:val="11"/>
        <w:tabs>
          <w:tab w:val="right" w:leader="dot" w:pos="9475"/>
        </w:tabs>
        <w:rPr>
          <w:rFonts w:eastAsiaTheme="minorEastAsia"/>
          <w:noProof/>
          <w:sz w:val="22"/>
          <w:szCs w:val="22"/>
        </w:rPr>
      </w:pPr>
      <w:hyperlink w:anchor="_Toc83723440" w:history="1">
        <w:r w:rsidRPr="008961D8">
          <w:rPr>
            <w:rStyle w:val="a8"/>
            <w:noProof/>
            <w:spacing w:val="-3"/>
          </w:rPr>
          <w:t xml:space="preserve">ГЛАВА </w:t>
        </w:r>
        <w:r w:rsidRPr="008961D8">
          <w:rPr>
            <w:rStyle w:val="a8"/>
            <w:noProof/>
            <w:spacing w:val="-3"/>
            <w:lang w:val="en-US"/>
          </w:rPr>
          <w:t>III</w:t>
        </w:r>
        <w:r w:rsidRPr="008961D8">
          <w:rPr>
            <w:rStyle w:val="a8"/>
            <w:noProof/>
            <w:spacing w:val="-3"/>
          </w:rPr>
          <w:t xml:space="preserve">. ПОРЯДОК ПОДГОТОВКИ ДОКУМЕНТАЦИИ ПО </w:t>
        </w:r>
        <w:r w:rsidRPr="008961D8">
          <w:rPr>
            <w:rStyle w:val="a8"/>
            <w:noProof/>
            <w:spacing w:val="-1"/>
          </w:rPr>
          <w:t>ПЛАНИРОВКЕ ТЕРРИТОРИИ ПОСЕЛЕНИЯ</w:t>
        </w:r>
        <w:r w:rsidRPr="008961D8">
          <w:rPr>
            <w:noProof/>
            <w:webHidden/>
          </w:rPr>
          <w:tab/>
        </w:r>
        <w:r w:rsidRPr="008961D8">
          <w:rPr>
            <w:noProof/>
            <w:webHidden/>
          </w:rPr>
          <w:fldChar w:fldCharType="begin"/>
        </w:r>
        <w:r w:rsidRPr="008961D8">
          <w:rPr>
            <w:noProof/>
            <w:webHidden/>
          </w:rPr>
          <w:instrText xml:space="preserve"> PAGEREF _Toc83723440 \h </w:instrText>
        </w:r>
        <w:r w:rsidRPr="008961D8">
          <w:rPr>
            <w:noProof/>
            <w:webHidden/>
          </w:rPr>
        </w:r>
        <w:r w:rsidRPr="008961D8">
          <w:rPr>
            <w:noProof/>
            <w:webHidden/>
          </w:rPr>
          <w:fldChar w:fldCharType="separate"/>
        </w:r>
        <w:r w:rsidRPr="008961D8">
          <w:rPr>
            <w:noProof/>
            <w:webHidden/>
          </w:rPr>
          <w:t>19</w:t>
        </w:r>
        <w:r w:rsidRPr="008961D8">
          <w:rPr>
            <w:noProof/>
            <w:webHidden/>
          </w:rPr>
          <w:fldChar w:fldCharType="end"/>
        </w:r>
      </w:hyperlink>
    </w:p>
    <w:p w:rsidR="00857A90" w:rsidRPr="008961D8" w:rsidRDefault="00857A90">
      <w:pPr>
        <w:pStyle w:val="11"/>
        <w:tabs>
          <w:tab w:val="right" w:leader="dot" w:pos="9475"/>
        </w:tabs>
        <w:rPr>
          <w:rFonts w:eastAsiaTheme="minorEastAsia"/>
          <w:noProof/>
          <w:sz w:val="22"/>
          <w:szCs w:val="22"/>
        </w:rPr>
      </w:pPr>
      <w:hyperlink w:anchor="_Toc83723441" w:history="1">
        <w:r w:rsidRPr="008961D8">
          <w:rPr>
            <w:rStyle w:val="a8"/>
            <w:noProof/>
            <w:spacing w:val="-3"/>
          </w:rPr>
          <w:t xml:space="preserve">СТАТЬЯ 15. НАЗНАЧЕНИЕ, ВИДЫ И СОСТАВ ДОКУМЕНТАЦИИ ПО </w:t>
        </w:r>
        <w:r w:rsidRPr="008961D8">
          <w:rPr>
            <w:rStyle w:val="a8"/>
            <w:noProof/>
          </w:rPr>
          <w:t>ПЛАНИРОВКЕ ТЕРРИТОРИИ ПОСЕЛЕНИЯ</w:t>
        </w:r>
        <w:r w:rsidRPr="008961D8">
          <w:rPr>
            <w:noProof/>
            <w:webHidden/>
          </w:rPr>
          <w:tab/>
        </w:r>
        <w:r w:rsidRPr="008961D8">
          <w:rPr>
            <w:noProof/>
            <w:webHidden/>
          </w:rPr>
          <w:fldChar w:fldCharType="begin"/>
        </w:r>
        <w:r w:rsidRPr="008961D8">
          <w:rPr>
            <w:noProof/>
            <w:webHidden/>
          </w:rPr>
          <w:instrText xml:space="preserve"> PAGEREF _Toc83723441 \h </w:instrText>
        </w:r>
        <w:r w:rsidRPr="008961D8">
          <w:rPr>
            <w:noProof/>
            <w:webHidden/>
          </w:rPr>
        </w:r>
        <w:r w:rsidRPr="008961D8">
          <w:rPr>
            <w:noProof/>
            <w:webHidden/>
          </w:rPr>
          <w:fldChar w:fldCharType="separate"/>
        </w:r>
        <w:r w:rsidRPr="008961D8">
          <w:rPr>
            <w:noProof/>
            <w:webHidden/>
          </w:rPr>
          <w:t>19</w:t>
        </w:r>
        <w:r w:rsidRPr="008961D8">
          <w:rPr>
            <w:noProof/>
            <w:webHidden/>
          </w:rPr>
          <w:fldChar w:fldCharType="end"/>
        </w:r>
      </w:hyperlink>
    </w:p>
    <w:p w:rsidR="00857A90" w:rsidRPr="008961D8" w:rsidRDefault="00857A90">
      <w:pPr>
        <w:pStyle w:val="11"/>
        <w:tabs>
          <w:tab w:val="right" w:leader="dot" w:pos="9475"/>
        </w:tabs>
        <w:rPr>
          <w:rFonts w:eastAsiaTheme="minorEastAsia"/>
          <w:noProof/>
          <w:sz w:val="22"/>
          <w:szCs w:val="22"/>
        </w:rPr>
      </w:pPr>
      <w:hyperlink w:anchor="_Toc83723442" w:history="1">
        <w:r w:rsidRPr="008961D8">
          <w:rPr>
            <w:rStyle w:val="a8"/>
            <w:noProof/>
            <w:spacing w:val="-3"/>
          </w:rPr>
          <w:t xml:space="preserve">СТАТЬЯ 16. ПОРЯДОК ПОДГОТОВКИ ПРОЕКТОВ ПЛАНИРОВКИ И </w:t>
        </w:r>
        <w:r w:rsidRPr="008961D8">
          <w:rPr>
            <w:rStyle w:val="a8"/>
            <w:noProof/>
          </w:rPr>
          <w:t>ПРОЕКТОВ МЕЖЕВАНИЯ ТЕРРИТОРИИ</w:t>
        </w:r>
        <w:r w:rsidRPr="008961D8">
          <w:rPr>
            <w:noProof/>
            <w:webHidden/>
          </w:rPr>
          <w:tab/>
        </w:r>
        <w:r w:rsidRPr="008961D8">
          <w:rPr>
            <w:noProof/>
            <w:webHidden/>
          </w:rPr>
          <w:fldChar w:fldCharType="begin"/>
        </w:r>
        <w:r w:rsidRPr="008961D8">
          <w:rPr>
            <w:noProof/>
            <w:webHidden/>
          </w:rPr>
          <w:instrText xml:space="preserve"> PAGEREF _Toc83723442 \h </w:instrText>
        </w:r>
        <w:r w:rsidRPr="008961D8">
          <w:rPr>
            <w:noProof/>
            <w:webHidden/>
          </w:rPr>
        </w:r>
        <w:r w:rsidRPr="008961D8">
          <w:rPr>
            <w:noProof/>
            <w:webHidden/>
          </w:rPr>
          <w:fldChar w:fldCharType="separate"/>
        </w:r>
        <w:r w:rsidRPr="008961D8">
          <w:rPr>
            <w:noProof/>
            <w:webHidden/>
          </w:rPr>
          <w:t>20</w:t>
        </w:r>
        <w:r w:rsidRPr="008961D8">
          <w:rPr>
            <w:noProof/>
            <w:webHidden/>
          </w:rPr>
          <w:fldChar w:fldCharType="end"/>
        </w:r>
      </w:hyperlink>
    </w:p>
    <w:p w:rsidR="00857A90" w:rsidRPr="008961D8" w:rsidRDefault="00857A90">
      <w:pPr>
        <w:pStyle w:val="11"/>
        <w:tabs>
          <w:tab w:val="right" w:leader="dot" w:pos="9475"/>
        </w:tabs>
        <w:rPr>
          <w:rFonts w:eastAsiaTheme="minorEastAsia"/>
          <w:noProof/>
          <w:sz w:val="22"/>
          <w:szCs w:val="22"/>
        </w:rPr>
      </w:pPr>
      <w:hyperlink w:anchor="_Toc83723443" w:history="1">
        <w:r w:rsidRPr="008961D8">
          <w:rPr>
            <w:rStyle w:val="a8"/>
            <w:noProof/>
            <w:spacing w:val="-1"/>
          </w:rPr>
          <w:t xml:space="preserve">СТАТЬЯ 17. ПРИНЯТИЕ РЕШЕНИЯ ОБ УТВЕРЖДЕНИИ ИЛИ ОБ </w:t>
        </w:r>
        <w:r w:rsidRPr="008961D8">
          <w:rPr>
            <w:rStyle w:val="a8"/>
            <w:noProof/>
            <w:spacing w:val="-3"/>
          </w:rPr>
          <w:t>ОТКЛОНЕНИИ ДОКУМЕНТАЦИИ ПО ПЛАНИРОВКЕ ТЕРРИТОРИИ</w:t>
        </w:r>
        <w:r w:rsidRPr="008961D8">
          <w:rPr>
            <w:noProof/>
            <w:webHidden/>
          </w:rPr>
          <w:tab/>
        </w:r>
        <w:r w:rsidRPr="008961D8">
          <w:rPr>
            <w:noProof/>
            <w:webHidden/>
          </w:rPr>
          <w:fldChar w:fldCharType="begin"/>
        </w:r>
        <w:r w:rsidRPr="008961D8">
          <w:rPr>
            <w:noProof/>
            <w:webHidden/>
          </w:rPr>
          <w:instrText xml:space="preserve"> PAGEREF _Toc83723443 \h </w:instrText>
        </w:r>
        <w:r w:rsidRPr="008961D8">
          <w:rPr>
            <w:noProof/>
            <w:webHidden/>
          </w:rPr>
        </w:r>
        <w:r w:rsidRPr="008961D8">
          <w:rPr>
            <w:noProof/>
            <w:webHidden/>
          </w:rPr>
          <w:fldChar w:fldCharType="separate"/>
        </w:r>
        <w:r w:rsidRPr="008961D8">
          <w:rPr>
            <w:noProof/>
            <w:webHidden/>
          </w:rPr>
          <w:t>21</w:t>
        </w:r>
        <w:r w:rsidRPr="008961D8">
          <w:rPr>
            <w:noProof/>
            <w:webHidden/>
          </w:rPr>
          <w:fldChar w:fldCharType="end"/>
        </w:r>
      </w:hyperlink>
    </w:p>
    <w:p w:rsidR="00857A90" w:rsidRPr="008961D8" w:rsidRDefault="00857A90">
      <w:pPr>
        <w:pStyle w:val="11"/>
        <w:tabs>
          <w:tab w:val="right" w:leader="dot" w:pos="9475"/>
        </w:tabs>
        <w:rPr>
          <w:rFonts w:eastAsiaTheme="minorEastAsia"/>
          <w:noProof/>
          <w:sz w:val="22"/>
          <w:szCs w:val="22"/>
        </w:rPr>
      </w:pPr>
      <w:hyperlink w:anchor="_Toc83723444" w:history="1">
        <w:r w:rsidRPr="008961D8">
          <w:rPr>
            <w:rStyle w:val="a8"/>
            <w:noProof/>
            <w:spacing w:val="-1"/>
          </w:rPr>
          <w:t xml:space="preserve">СТАТЬЯ 18. ОСОБЕННОСТИ ПОДГОТОВКИ ПРОЕКТОВ МЕЖЕВАНИЯ ТЕРРИТОРИЙ, ПЛАНИРУЕМЫХ ДЛЯ </w:t>
        </w:r>
        <w:r w:rsidRPr="008961D8">
          <w:rPr>
            <w:rStyle w:val="a8"/>
            <w:noProof/>
            <w:spacing w:val="-3"/>
          </w:rPr>
          <w:t xml:space="preserve">ПРЕДОСТАВЛЕНИЯ ФИЗИЧЕСКИМ И ЮРИДИЧЕСКИМ ЛИЦАМ ДЛЯ </w:t>
        </w:r>
        <w:r w:rsidRPr="008961D8">
          <w:rPr>
            <w:rStyle w:val="a8"/>
            <w:noProof/>
          </w:rPr>
          <w:t>СТРОИТЕЛЬСТВА</w:t>
        </w:r>
        <w:r w:rsidRPr="008961D8">
          <w:rPr>
            <w:noProof/>
            <w:webHidden/>
          </w:rPr>
          <w:tab/>
        </w:r>
        <w:r w:rsidRPr="008961D8">
          <w:rPr>
            <w:noProof/>
            <w:webHidden/>
          </w:rPr>
          <w:fldChar w:fldCharType="begin"/>
        </w:r>
        <w:r w:rsidRPr="008961D8">
          <w:rPr>
            <w:noProof/>
            <w:webHidden/>
          </w:rPr>
          <w:instrText xml:space="preserve"> PAGEREF _Toc83723444 \h </w:instrText>
        </w:r>
        <w:r w:rsidRPr="008961D8">
          <w:rPr>
            <w:noProof/>
            <w:webHidden/>
          </w:rPr>
        </w:r>
        <w:r w:rsidRPr="008961D8">
          <w:rPr>
            <w:noProof/>
            <w:webHidden/>
          </w:rPr>
          <w:fldChar w:fldCharType="separate"/>
        </w:r>
        <w:r w:rsidRPr="008961D8">
          <w:rPr>
            <w:noProof/>
            <w:webHidden/>
          </w:rPr>
          <w:t>22</w:t>
        </w:r>
        <w:r w:rsidRPr="008961D8">
          <w:rPr>
            <w:noProof/>
            <w:webHidden/>
          </w:rPr>
          <w:fldChar w:fldCharType="end"/>
        </w:r>
      </w:hyperlink>
    </w:p>
    <w:p w:rsidR="00857A90" w:rsidRPr="008961D8" w:rsidRDefault="00857A90">
      <w:pPr>
        <w:pStyle w:val="11"/>
        <w:tabs>
          <w:tab w:val="right" w:leader="dot" w:pos="9475"/>
        </w:tabs>
        <w:rPr>
          <w:rFonts w:eastAsiaTheme="minorEastAsia"/>
          <w:noProof/>
          <w:sz w:val="22"/>
          <w:szCs w:val="22"/>
        </w:rPr>
      </w:pPr>
      <w:hyperlink w:anchor="_Toc83723445" w:history="1">
        <w:r w:rsidRPr="008961D8">
          <w:rPr>
            <w:rStyle w:val="a8"/>
            <w:noProof/>
            <w:spacing w:val="-1"/>
          </w:rPr>
          <w:t xml:space="preserve">СТАТЬЯ 19. ОСОБЕННОСТИ ПОДГОТОВКИ ПРОЕКТОВ МЕЖЕВАНИЯ ТЕРРИТОРИЙ, ЗАНЯТЫХ ОБЪЕКТАМИ </w:t>
        </w:r>
        <w:r w:rsidRPr="008961D8">
          <w:rPr>
            <w:rStyle w:val="a8"/>
            <w:noProof/>
            <w:spacing w:val="-3"/>
          </w:rPr>
          <w:t xml:space="preserve">КАПИТАЛЬНОГО СТРОИТЕЛЬСТВА (ЗА ИСКЛЮЧЕНИЕМ </w:t>
        </w:r>
        <w:r w:rsidRPr="008961D8">
          <w:rPr>
            <w:rStyle w:val="a8"/>
            <w:noProof/>
          </w:rPr>
          <w:t>МНОГОКВАРТИРНЫХ ДОМОВ)</w:t>
        </w:r>
        <w:r w:rsidRPr="008961D8">
          <w:rPr>
            <w:noProof/>
            <w:webHidden/>
          </w:rPr>
          <w:tab/>
        </w:r>
        <w:r w:rsidRPr="008961D8">
          <w:rPr>
            <w:noProof/>
            <w:webHidden/>
          </w:rPr>
          <w:fldChar w:fldCharType="begin"/>
        </w:r>
        <w:r w:rsidRPr="008961D8">
          <w:rPr>
            <w:noProof/>
            <w:webHidden/>
          </w:rPr>
          <w:instrText xml:space="preserve"> PAGEREF _Toc83723445 \h </w:instrText>
        </w:r>
        <w:r w:rsidRPr="008961D8">
          <w:rPr>
            <w:noProof/>
            <w:webHidden/>
          </w:rPr>
        </w:r>
        <w:r w:rsidRPr="008961D8">
          <w:rPr>
            <w:noProof/>
            <w:webHidden/>
          </w:rPr>
          <w:fldChar w:fldCharType="separate"/>
        </w:r>
        <w:r w:rsidRPr="008961D8">
          <w:rPr>
            <w:noProof/>
            <w:webHidden/>
          </w:rPr>
          <w:t>23</w:t>
        </w:r>
        <w:r w:rsidRPr="008961D8">
          <w:rPr>
            <w:noProof/>
            <w:webHidden/>
          </w:rPr>
          <w:fldChar w:fldCharType="end"/>
        </w:r>
      </w:hyperlink>
    </w:p>
    <w:p w:rsidR="00857A90" w:rsidRPr="008961D8" w:rsidRDefault="00857A90">
      <w:pPr>
        <w:pStyle w:val="11"/>
        <w:tabs>
          <w:tab w:val="right" w:leader="dot" w:pos="9475"/>
        </w:tabs>
        <w:rPr>
          <w:rFonts w:eastAsiaTheme="minorEastAsia"/>
          <w:noProof/>
          <w:sz w:val="22"/>
          <w:szCs w:val="22"/>
        </w:rPr>
      </w:pPr>
      <w:hyperlink w:anchor="_Toc83723446" w:history="1">
        <w:r w:rsidRPr="008961D8">
          <w:rPr>
            <w:rStyle w:val="a8"/>
            <w:noProof/>
            <w:spacing w:val="-1"/>
          </w:rPr>
          <w:t xml:space="preserve">СТАТЬЯ 20. ОСОБЕННОСТИ ПОДГОТОВКИ ПРОЕКТОВ </w:t>
        </w:r>
        <w:r w:rsidRPr="008961D8">
          <w:rPr>
            <w:rStyle w:val="a8"/>
            <w:noProof/>
            <w:spacing w:val="-3"/>
          </w:rPr>
          <w:t xml:space="preserve">МЕЖЕВАНИЯ ТЕРРИТОРИЙ ДЛЯ КОМПЛЕКСНОГО ОСВОЕНИЯ В </w:t>
        </w:r>
        <w:r w:rsidRPr="008961D8">
          <w:rPr>
            <w:rStyle w:val="a8"/>
            <w:noProof/>
          </w:rPr>
          <w:t>ЦЕЛЯХ ЖИЛИЩНОГО СТРОИТЕЛЬСТВА</w:t>
        </w:r>
        <w:r w:rsidRPr="008961D8">
          <w:rPr>
            <w:noProof/>
            <w:webHidden/>
          </w:rPr>
          <w:tab/>
        </w:r>
        <w:r w:rsidRPr="008961D8">
          <w:rPr>
            <w:noProof/>
            <w:webHidden/>
          </w:rPr>
          <w:fldChar w:fldCharType="begin"/>
        </w:r>
        <w:r w:rsidRPr="008961D8">
          <w:rPr>
            <w:noProof/>
            <w:webHidden/>
          </w:rPr>
          <w:instrText xml:space="preserve"> PAGEREF _Toc83723446 \h </w:instrText>
        </w:r>
        <w:r w:rsidRPr="008961D8">
          <w:rPr>
            <w:noProof/>
            <w:webHidden/>
          </w:rPr>
        </w:r>
        <w:r w:rsidRPr="008961D8">
          <w:rPr>
            <w:noProof/>
            <w:webHidden/>
          </w:rPr>
          <w:fldChar w:fldCharType="separate"/>
        </w:r>
        <w:r w:rsidRPr="008961D8">
          <w:rPr>
            <w:noProof/>
            <w:webHidden/>
          </w:rPr>
          <w:t>23</w:t>
        </w:r>
        <w:r w:rsidRPr="008961D8">
          <w:rPr>
            <w:noProof/>
            <w:webHidden/>
          </w:rPr>
          <w:fldChar w:fldCharType="end"/>
        </w:r>
      </w:hyperlink>
    </w:p>
    <w:p w:rsidR="00857A90" w:rsidRPr="008961D8" w:rsidRDefault="00857A90">
      <w:pPr>
        <w:pStyle w:val="11"/>
        <w:tabs>
          <w:tab w:val="right" w:leader="dot" w:pos="9475"/>
        </w:tabs>
        <w:rPr>
          <w:rFonts w:eastAsiaTheme="minorEastAsia"/>
          <w:noProof/>
          <w:sz w:val="22"/>
          <w:szCs w:val="22"/>
        </w:rPr>
      </w:pPr>
      <w:hyperlink w:anchor="_Toc83723447" w:history="1">
        <w:r w:rsidRPr="008961D8">
          <w:rPr>
            <w:rStyle w:val="a8"/>
            <w:noProof/>
            <w:spacing w:val="-3"/>
          </w:rPr>
          <w:t xml:space="preserve">СТАТЬЯ 21. СООТНОШЕНИЕ ДОКУМЕНТАЦИИ ПО ПЛАНИРОВКЕ </w:t>
        </w:r>
        <w:r w:rsidRPr="008961D8">
          <w:rPr>
            <w:rStyle w:val="a8"/>
            <w:noProof/>
            <w:spacing w:val="-1"/>
          </w:rPr>
          <w:t xml:space="preserve">ТЕРРИТОРИИ С НАСТОЯЩИМИ ПРАВИЛАМИ, ДОКУМЕНТАМИ </w:t>
        </w:r>
        <w:r w:rsidRPr="008961D8">
          <w:rPr>
            <w:rStyle w:val="a8"/>
            <w:noProof/>
          </w:rPr>
          <w:t>ТЕРРИТОРИАЛЬНОГО ПЛАНИРОВАНИЯ</w:t>
        </w:r>
        <w:r w:rsidRPr="008961D8">
          <w:rPr>
            <w:noProof/>
            <w:webHidden/>
          </w:rPr>
          <w:tab/>
        </w:r>
        <w:r w:rsidRPr="008961D8">
          <w:rPr>
            <w:noProof/>
            <w:webHidden/>
          </w:rPr>
          <w:fldChar w:fldCharType="begin"/>
        </w:r>
        <w:r w:rsidRPr="008961D8">
          <w:rPr>
            <w:noProof/>
            <w:webHidden/>
          </w:rPr>
          <w:instrText xml:space="preserve"> PAGEREF _Toc83723447 \h </w:instrText>
        </w:r>
        <w:r w:rsidRPr="008961D8">
          <w:rPr>
            <w:noProof/>
            <w:webHidden/>
          </w:rPr>
        </w:r>
        <w:r w:rsidRPr="008961D8">
          <w:rPr>
            <w:noProof/>
            <w:webHidden/>
          </w:rPr>
          <w:fldChar w:fldCharType="separate"/>
        </w:r>
        <w:r w:rsidRPr="008961D8">
          <w:rPr>
            <w:noProof/>
            <w:webHidden/>
          </w:rPr>
          <w:t>23</w:t>
        </w:r>
        <w:r w:rsidRPr="008961D8">
          <w:rPr>
            <w:noProof/>
            <w:webHidden/>
          </w:rPr>
          <w:fldChar w:fldCharType="end"/>
        </w:r>
      </w:hyperlink>
    </w:p>
    <w:p w:rsidR="00857A90" w:rsidRPr="008961D8" w:rsidRDefault="00857A90">
      <w:pPr>
        <w:pStyle w:val="11"/>
        <w:tabs>
          <w:tab w:val="right" w:leader="dot" w:pos="9475"/>
        </w:tabs>
        <w:rPr>
          <w:rFonts w:eastAsiaTheme="minorEastAsia"/>
          <w:noProof/>
          <w:sz w:val="22"/>
          <w:szCs w:val="22"/>
        </w:rPr>
      </w:pPr>
      <w:hyperlink w:anchor="_Toc83723448" w:history="1">
        <w:r w:rsidRPr="008961D8">
          <w:rPr>
            <w:rStyle w:val="a8"/>
            <w:noProof/>
          </w:rPr>
          <w:t>СТАТЬЯ 22. ПОРЯДОК ПОДГОТОВКИ ГРАДОСТРОИТЕЛЬНЫХ ПЛАНОВ ЗЕМЕЛЬНЫХ УЧАСТКОВ</w:t>
        </w:r>
        <w:r w:rsidRPr="008961D8">
          <w:rPr>
            <w:noProof/>
            <w:webHidden/>
          </w:rPr>
          <w:tab/>
        </w:r>
        <w:r w:rsidRPr="008961D8">
          <w:rPr>
            <w:noProof/>
            <w:webHidden/>
          </w:rPr>
          <w:fldChar w:fldCharType="begin"/>
        </w:r>
        <w:r w:rsidRPr="008961D8">
          <w:rPr>
            <w:noProof/>
            <w:webHidden/>
          </w:rPr>
          <w:instrText xml:space="preserve"> PAGEREF _Toc83723448 \h </w:instrText>
        </w:r>
        <w:r w:rsidRPr="008961D8">
          <w:rPr>
            <w:noProof/>
            <w:webHidden/>
          </w:rPr>
        </w:r>
        <w:r w:rsidRPr="008961D8">
          <w:rPr>
            <w:noProof/>
            <w:webHidden/>
          </w:rPr>
          <w:fldChar w:fldCharType="separate"/>
        </w:r>
        <w:r w:rsidRPr="008961D8">
          <w:rPr>
            <w:noProof/>
            <w:webHidden/>
          </w:rPr>
          <w:t>23</w:t>
        </w:r>
        <w:r w:rsidRPr="008961D8">
          <w:rPr>
            <w:noProof/>
            <w:webHidden/>
          </w:rPr>
          <w:fldChar w:fldCharType="end"/>
        </w:r>
      </w:hyperlink>
    </w:p>
    <w:p w:rsidR="00857A90" w:rsidRPr="008961D8" w:rsidRDefault="00857A90">
      <w:pPr>
        <w:pStyle w:val="11"/>
        <w:tabs>
          <w:tab w:val="right" w:leader="dot" w:pos="9475"/>
        </w:tabs>
        <w:rPr>
          <w:rFonts w:eastAsiaTheme="minorEastAsia"/>
          <w:noProof/>
          <w:sz w:val="22"/>
          <w:szCs w:val="22"/>
        </w:rPr>
      </w:pPr>
      <w:hyperlink w:anchor="_Toc83723449" w:history="1">
        <w:r w:rsidRPr="008961D8">
          <w:rPr>
            <w:rStyle w:val="a8"/>
            <w:noProof/>
            <w:spacing w:val="-3"/>
          </w:rPr>
          <w:t xml:space="preserve">СТАТЬЯ 23. РАЗМЕЩЕНИЕ СВЕДЕНИЙ ОБ УТВЕРЖДЕННОЙ </w:t>
        </w:r>
        <w:r w:rsidRPr="008961D8">
          <w:rPr>
            <w:rStyle w:val="a8"/>
            <w:noProof/>
          </w:rPr>
          <w:t xml:space="preserve">ДОКУМЕНТАЦИИ ПО ПЛАНИРОВКЕ ТЕРРИТОРИИ В </w:t>
        </w:r>
        <w:r w:rsidRPr="008961D8">
          <w:rPr>
            <w:rStyle w:val="a8"/>
            <w:noProof/>
            <w:spacing w:val="-1"/>
          </w:rPr>
          <w:t xml:space="preserve">ИНФОРМАЦИОННОЙ СИСТЕМЕ ОБЕСПЕЧЕНИЯ </w:t>
        </w:r>
        <w:r w:rsidRPr="008961D8">
          <w:rPr>
            <w:rStyle w:val="a8"/>
            <w:noProof/>
          </w:rPr>
          <w:t>ГРАДОСТРОИТЕЛЬНОЙ ДЕЯТЕЛЬНОСТИ</w:t>
        </w:r>
        <w:r w:rsidRPr="008961D8">
          <w:rPr>
            <w:noProof/>
            <w:webHidden/>
          </w:rPr>
          <w:tab/>
        </w:r>
        <w:r w:rsidRPr="008961D8">
          <w:rPr>
            <w:noProof/>
            <w:webHidden/>
          </w:rPr>
          <w:fldChar w:fldCharType="begin"/>
        </w:r>
        <w:r w:rsidRPr="008961D8">
          <w:rPr>
            <w:noProof/>
            <w:webHidden/>
          </w:rPr>
          <w:instrText xml:space="preserve"> PAGEREF _Toc83723449 \h </w:instrText>
        </w:r>
        <w:r w:rsidRPr="008961D8">
          <w:rPr>
            <w:noProof/>
            <w:webHidden/>
          </w:rPr>
        </w:r>
        <w:r w:rsidRPr="008961D8">
          <w:rPr>
            <w:noProof/>
            <w:webHidden/>
          </w:rPr>
          <w:fldChar w:fldCharType="separate"/>
        </w:r>
        <w:r w:rsidRPr="008961D8">
          <w:rPr>
            <w:noProof/>
            <w:webHidden/>
          </w:rPr>
          <w:t>24</w:t>
        </w:r>
        <w:r w:rsidRPr="008961D8">
          <w:rPr>
            <w:noProof/>
            <w:webHidden/>
          </w:rPr>
          <w:fldChar w:fldCharType="end"/>
        </w:r>
      </w:hyperlink>
    </w:p>
    <w:p w:rsidR="00857A90" w:rsidRPr="008961D8" w:rsidRDefault="00857A90">
      <w:pPr>
        <w:pStyle w:val="11"/>
        <w:tabs>
          <w:tab w:val="right" w:leader="dot" w:pos="9475"/>
        </w:tabs>
        <w:rPr>
          <w:rFonts w:eastAsiaTheme="minorEastAsia"/>
          <w:noProof/>
          <w:sz w:val="22"/>
          <w:szCs w:val="22"/>
        </w:rPr>
      </w:pPr>
      <w:hyperlink w:anchor="_Toc83723450" w:history="1">
        <w:r w:rsidRPr="008961D8">
          <w:rPr>
            <w:rStyle w:val="a8"/>
            <w:noProof/>
            <w:spacing w:val="-1"/>
          </w:rPr>
          <w:t xml:space="preserve">ГЛАВА </w:t>
        </w:r>
        <w:r w:rsidRPr="008961D8">
          <w:rPr>
            <w:rStyle w:val="a8"/>
            <w:noProof/>
            <w:spacing w:val="-1"/>
            <w:lang w:val="en-US"/>
          </w:rPr>
          <w:t>IV</w:t>
        </w:r>
        <w:r w:rsidRPr="008961D8">
          <w:rPr>
            <w:rStyle w:val="a8"/>
            <w:noProof/>
            <w:spacing w:val="-1"/>
          </w:rPr>
          <w:t xml:space="preserve">. ГРАДОСТРОИТЕЛЬНОЕ ЗОНИРОВАНИЕ И </w:t>
        </w:r>
        <w:r w:rsidRPr="008961D8">
          <w:rPr>
            <w:rStyle w:val="a8"/>
            <w:noProof/>
            <w:spacing w:val="-3"/>
          </w:rPr>
          <w:t xml:space="preserve">РЕГЛАМЕНТИРОВАНИЕ ИСПОЛЬЗОВАНИЯ ТЕРРИТОРИИ </w:t>
        </w:r>
        <w:r w:rsidRPr="008961D8">
          <w:rPr>
            <w:rStyle w:val="a8"/>
            <w:noProof/>
          </w:rPr>
          <w:t>ПОСЕЛЕНИЯ</w:t>
        </w:r>
        <w:r w:rsidRPr="008961D8">
          <w:rPr>
            <w:noProof/>
            <w:webHidden/>
          </w:rPr>
          <w:tab/>
        </w:r>
        <w:r w:rsidRPr="008961D8">
          <w:rPr>
            <w:noProof/>
            <w:webHidden/>
          </w:rPr>
          <w:fldChar w:fldCharType="begin"/>
        </w:r>
        <w:r w:rsidRPr="008961D8">
          <w:rPr>
            <w:noProof/>
            <w:webHidden/>
          </w:rPr>
          <w:instrText xml:space="preserve"> PAGEREF _Toc83723450 \h </w:instrText>
        </w:r>
        <w:r w:rsidRPr="008961D8">
          <w:rPr>
            <w:noProof/>
            <w:webHidden/>
          </w:rPr>
        </w:r>
        <w:r w:rsidRPr="008961D8">
          <w:rPr>
            <w:noProof/>
            <w:webHidden/>
          </w:rPr>
          <w:fldChar w:fldCharType="separate"/>
        </w:r>
        <w:r w:rsidRPr="008961D8">
          <w:rPr>
            <w:noProof/>
            <w:webHidden/>
          </w:rPr>
          <w:t>25</w:t>
        </w:r>
        <w:r w:rsidRPr="008961D8">
          <w:rPr>
            <w:noProof/>
            <w:webHidden/>
          </w:rPr>
          <w:fldChar w:fldCharType="end"/>
        </w:r>
      </w:hyperlink>
    </w:p>
    <w:p w:rsidR="00857A90" w:rsidRPr="008961D8" w:rsidRDefault="00857A90">
      <w:pPr>
        <w:pStyle w:val="11"/>
        <w:tabs>
          <w:tab w:val="right" w:leader="dot" w:pos="9475"/>
        </w:tabs>
        <w:rPr>
          <w:rFonts w:eastAsiaTheme="minorEastAsia"/>
          <w:noProof/>
          <w:sz w:val="22"/>
          <w:szCs w:val="22"/>
        </w:rPr>
      </w:pPr>
      <w:hyperlink w:anchor="_Toc83723451" w:history="1">
        <w:r w:rsidRPr="008961D8">
          <w:rPr>
            <w:rStyle w:val="a8"/>
            <w:noProof/>
            <w:spacing w:val="-3"/>
          </w:rPr>
          <w:t xml:space="preserve">СТАТЬЯ 24. ПЛАНИРОВОЧНАЯ ОРГАНИЗАЦИЯ ТЕРРИТОРИИ </w:t>
        </w:r>
        <w:r w:rsidRPr="008961D8">
          <w:rPr>
            <w:rStyle w:val="a8"/>
            <w:noProof/>
          </w:rPr>
          <w:t>ПОСЕЛЕНИЯ</w:t>
        </w:r>
        <w:r w:rsidRPr="008961D8">
          <w:rPr>
            <w:noProof/>
            <w:webHidden/>
          </w:rPr>
          <w:tab/>
        </w:r>
        <w:r w:rsidRPr="008961D8">
          <w:rPr>
            <w:noProof/>
            <w:webHidden/>
          </w:rPr>
          <w:fldChar w:fldCharType="begin"/>
        </w:r>
        <w:r w:rsidRPr="008961D8">
          <w:rPr>
            <w:noProof/>
            <w:webHidden/>
          </w:rPr>
          <w:instrText xml:space="preserve"> PAGEREF _Toc83723451 \h </w:instrText>
        </w:r>
        <w:r w:rsidRPr="008961D8">
          <w:rPr>
            <w:noProof/>
            <w:webHidden/>
          </w:rPr>
        </w:r>
        <w:r w:rsidRPr="008961D8">
          <w:rPr>
            <w:noProof/>
            <w:webHidden/>
          </w:rPr>
          <w:fldChar w:fldCharType="separate"/>
        </w:r>
        <w:r w:rsidRPr="008961D8">
          <w:rPr>
            <w:noProof/>
            <w:webHidden/>
          </w:rPr>
          <w:t>25</w:t>
        </w:r>
        <w:r w:rsidRPr="008961D8">
          <w:rPr>
            <w:noProof/>
            <w:webHidden/>
          </w:rPr>
          <w:fldChar w:fldCharType="end"/>
        </w:r>
      </w:hyperlink>
    </w:p>
    <w:p w:rsidR="00857A90" w:rsidRPr="008961D8" w:rsidRDefault="00857A90">
      <w:pPr>
        <w:pStyle w:val="11"/>
        <w:tabs>
          <w:tab w:val="right" w:leader="dot" w:pos="9475"/>
        </w:tabs>
        <w:rPr>
          <w:rFonts w:eastAsiaTheme="minorEastAsia"/>
          <w:noProof/>
          <w:sz w:val="22"/>
          <w:szCs w:val="22"/>
        </w:rPr>
      </w:pPr>
      <w:hyperlink w:anchor="_Toc83723452" w:history="1">
        <w:r w:rsidRPr="008961D8">
          <w:rPr>
            <w:rStyle w:val="a8"/>
            <w:noProof/>
            <w:spacing w:val="-1"/>
          </w:rPr>
          <w:t>СТАТЬЯ 25. КАРТА ГРАДОСТРОИТЕЛЬНОГО ЗОНИРОВАНИЯ</w:t>
        </w:r>
        <w:r w:rsidRPr="008961D8">
          <w:rPr>
            <w:noProof/>
            <w:webHidden/>
          </w:rPr>
          <w:tab/>
        </w:r>
        <w:r w:rsidRPr="008961D8">
          <w:rPr>
            <w:noProof/>
            <w:webHidden/>
          </w:rPr>
          <w:fldChar w:fldCharType="begin"/>
        </w:r>
        <w:r w:rsidRPr="008961D8">
          <w:rPr>
            <w:noProof/>
            <w:webHidden/>
          </w:rPr>
          <w:instrText xml:space="preserve"> PAGEREF _Toc83723452 \h </w:instrText>
        </w:r>
        <w:r w:rsidRPr="008961D8">
          <w:rPr>
            <w:noProof/>
            <w:webHidden/>
          </w:rPr>
        </w:r>
        <w:r w:rsidRPr="008961D8">
          <w:rPr>
            <w:noProof/>
            <w:webHidden/>
          </w:rPr>
          <w:fldChar w:fldCharType="separate"/>
        </w:r>
        <w:r w:rsidRPr="008961D8">
          <w:rPr>
            <w:noProof/>
            <w:webHidden/>
          </w:rPr>
          <w:t>25</w:t>
        </w:r>
        <w:r w:rsidRPr="008961D8">
          <w:rPr>
            <w:noProof/>
            <w:webHidden/>
          </w:rPr>
          <w:fldChar w:fldCharType="end"/>
        </w:r>
      </w:hyperlink>
    </w:p>
    <w:p w:rsidR="00857A90" w:rsidRPr="008961D8" w:rsidRDefault="00857A90">
      <w:pPr>
        <w:pStyle w:val="11"/>
        <w:tabs>
          <w:tab w:val="right" w:leader="dot" w:pos="9475"/>
        </w:tabs>
        <w:rPr>
          <w:rFonts w:eastAsiaTheme="minorEastAsia"/>
          <w:noProof/>
          <w:sz w:val="22"/>
          <w:szCs w:val="22"/>
        </w:rPr>
      </w:pPr>
      <w:hyperlink w:anchor="_Toc83723453" w:history="1">
        <w:r w:rsidRPr="008961D8">
          <w:rPr>
            <w:rStyle w:val="a8"/>
            <w:noProof/>
            <w:spacing w:val="-3"/>
          </w:rPr>
          <w:t xml:space="preserve">СТАТЬЯ 26. ВИДЫ И СОСТАВ ТЕРРИТОРИАЛЬНЫХ ЗОН, </w:t>
        </w:r>
        <w:r w:rsidRPr="008961D8">
          <w:rPr>
            <w:rStyle w:val="a8"/>
            <w:noProof/>
            <w:spacing w:val="-1"/>
          </w:rPr>
          <w:t xml:space="preserve">ОБОЗНАЧЕННЫХ НА КАРТЕ ГРАДОСТРОИТЕЛЬНОГО </w:t>
        </w:r>
        <w:r w:rsidRPr="008961D8">
          <w:rPr>
            <w:rStyle w:val="a8"/>
            <w:noProof/>
          </w:rPr>
          <w:t>ЗОНИРОВАНИЯ</w:t>
        </w:r>
        <w:r w:rsidRPr="008961D8">
          <w:rPr>
            <w:noProof/>
            <w:webHidden/>
          </w:rPr>
          <w:tab/>
        </w:r>
        <w:r w:rsidRPr="008961D8">
          <w:rPr>
            <w:noProof/>
            <w:webHidden/>
          </w:rPr>
          <w:fldChar w:fldCharType="begin"/>
        </w:r>
        <w:r w:rsidRPr="008961D8">
          <w:rPr>
            <w:noProof/>
            <w:webHidden/>
          </w:rPr>
          <w:instrText xml:space="preserve"> PAGEREF _Toc83723453 \h </w:instrText>
        </w:r>
        <w:r w:rsidRPr="008961D8">
          <w:rPr>
            <w:noProof/>
            <w:webHidden/>
          </w:rPr>
        </w:r>
        <w:r w:rsidRPr="008961D8">
          <w:rPr>
            <w:noProof/>
            <w:webHidden/>
          </w:rPr>
          <w:fldChar w:fldCharType="separate"/>
        </w:r>
        <w:r w:rsidRPr="008961D8">
          <w:rPr>
            <w:noProof/>
            <w:webHidden/>
          </w:rPr>
          <w:t>26</w:t>
        </w:r>
        <w:r w:rsidRPr="008961D8">
          <w:rPr>
            <w:noProof/>
            <w:webHidden/>
          </w:rPr>
          <w:fldChar w:fldCharType="end"/>
        </w:r>
      </w:hyperlink>
    </w:p>
    <w:p w:rsidR="00857A90" w:rsidRPr="008961D8" w:rsidRDefault="00857A90">
      <w:pPr>
        <w:pStyle w:val="11"/>
        <w:tabs>
          <w:tab w:val="right" w:leader="dot" w:pos="9475"/>
        </w:tabs>
        <w:rPr>
          <w:rFonts w:eastAsiaTheme="minorEastAsia"/>
          <w:noProof/>
          <w:sz w:val="22"/>
          <w:szCs w:val="22"/>
        </w:rPr>
      </w:pPr>
      <w:hyperlink w:anchor="_Toc83723454" w:history="1">
        <w:r w:rsidRPr="008961D8">
          <w:rPr>
            <w:rStyle w:val="a8"/>
            <w:noProof/>
            <w:spacing w:val="-1"/>
          </w:rPr>
          <w:t>СТАТЬЯ 27. ЛИНИИ ГРАДОСТРОИТЕЛЬНОГО РЕГУЛИРОВАНИЯ</w:t>
        </w:r>
        <w:r w:rsidRPr="008961D8">
          <w:rPr>
            <w:noProof/>
            <w:webHidden/>
          </w:rPr>
          <w:tab/>
        </w:r>
        <w:r w:rsidRPr="008961D8">
          <w:rPr>
            <w:noProof/>
            <w:webHidden/>
          </w:rPr>
          <w:fldChar w:fldCharType="begin"/>
        </w:r>
        <w:r w:rsidRPr="008961D8">
          <w:rPr>
            <w:noProof/>
            <w:webHidden/>
          </w:rPr>
          <w:instrText xml:space="preserve"> PAGEREF _Toc83723454 \h </w:instrText>
        </w:r>
        <w:r w:rsidRPr="008961D8">
          <w:rPr>
            <w:noProof/>
            <w:webHidden/>
          </w:rPr>
        </w:r>
        <w:r w:rsidRPr="008961D8">
          <w:rPr>
            <w:noProof/>
            <w:webHidden/>
          </w:rPr>
          <w:fldChar w:fldCharType="separate"/>
        </w:r>
        <w:r w:rsidRPr="008961D8">
          <w:rPr>
            <w:noProof/>
            <w:webHidden/>
          </w:rPr>
          <w:t>26</w:t>
        </w:r>
        <w:r w:rsidRPr="008961D8">
          <w:rPr>
            <w:noProof/>
            <w:webHidden/>
          </w:rPr>
          <w:fldChar w:fldCharType="end"/>
        </w:r>
      </w:hyperlink>
    </w:p>
    <w:p w:rsidR="00857A90" w:rsidRPr="008961D8" w:rsidRDefault="00857A90">
      <w:pPr>
        <w:pStyle w:val="11"/>
        <w:tabs>
          <w:tab w:val="right" w:leader="dot" w:pos="9475"/>
        </w:tabs>
        <w:rPr>
          <w:rFonts w:eastAsiaTheme="minorEastAsia"/>
          <w:noProof/>
          <w:sz w:val="22"/>
          <w:szCs w:val="22"/>
        </w:rPr>
      </w:pPr>
      <w:hyperlink w:anchor="_Toc83723455" w:history="1">
        <w:r w:rsidRPr="008961D8">
          <w:rPr>
            <w:rStyle w:val="a8"/>
            <w:noProof/>
            <w:spacing w:val="-1"/>
          </w:rPr>
          <w:t>СТАТЬЯ 28. ГРАДОСТРОИТЕЛЬНЫЙ РЕГЛАМЕНТ</w:t>
        </w:r>
        <w:r w:rsidRPr="008961D8">
          <w:rPr>
            <w:noProof/>
            <w:webHidden/>
          </w:rPr>
          <w:tab/>
        </w:r>
        <w:r w:rsidRPr="008961D8">
          <w:rPr>
            <w:noProof/>
            <w:webHidden/>
          </w:rPr>
          <w:fldChar w:fldCharType="begin"/>
        </w:r>
        <w:r w:rsidRPr="008961D8">
          <w:rPr>
            <w:noProof/>
            <w:webHidden/>
          </w:rPr>
          <w:instrText xml:space="preserve"> PAGEREF _Toc83723455 \h </w:instrText>
        </w:r>
        <w:r w:rsidRPr="008961D8">
          <w:rPr>
            <w:noProof/>
            <w:webHidden/>
          </w:rPr>
        </w:r>
        <w:r w:rsidRPr="008961D8">
          <w:rPr>
            <w:noProof/>
            <w:webHidden/>
          </w:rPr>
          <w:fldChar w:fldCharType="separate"/>
        </w:r>
        <w:r w:rsidRPr="008961D8">
          <w:rPr>
            <w:noProof/>
            <w:webHidden/>
          </w:rPr>
          <w:t>27</w:t>
        </w:r>
        <w:r w:rsidRPr="008961D8">
          <w:rPr>
            <w:noProof/>
            <w:webHidden/>
          </w:rPr>
          <w:fldChar w:fldCharType="end"/>
        </w:r>
      </w:hyperlink>
    </w:p>
    <w:p w:rsidR="00857A90" w:rsidRPr="008961D8" w:rsidRDefault="00857A90">
      <w:pPr>
        <w:pStyle w:val="11"/>
        <w:tabs>
          <w:tab w:val="right" w:leader="dot" w:pos="9475"/>
        </w:tabs>
        <w:rPr>
          <w:rFonts w:eastAsiaTheme="minorEastAsia"/>
          <w:noProof/>
          <w:sz w:val="22"/>
          <w:szCs w:val="22"/>
        </w:rPr>
      </w:pPr>
      <w:hyperlink w:anchor="_Toc83723456" w:history="1">
        <w:r w:rsidRPr="008961D8">
          <w:rPr>
            <w:rStyle w:val="a8"/>
            <w:noProof/>
            <w:spacing w:val="-1"/>
          </w:rPr>
          <w:t xml:space="preserve">СТАТЬЯ 29. ИСПОЛЬЗОВАНИЕ ЗЕМЕЛЬНЫХ УЧАСТКОВ И ОБЪЕКТОВ КАПИТАЛЬНОГО СТРОИТЕЛЬСТВА, НЕ </w:t>
        </w:r>
        <w:r w:rsidRPr="008961D8">
          <w:rPr>
            <w:rStyle w:val="a8"/>
            <w:noProof/>
          </w:rPr>
          <w:t>СООТВЕТСТВУЮЩИХ ГРАДОСТРОИТЕЛЬНОМУ РЕГЛАМЕНТУ</w:t>
        </w:r>
        <w:r w:rsidRPr="008961D8">
          <w:rPr>
            <w:noProof/>
            <w:webHidden/>
          </w:rPr>
          <w:tab/>
        </w:r>
        <w:r w:rsidRPr="008961D8">
          <w:rPr>
            <w:noProof/>
            <w:webHidden/>
          </w:rPr>
          <w:fldChar w:fldCharType="begin"/>
        </w:r>
        <w:r w:rsidRPr="008961D8">
          <w:rPr>
            <w:noProof/>
            <w:webHidden/>
          </w:rPr>
          <w:instrText xml:space="preserve"> PAGEREF _Toc83723456 \h </w:instrText>
        </w:r>
        <w:r w:rsidRPr="008961D8">
          <w:rPr>
            <w:noProof/>
            <w:webHidden/>
          </w:rPr>
        </w:r>
        <w:r w:rsidRPr="008961D8">
          <w:rPr>
            <w:noProof/>
            <w:webHidden/>
          </w:rPr>
          <w:fldChar w:fldCharType="separate"/>
        </w:r>
        <w:r w:rsidRPr="008961D8">
          <w:rPr>
            <w:noProof/>
            <w:webHidden/>
          </w:rPr>
          <w:t>29</w:t>
        </w:r>
        <w:r w:rsidRPr="008961D8">
          <w:rPr>
            <w:noProof/>
            <w:webHidden/>
          </w:rPr>
          <w:fldChar w:fldCharType="end"/>
        </w:r>
      </w:hyperlink>
    </w:p>
    <w:p w:rsidR="00857A90" w:rsidRPr="008961D8" w:rsidRDefault="00857A90">
      <w:pPr>
        <w:pStyle w:val="11"/>
        <w:tabs>
          <w:tab w:val="right" w:leader="dot" w:pos="9475"/>
        </w:tabs>
        <w:rPr>
          <w:rFonts w:eastAsiaTheme="minorEastAsia"/>
          <w:noProof/>
          <w:sz w:val="22"/>
          <w:szCs w:val="22"/>
        </w:rPr>
      </w:pPr>
      <w:hyperlink w:anchor="_Toc83723457" w:history="1">
        <w:r w:rsidRPr="008961D8">
          <w:rPr>
            <w:rStyle w:val="a8"/>
            <w:noProof/>
            <w:spacing w:val="-3"/>
          </w:rPr>
          <w:t xml:space="preserve">СТАТЬЯ 30. ВИДЫ РАЗРЕШЕННОГО ИСПОЛЬЗОВАНИЯ ЗЕМЕЛЬНЫХ УЧАСТКОВ И ОБЪЕКТОВ КАПИТАЛЬНОГО </w:t>
        </w:r>
        <w:r w:rsidRPr="008961D8">
          <w:rPr>
            <w:rStyle w:val="a8"/>
            <w:noProof/>
          </w:rPr>
          <w:t>СТРОИТЕЛЬСТВА</w:t>
        </w:r>
        <w:r w:rsidRPr="008961D8">
          <w:rPr>
            <w:noProof/>
            <w:webHidden/>
          </w:rPr>
          <w:tab/>
        </w:r>
        <w:r w:rsidRPr="008961D8">
          <w:rPr>
            <w:noProof/>
            <w:webHidden/>
          </w:rPr>
          <w:fldChar w:fldCharType="begin"/>
        </w:r>
        <w:r w:rsidRPr="008961D8">
          <w:rPr>
            <w:noProof/>
            <w:webHidden/>
          </w:rPr>
          <w:instrText xml:space="preserve"> PAGEREF _Toc83723457 \h </w:instrText>
        </w:r>
        <w:r w:rsidRPr="008961D8">
          <w:rPr>
            <w:noProof/>
            <w:webHidden/>
          </w:rPr>
        </w:r>
        <w:r w:rsidRPr="008961D8">
          <w:rPr>
            <w:noProof/>
            <w:webHidden/>
          </w:rPr>
          <w:fldChar w:fldCharType="separate"/>
        </w:r>
        <w:r w:rsidRPr="008961D8">
          <w:rPr>
            <w:noProof/>
            <w:webHidden/>
          </w:rPr>
          <w:t>30</w:t>
        </w:r>
        <w:r w:rsidRPr="008961D8">
          <w:rPr>
            <w:noProof/>
            <w:webHidden/>
          </w:rPr>
          <w:fldChar w:fldCharType="end"/>
        </w:r>
      </w:hyperlink>
    </w:p>
    <w:p w:rsidR="00857A90" w:rsidRPr="008961D8" w:rsidRDefault="00857A90">
      <w:pPr>
        <w:pStyle w:val="11"/>
        <w:tabs>
          <w:tab w:val="right" w:leader="dot" w:pos="9475"/>
        </w:tabs>
        <w:rPr>
          <w:rFonts w:eastAsiaTheme="minorEastAsia"/>
          <w:noProof/>
          <w:sz w:val="22"/>
          <w:szCs w:val="22"/>
        </w:rPr>
      </w:pPr>
      <w:hyperlink w:anchor="_Toc83723458" w:history="1">
        <w:r w:rsidRPr="008961D8">
          <w:rPr>
            <w:rStyle w:val="a8"/>
            <w:noProof/>
            <w:spacing w:val="-3"/>
          </w:rPr>
          <w:t xml:space="preserve">СТАТЬЯ 31. ПОРЯДОК ИЗМЕНЕНИЯ ВИДОВ РАЗРЕШЕННОГО </w:t>
        </w:r>
        <w:r w:rsidRPr="008961D8">
          <w:rPr>
            <w:rStyle w:val="a8"/>
            <w:noProof/>
            <w:spacing w:val="-1"/>
          </w:rPr>
          <w:t xml:space="preserve">ИСПОЛЬЗОВАНИЯ ЗЕМЕЛЬНЫХ УЧАСТКОВ И ОБЪЕКТОВ </w:t>
        </w:r>
        <w:r w:rsidRPr="008961D8">
          <w:rPr>
            <w:rStyle w:val="a8"/>
            <w:noProof/>
          </w:rPr>
          <w:t>КАПИТАЛЬНОГО СТРОИТЕЛЬСТВА</w:t>
        </w:r>
        <w:r w:rsidRPr="008961D8">
          <w:rPr>
            <w:noProof/>
            <w:webHidden/>
          </w:rPr>
          <w:tab/>
        </w:r>
        <w:r w:rsidRPr="008961D8">
          <w:rPr>
            <w:noProof/>
            <w:webHidden/>
          </w:rPr>
          <w:fldChar w:fldCharType="begin"/>
        </w:r>
        <w:r w:rsidRPr="008961D8">
          <w:rPr>
            <w:noProof/>
            <w:webHidden/>
          </w:rPr>
          <w:instrText xml:space="preserve"> PAGEREF _Toc83723458 \h </w:instrText>
        </w:r>
        <w:r w:rsidRPr="008961D8">
          <w:rPr>
            <w:noProof/>
            <w:webHidden/>
          </w:rPr>
        </w:r>
        <w:r w:rsidRPr="008961D8">
          <w:rPr>
            <w:noProof/>
            <w:webHidden/>
          </w:rPr>
          <w:fldChar w:fldCharType="separate"/>
        </w:r>
        <w:r w:rsidRPr="008961D8">
          <w:rPr>
            <w:noProof/>
            <w:webHidden/>
          </w:rPr>
          <w:t>30</w:t>
        </w:r>
        <w:r w:rsidRPr="008961D8">
          <w:rPr>
            <w:noProof/>
            <w:webHidden/>
          </w:rPr>
          <w:fldChar w:fldCharType="end"/>
        </w:r>
      </w:hyperlink>
    </w:p>
    <w:p w:rsidR="00857A90" w:rsidRPr="008961D8" w:rsidRDefault="00857A90">
      <w:pPr>
        <w:pStyle w:val="11"/>
        <w:tabs>
          <w:tab w:val="right" w:leader="dot" w:pos="9475"/>
        </w:tabs>
        <w:rPr>
          <w:rFonts w:eastAsiaTheme="minorEastAsia"/>
          <w:noProof/>
          <w:sz w:val="22"/>
          <w:szCs w:val="22"/>
        </w:rPr>
      </w:pPr>
      <w:hyperlink w:anchor="_Toc83723459" w:history="1">
        <w:r w:rsidRPr="008961D8">
          <w:rPr>
            <w:rStyle w:val="a8"/>
            <w:noProof/>
          </w:rPr>
          <w:t>СТАТЬЯ 32. ПОРЯДОК ПРЕДОСТАВЛЕНИЯ РАЗРЕШЕНИЯ НА УСЛОВНО РАЗРЕШЕННЫЙ ВИД ИСПОЛЬЗОВАНИЯ ЗЕМЕЛЬНОГО УЧАСТКА КАК ОБЪЕКТА КАПИТАЛЬНОГО СТРОИТЕЛЬСТВА</w:t>
        </w:r>
        <w:r w:rsidRPr="008961D8">
          <w:rPr>
            <w:noProof/>
            <w:webHidden/>
          </w:rPr>
          <w:tab/>
        </w:r>
        <w:r w:rsidRPr="008961D8">
          <w:rPr>
            <w:noProof/>
            <w:webHidden/>
          </w:rPr>
          <w:fldChar w:fldCharType="begin"/>
        </w:r>
        <w:r w:rsidRPr="008961D8">
          <w:rPr>
            <w:noProof/>
            <w:webHidden/>
          </w:rPr>
          <w:instrText xml:space="preserve"> PAGEREF _Toc83723459 \h </w:instrText>
        </w:r>
        <w:r w:rsidRPr="008961D8">
          <w:rPr>
            <w:noProof/>
            <w:webHidden/>
          </w:rPr>
        </w:r>
        <w:r w:rsidRPr="008961D8">
          <w:rPr>
            <w:noProof/>
            <w:webHidden/>
          </w:rPr>
          <w:fldChar w:fldCharType="separate"/>
        </w:r>
        <w:r w:rsidRPr="008961D8">
          <w:rPr>
            <w:noProof/>
            <w:webHidden/>
          </w:rPr>
          <w:t>31</w:t>
        </w:r>
        <w:r w:rsidRPr="008961D8">
          <w:rPr>
            <w:noProof/>
            <w:webHidden/>
          </w:rPr>
          <w:fldChar w:fldCharType="end"/>
        </w:r>
      </w:hyperlink>
    </w:p>
    <w:p w:rsidR="00857A90" w:rsidRPr="008961D8" w:rsidRDefault="00857A90">
      <w:pPr>
        <w:pStyle w:val="11"/>
        <w:tabs>
          <w:tab w:val="right" w:leader="dot" w:pos="9475"/>
        </w:tabs>
        <w:rPr>
          <w:rFonts w:eastAsiaTheme="minorEastAsia"/>
          <w:noProof/>
          <w:sz w:val="22"/>
          <w:szCs w:val="22"/>
        </w:rPr>
      </w:pPr>
      <w:hyperlink w:anchor="_Toc83723460" w:history="1">
        <w:r w:rsidRPr="008961D8">
          <w:rPr>
            <w:rStyle w:val="a8"/>
            <w:noProof/>
            <w:spacing w:val="-1"/>
          </w:rPr>
          <w:t xml:space="preserve">СТАТЬЯ 33. ПРЕДЕЛЬНЫЕ (МИНИМАЛЬНЫЕ И (ИЛИ) МАКСИМАЛЬНЫЕ) РАЗМЕРЫ ЗЕМЕЛЬНЫХ УЧАСТКОВ И </w:t>
        </w:r>
        <w:r w:rsidRPr="008961D8">
          <w:rPr>
            <w:rStyle w:val="a8"/>
            <w:noProof/>
            <w:spacing w:val="-3"/>
          </w:rPr>
          <w:t>ПРЕДЕЛЬНЫЕ ПАРАМЕТРЫ РАЗРЕШЕННОГО СТРОИТЕЛЬСТВА, РЕКОНСТРУКЦИИ ОБЪЕКТОВ КАПИТАЛЬНОГО СТРОИТЕЛЬСТВА</w:t>
        </w:r>
        <w:r w:rsidRPr="008961D8">
          <w:rPr>
            <w:noProof/>
            <w:webHidden/>
          </w:rPr>
          <w:tab/>
        </w:r>
        <w:r w:rsidRPr="008961D8">
          <w:rPr>
            <w:noProof/>
            <w:webHidden/>
          </w:rPr>
          <w:fldChar w:fldCharType="begin"/>
        </w:r>
        <w:r w:rsidRPr="008961D8">
          <w:rPr>
            <w:noProof/>
            <w:webHidden/>
          </w:rPr>
          <w:instrText xml:space="preserve"> PAGEREF _Toc83723460 \h </w:instrText>
        </w:r>
        <w:r w:rsidRPr="008961D8">
          <w:rPr>
            <w:noProof/>
            <w:webHidden/>
          </w:rPr>
        </w:r>
        <w:r w:rsidRPr="008961D8">
          <w:rPr>
            <w:noProof/>
            <w:webHidden/>
          </w:rPr>
          <w:fldChar w:fldCharType="separate"/>
        </w:r>
        <w:r w:rsidRPr="008961D8">
          <w:rPr>
            <w:noProof/>
            <w:webHidden/>
          </w:rPr>
          <w:t>33</w:t>
        </w:r>
        <w:r w:rsidRPr="008961D8">
          <w:rPr>
            <w:noProof/>
            <w:webHidden/>
          </w:rPr>
          <w:fldChar w:fldCharType="end"/>
        </w:r>
      </w:hyperlink>
    </w:p>
    <w:p w:rsidR="00857A90" w:rsidRPr="008961D8" w:rsidRDefault="00857A90">
      <w:pPr>
        <w:pStyle w:val="11"/>
        <w:tabs>
          <w:tab w:val="right" w:leader="dot" w:pos="9475"/>
        </w:tabs>
        <w:rPr>
          <w:rFonts w:eastAsiaTheme="minorEastAsia"/>
          <w:noProof/>
          <w:sz w:val="22"/>
          <w:szCs w:val="22"/>
        </w:rPr>
      </w:pPr>
      <w:hyperlink w:anchor="_Toc83723461" w:history="1">
        <w:r w:rsidRPr="008961D8">
          <w:rPr>
            <w:rStyle w:val="a8"/>
            <w:noProof/>
            <w:spacing w:val="-1"/>
          </w:rPr>
          <w:t xml:space="preserve">СТАТЬЯ 34. ОТКЛОНЕНИЕ ОТ ПРЕДЕЛЬНЫХ ПАРАМЕТРОВ </w:t>
        </w:r>
        <w:r w:rsidRPr="008961D8">
          <w:rPr>
            <w:rStyle w:val="a8"/>
            <w:noProof/>
            <w:spacing w:val="-3"/>
          </w:rPr>
          <w:t xml:space="preserve">РАЗРЕШЕННОГО СТРОИТЕЛЬСТВА, РЕКОНСТРУКЦИИ ОБЪЕКТОВ </w:t>
        </w:r>
        <w:r w:rsidRPr="008961D8">
          <w:rPr>
            <w:rStyle w:val="a8"/>
            <w:noProof/>
          </w:rPr>
          <w:t>КАПИТАЛЬНОГО СТРОИТЕЛЬСТВА</w:t>
        </w:r>
        <w:r w:rsidRPr="008961D8">
          <w:rPr>
            <w:noProof/>
            <w:webHidden/>
          </w:rPr>
          <w:tab/>
        </w:r>
        <w:r w:rsidRPr="008961D8">
          <w:rPr>
            <w:noProof/>
            <w:webHidden/>
          </w:rPr>
          <w:fldChar w:fldCharType="begin"/>
        </w:r>
        <w:r w:rsidRPr="008961D8">
          <w:rPr>
            <w:noProof/>
            <w:webHidden/>
          </w:rPr>
          <w:instrText xml:space="preserve"> PAGEREF _Toc83723461 \h </w:instrText>
        </w:r>
        <w:r w:rsidRPr="008961D8">
          <w:rPr>
            <w:noProof/>
            <w:webHidden/>
          </w:rPr>
        </w:r>
        <w:r w:rsidRPr="008961D8">
          <w:rPr>
            <w:noProof/>
            <w:webHidden/>
          </w:rPr>
          <w:fldChar w:fldCharType="separate"/>
        </w:r>
        <w:r w:rsidRPr="008961D8">
          <w:rPr>
            <w:noProof/>
            <w:webHidden/>
          </w:rPr>
          <w:t>33</w:t>
        </w:r>
        <w:r w:rsidRPr="008961D8">
          <w:rPr>
            <w:noProof/>
            <w:webHidden/>
          </w:rPr>
          <w:fldChar w:fldCharType="end"/>
        </w:r>
      </w:hyperlink>
    </w:p>
    <w:p w:rsidR="00857A90" w:rsidRPr="008961D8" w:rsidRDefault="00857A90">
      <w:pPr>
        <w:pStyle w:val="11"/>
        <w:tabs>
          <w:tab w:val="right" w:leader="dot" w:pos="9475"/>
        </w:tabs>
        <w:rPr>
          <w:rFonts w:eastAsiaTheme="minorEastAsia"/>
          <w:noProof/>
          <w:sz w:val="22"/>
          <w:szCs w:val="22"/>
        </w:rPr>
      </w:pPr>
      <w:hyperlink w:anchor="_Toc83723462" w:history="1">
        <w:r w:rsidRPr="008961D8">
          <w:rPr>
            <w:rStyle w:val="a8"/>
            <w:noProof/>
            <w:spacing w:val="-3"/>
          </w:rPr>
          <w:t xml:space="preserve">ГЛАВА </w:t>
        </w:r>
        <w:r w:rsidRPr="008961D8">
          <w:rPr>
            <w:rStyle w:val="a8"/>
            <w:noProof/>
            <w:spacing w:val="-3"/>
            <w:lang w:val="en-US"/>
          </w:rPr>
          <w:t>V</w:t>
        </w:r>
        <w:r w:rsidRPr="008961D8">
          <w:rPr>
            <w:rStyle w:val="a8"/>
            <w:noProof/>
            <w:spacing w:val="-3"/>
          </w:rPr>
          <w:t xml:space="preserve">. РЕГУЛИРОВАНИЕ ЗЕМЛЕПОЛЬЗОВАНИЯ НА </w:t>
        </w:r>
        <w:r w:rsidRPr="008961D8">
          <w:rPr>
            <w:rStyle w:val="a8"/>
            <w:noProof/>
          </w:rPr>
          <w:t>ТЕРРИТОРИИ ПОСЕЛЕНИЯ</w:t>
        </w:r>
        <w:r w:rsidRPr="008961D8">
          <w:rPr>
            <w:noProof/>
            <w:webHidden/>
          </w:rPr>
          <w:tab/>
        </w:r>
        <w:r w:rsidRPr="008961D8">
          <w:rPr>
            <w:noProof/>
            <w:webHidden/>
          </w:rPr>
          <w:fldChar w:fldCharType="begin"/>
        </w:r>
        <w:r w:rsidRPr="008961D8">
          <w:rPr>
            <w:noProof/>
            <w:webHidden/>
          </w:rPr>
          <w:instrText xml:space="preserve"> PAGEREF _Toc83723462 \h </w:instrText>
        </w:r>
        <w:r w:rsidRPr="008961D8">
          <w:rPr>
            <w:noProof/>
            <w:webHidden/>
          </w:rPr>
        </w:r>
        <w:r w:rsidRPr="008961D8">
          <w:rPr>
            <w:noProof/>
            <w:webHidden/>
          </w:rPr>
          <w:fldChar w:fldCharType="separate"/>
        </w:r>
        <w:r w:rsidRPr="008961D8">
          <w:rPr>
            <w:noProof/>
            <w:webHidden/>
          </w:rPr>
          <w:t>34</w:t>
        </w:r>
        <w:r w:rsidRPr="008961D8">
          <w:rPr>
            <w:noProof/>
            <w:webHidden/>
          </w:rPr>
          <w:fldChar w:fldCharType="end"/>
        </w:r>
      </w:hyperlink>
    </w:p>
    <w:p w:rsidR="00857A90" w:rsidRPr="008961D8" w:rsidRDefault="00857A90">
      <w:pPr>
        <w:pStyle w:val="11"/>
        <w:tabs>
          <w:tab w:val="right" w:leader="dot" w:pos="9475"/>
        </w:tabs>
        <w:rPr>
          <w:rFonts w:eastAsiaTheme="minorEastAsia"/>
          <w:noProof/>
          <w:sz w:val="22"/>
          <w:szCs w:val="22"/>
        </w:rPr>
      </w:pPr>
      <w:hyperlink w:anchor="_Toc83723463" w:history="1">
        <w:r w:rsidRPr="008961D8">
          <w:rPr>
            <w:rStyle w:val="a8"/>
            <w:noProof/>
            <w:spacing w:val="-1"/>
          </w:rPr>
          <w:t>ОСНОВЫ ЗЕМЛЕПОЛЬЗОВАНИЯ В ПОСЕЛЕНИЕ</w:t>
        </w:r>
        <w:r w:rsidRPr="008961D8">
          <w:rPr>
            <w:noProof/>
            <w:webHidden/>
          </w:rPr>
          <w:tab/>
        </w:r>
        <w:r w:rsidRPr="008961D8">
          <w:rPr>
            <w:noProof/>
            <w:webHidden/>
          </w:rPr>
          <w:fldChar w:fldCharType="begin"/>
        </w:r>
        <w:r w:rsidRPr="008961D8">
          <w:rPr>
            <w:noProof/>
            <w:webHidden/>
          </w:rPr>
          <w:instrText xml:space="preserve"> PAGEREF _Toc83723463 \h </w:instrText>
        </w:r>
        <w:r w:rsidRPr="008961D8">
          <w:rPr>
            <w:noProof/>
            <w:webHidden/>
          </w:rPr>
        </w:r>
        <w:r w:rsidRPr="008961D8">
          <w:rPr>
            <w:noProof/>
            <w:webHidden/>
          </w:rPr>
          <w:fldChar w:fldCharType="separate"/>
        </w:r>
        <w:r w:rsidRPr="008961D8">
          <w:rPr>
            <w:noProof/>
            <w:webHidden/>
          </w:rPr>
          <w:t>34</w:t>
        </w:r>
        <w:r w:rsidRPr="008961D8">
          <w:rPr>
            <w:noProof/>
            <w:webHidden/>
          </w:rPr>
          <w:fldChar w:fldCharType="end"/>
        </w:r>
      </w:hyperlink>
    </w:p>
    <w:p w:rsidR="00857A90" w:rsidRPr="008961D8" w:rsidRDefault="00857A90">
      <w:pPr>
        <w:pStyle w:val="11"/>
        <w:tabs>
          <w:tab w:val="right" w:leader="dot" w:pos="9475"/>
        </w:tabs>
        <w:rPr>
          <w:rFonts w:eastAsiaTheme="minorEastAsia"/>
          <w:noProof/>
          <w:sz w:val="22"/>
          <w:szCs w:val="22"/>
        </w:rPr>
      </w:pPr>
      <w:hyperlink w:anchor="_Toc83723464" w:history="1">
        <w:r w:rsidRPr="008961D8">
          <w:rPr>
            <w:rStyle w:val="a8"/>
            <w:noProof/>
            <w:spacing w:val="-26"/>
          </w:rPr>
          <w:t>СТАТЬЯ 35. ПУБЛИЧНЫЕ СЕРВИТУТЫ</w:t>
        </w:r>
        <w:r w:rsidRPr="008961D8">
          <w:rPr>
            <w:noProof/>
            <w:webHidden/>
          </w:rPr>
          <w:tab/>
        </w:r>
        <w:r w:rsidRPr="008961D8">
          <w:rPr>
            <w:noProof/>
            <w:webHidden/>
          </w:rPr>
          <w:fldChar w:fldCharType="begin"/>
        </w:r>
        <w:r w:rsidRPr="008961D8">
          <w:rPr>
            <w:noProof/>
            <w:webHidden/>
          </w:rPr>
          <w:instrText xml:space="preserve"> PAGEREF _Toc83723464 \h </w:instrText>
        </w:r>
        <w:r w:rsidRPr="008961D8">
          <w:rPr>
            <w:noProof/>
            <w:webHidden/>
          </w:rPr>
        </w:r>
        <w:r w:rsidRPr="008961D8">
          <w:rPr>
            <w:noProof/>
            <w:webHidden/>
          </w:rPr>
          <w:fldChar w:fldCharType="separate"/>
        </w:r>
        <w:r w:rsidRPr="008961D8">
          <w:rPr>
            <w:noProof/>
            <w:webHidden/>
          </w:rPr>
          <w:t>34</w:t>
        </w:r>
        <w:r w:rsidRPr="008961D8">
          <w:rPr>
            <w:noProof/>
            <w:webHidden/>
          </w:rPr>
          <w:fldChar w:fldCharType="end"/>
        </w:r>
      </w:hyperlink>
    </w:p>
    <w:p w:rsidR="00857A90" w:rsidRPr="008961D8" w:rsidRDefault="00857A90">
      <w:pPr>
        <w:pStyle w:val="11"/>
        <w:tabs>
          <w:tab w:val="right" w:leader="dot" w:pos="9475"/>
        </w:tabs>
        <w:rPr>
          <w:rFonts w:eastAsiaTheme="minorEastAsia"/>
          <w:noProof/>
          <w:sz w:val="22"/>
          <w:szCs w:val="22"/>
        </w:rPr>
      </w:pPr>
      <w:hyperlink w:anchor="_Toc83723465" w:history="1">
        <w:r w:rsidRPr="008961D8">
          <w:rPr>
            <w:rStyle w:val="a8"/>
            <w:noProof/>
            <w:spacing w:val="-19"/>
          </w:rPr>
          <w:t>СТАТЬЯ 36. МУНИЦИПАЛЬНЫЙ ЗЕМЕЛЬНЫЙ КОНТРОЛЬ</w:t>
        </w:r>
        <w:r w:rsidRPr="008961D8">
          <w:rPr>
            <w:noProof/>
            <w:webHidden/>
          </w:rPr>
          <w:tab/>
        </w:r>
        <w:r w:rsidRPr="008961D8">
          <w:rPr>
            <w:noProof/>
            <w:webHidden/>
          </w:rPr>
          <w:fldChar w:fldCharType="begin"/>
        </w:r>
        <w:r w:rsidRPr="008961D8">
          <w:rPr>
            <w:noProof/>
            <w:webHidden/>
          </w:rPr>
          <w:instrText xml:space="preserve"> PAGEREF _Toc83723465 \h </w:instrText>
        </w:r>
        <w:r w:rsidRPr="008961D8">
          <w:rPr>
            <w:noProof/>
            <w:webHidden/>
          </w:rPr>
        </w:r>
        <w:r w:rsidRPr="008961D8">
          <w:rPr>
            <w:noProof/>
            <w:webHidden/>
          </w:rPr>
          <w:fldChar w:fldCharType="separate"/>
        </w:r>
        <w:r w:rsidRPr="008961D8">
          <w:rPr>
            <w:noProof/>
            <w:webHidden/>
          </w:rPr>
          <w:t>35</w:t>
        </w:r>
        <w:r w:rsidRPr="008961D8">
          <w:rPr>
            <w:noProof/>
            <w:webHidden/>
          </w:rPr>
          <w:fldChar w:fldCharType="end"/>
        </w:r>
      </w:hyperlink>
    </w:p>
    <w:p w:rsidR="00857A90" w:rsidRPr="008961D8" w:rsidRDefault="00857A90">
      <w:pPr>
        <w:pStyle w:val="11"/>
        <w:tabs>
          <w:tab w:val="right" w:leader="dot" w:pos="9475"/>
        </w:tabs>
        <w:rPr>
          <w:rFonts w:eastAsiaTheme="minorEastAsia"/>
          <w:noProof/>
          <w:sz w:val="22"/>
          <w:szCs w:val="22"/>
        </w:rPr>
      </w:pPr>
      <w:hyperlink w:anchor="_Toc83723466" w:history="1">
        <w:r w:rsidRPr="008961D8">
          <w:rPr>
            <w:rStyle w:val="a8"/>
            <w:noProof/>
            <w:spacing w:val="-3"/>
          </w:rPr>
          <w:t xml:space="preserve">ГЛАВА </w:t>
        </w:r>
        <w:r w:rsidRPr="008961D8">
          <w:rPr>
            <w:rStyle w:val="a8"/>
            <w:noProof/>
            <w:spacing w:val="-3"/>
            <w:lang w:val="en-US"/>
          </w:rPr>
          <w:t>VI</w:t>
        </w:r>
        <w:r w:rsidRPr="008961D8">
          <w:rPr>
            <w:rStyle w:val="a8"/>
            <w:noProof/>
            <w:spacing w:val="-3"/>
          </w:rPr>
          <w:t xml:space="preserve">. ПОРЯДОК ОСУЩЕСТВЛЕНИЯ СТРОИТЕЛЬСТВА, РЕКОНСТРУКЦИИ И КАПИТАЛЬНОГО РЕМОНТА ОБЪЕКТОВ </w:t>
        </w:r>
        <w:r w:rsidRPr="008961D8">
          <w:rPr>
            <w:rStyle w:val="a8"/>
            <w:noProof/>
          </w:rPr>
          <w:t>КАПИТАЛЬНОГО СТРОИТЕЛЬСТВА</w:t>
        </w:r>
        <w:r w:rsidRPr="008961D8">
          <w:rPr>
            <w:noProof/>
            <w:webHidden/>
          </w:rPr>
          <w:tab/>
        </w:r>
        <w:r w:rsidRPr="008961D8">
          <w:rPr>
            <w:noProof/>
            <w:webHidden/>
          </w:rPr>
          <w:fldChar w:fldCharType="begin"/>
        </w:r>
        <w:r w:rsidRPr="008961D8">
          <w:rPr>
            <w:noProof/>
            <w:webHidden/>
          </w:rPr>
          <w:instrText xml:space="preserve"> PAGEREF _Toc83723466 \h </w:instrText>
        </w:r>
        <w:r w:rsidRPr="008961D8">
          <w:rPr>
            <w:noProof/>
            <w:webHidden/>
          </w:rPr>
        </w:r>
        <w:r w:rsidRPr="008961D8">
          <w:rPr>
            <w:noProof/>
            <w:webHidden/>
          </w:rPr>
          <w:fldChar w:fldCharType="separate"/>
        </w:r>
        <w:r w:rsidRPr="008961D8">
          <w:rPr>
            <w:noProof/>
            <w:webHidden/>
          </w:rPr>
          <w:t>35</w:t>
        </w:r>
        <w:r w:rsidRPr="008961D8">
          <w:rPr>
            <w:noProof/>
            <w:webHidden/>
          </w:rPr>
          <w:fldChar w:fldCharType="end"/>
        </w:r>
      </w:hyperlink>
    </w:p>
    <w:p w:rsidR="00857A90" w:rsidRPr="008961D8" w:rsidRDefault="00857A90">
      <w:pPr>
        <w:pStyle w:val="11"/>
        <w:tabs>
          <w:tab w:val="right" w:leader="dot" w:pos="9475"/>
        </w:tabs>
        <w:rPr>
          <w:rFonts w:eastAsiaTheme="minorEastAsia"/>
          <w:noProof/>
          <w:sz w:val="22"/>
          <w:szCs w:val="22"/>
        </w:rPr>
      </w:pPr>
      <w:hyperlink w:anchor="_Toc83723467" w:history="1">
        <w:r w:rsidRPr="008961D8">
          <w:rPr>
            <w:rStyle w:val="a8"/>
            <w:noProof/>
            <w:spacing w:val="-3"/>
          </w:rPr>
          <w:t xml:space="preserve">СТАТЬЯ 37. ОСНОВНЫЕ ПРИНЦИПЫ ОРГАНИЗАЦИИ ЗАСТРОЙКИ </w:t>
        </w:r>
        <w:r w:rsidRPr="008961D8">
          <w:rPr>
            <w:rStyle w:val="a8"/>
            <w:noProof/>
          </w:rPr>
          <w:t>ТЕРРИТОРИИ ПОСЕЛЕНИЯ</w:t>
        </w:r>
        <w:r w:rsidRPr="008961D8">
          <w:rPr>
            <w:noProof/>
            <w:webHidden/>
          </w:rPr>
          <w:tab/>
        </w:r>
        <w:r w:rsidRPr="008961D8">
          <w:rPr>
            <w:noProof/>
            <w:webHidden/>
          </w:rPr>
          <w:fldChar w:fldCharType="begin"/>
        </w:r>
        <w:r w:rsidRPr="008961D8">
          <w:rPr>
            <w:noProof/>
            <w:webHidden/>
          </w:rPr>
          <w:instrText xml:space="preserve"> PAGEREF _Toc83723467 \h </w:instrText>
        </w:r>
        <w:r w:rsidRPr="008961D8">
          <w:rPr>
            <w:noProof/>
            <w:webHidden/>
          </w:rPr>
        </w:r>
        <w:r w:rsidRPr="008961D8">
          <w:rPr>
            <w:noProof/>
            <w:webHidden/>
          </w:rPr>
          <w:fldChar w:fldCharType="separate"/>
        </w:r>
        <w:r w:rsidRPr="008961D8">
          <w:rPr>
            <w:noProof/>
            <w:webHidden/>
          </w:rPr>
          <w:t>35</w:t>
        </w:r>
        <w:r w:rsidRPr="008961D8">
          <w:rPr>
            <w:noProof/>
            <w:webHidden/>
          </w:rPr>
          <w:fldChar w:fldCharType="end"/>
        </w:r>
      </w:hyperlink>
    </w:p>
    <w:p w:rsidR="00857A90" w:rsidRPr="008961D8" w:rsidRDefault="00857A90">
      <w:pPr>
        <w:pStyle w:val="11"/>
        <w:tabs>
          <w:tab w:val="right" w:leader="dot" w:pos="9475"/>
        </w:tabs>
        <w:rPr>
          <w:rFonts w:eastAsiaTheme="minorEastAsia"/>
          <w:noProof/>
          <w:sz w:val="22"/>
          <w:szCs w:val="22"/>
        </w:rPr>
      </w:pPr>
      <w:hyperlink w:anchor="_Toc83723468" w:history="1">
        <w:r w:rsidRPr="008961D8">
          <w:rPr>
            <w:rStyle w:val="a8"/>
            <w:noProof/>
            <w:spacing w:val="-3"/>
          </w:rPr>
          <w:t xml:space="preserve">СТАТЬЯ 38. ПРАВО НА ОСУЩЕСТВЛЕНИЕ СТРОИТЕЛЬСТВА, </w:t>
        </w:r>
        <w:r w:rsidRPr="008961D8">
          <w:rPr>
            <w:rStyle w:val="a8"/>
            <w:noProof/>
            <w:spacing w:val="-1"/>
          </w:rPr>
          <w:t xml:space="preserve">РЕКОНСТРУКЦИИ И КАПИТАЛЬНОГО РЕМОНТА ОБЪЕКТОВ </w:t>
        </w:r>
        <w:r w:rsidRPr="008961D8">
          <w:rPr>
            <w:rStyle w:val="a8"/>
            <w:noProof/>
          </w:rPr>
          <w:t>КАПИТАЛЬНОГО СТРОИТЕЛЬСТВА</w:t>
        </w:r>
        <w:r w:rsidRPr="008961D8">
          <w:rPr>
            <w:noProof/>
            <w:webHidden/>
          </w:rPr>
          <w:tab/>
        </w:r>
        <w:r w:rsidRPr="008961D8">
          <w:rPr>
            <w:noProof/>
            <w:webHidden/>
          </w:rPr>
          <w:fldChar w:fldCharType="begin"/>
        </w:r>
        <w:r w:rsidRPr="008961D8">
          <w:rPr>
            <w:noProof/>
            <w:webHidden/>
          </w:rPr>
          <w:instrText xml:space="preserve"> PAGEREF _Toc83723468 \h </w:instrText>
        </w:r>
        <w:r w:rsidRPr="008961D8">
          <w:rPr>
            <w:noProof/>
            <w:webHidden/>
          </w:rPr>
        </w:r>
        <w:r w:rsidRPr="008961D8">
          <w:rPr>
            <w:noProof/>
            <w:webHidden/>
          </w:rPr>
          <w:fldChar w:fldCharType="separate"/>
        </w:r>
        <w:r w:rsidRPr="008961D8">
          <w:rPr>
            <w:noProof/>
            <w:webHidden/>
          </w:rPr>
          <w:t>36</w:t>
        </w:r>
        <w:r w:rsidRPr="008961D8">
          <w:rPr>
            <w:noProof/>
            <w:webHidden/>
          </w:rPr>
          <w:fldChar w:fldCharType="end"/>
        </w:r>
      </w:hyperlink>
    </w:p>
    <w:p w:rsidR="00857A90" w:rsidRPr="008961D8" w:rsidRDefault="00857A90">
      <w:pPr>
        <w:pStyle w:val="11"/>
        <w:tabs>
          <w:tab w:val="right" w:leader="dot" w:pos="9475"/>
        </w:tabs>
        <w:rPr>
          <w:rFonts w:eastAsiaTheme="minorEastAsia"/>
          <w:noProof/>
          <w:sz w:val="22"/>
          <w:szCs w:val="22"/>
        </w:rPr>
      </w:pPr>
      <w:hyperlink w:anchor="_Toc83723469" w:history="1">
        <w:r w:rsidRPr="008961D8">
          <w:rPr>
            <w:rStyle w:val="a8"/>
            <w:noProof/>
            <w:spacing w:val="-3"/>
          </w:rPr>
          <w:t xml:space="preserve">СТАТЬЯ 39. ПРОЕКТНАЯ ДОКУМЕНТАЦИЯ ОБЪЕКТА </w:t>
        </w:r>
        <w:r w:rsidRPr="008961D8">
          <w:rPr>
            <w:rStyle w:val="a8"/>
            <w:noProof/>
          </w:rPr>
          <w:t>КАПИТАЛЬНОГО СТРОИТЕЛЬСТВА</w:t>
        </w:r>
        <w:r w:rsidRPr="008961D8">
          <w:rPr>
            <w:noProof/>
            <w:webHidden/>
          </w:rPr>
          <w:tab/>
        </w:r>
        <w:r w:rsidRPr="008961D8">
          <w:rPr>
            <w:noProof/>
            <w:webHidden/>
          </w:rPr>
          <w:fldChar w:fldCharType="begin"/>
        </w:r>
        <w:r w:rsidRPr="008961D8">
          <w:rPr>
            <w:noProof/>
            <w:webHidden/>
          </w:rPr>
          <w:instrText xml:space="preserve"> PAGEREF _Toc83723469 \h </w:instrText>
        </w:r>
        <w:r w:rsidRPr="008961D8">
          <w:rPr>
            <w:noProof/>
            <w:webHidden/>
          </w:rPr>
        </w:r>
        <w:r w:rsidRPr="008961D8">
          <w:rPr>
            <w:noProof/>
            <w:webHidden/>
          </w:rPr>
          <w:fldChar w:fldCharType="separate"/>
        </w:r>
        <w:r w:rsidRPr="008961D8">
          <w:rPr>
            <w:noProof/>
            <w:webHidden/>
          </w:rPr>
          <w:t>36</w:t>
        </w:r>
        <w:r w:rsidRPr="008961D8">
          <w:rPr>
            <w:noProof/>
            <w:webHidden/>
          </w:rPr>
          <w:fldChar w:fldCharType="end"/>
        </w:r>
      </w:hyperlink>
    </w:p>
    <w:p w:rsidR="00857A90" w:rsidRPr="008961D8" w:rsidRDefault="00857A90">
      <w:pPr>
        <w:pStyle w:val="11"/>
        <w:tabs>
          <w:tab w:val="right" w:leader="dot" w:pos="9475"/>
        </w:tabs>
        <w:rPr>
          <w:rFonts w:eastAsiaTheme="minorEastAsia"/>
          <w:noProof/>
          <w:sz w:val="22"/>
          <w:szCs w:val="22"/>
        </w:rPr>
      </w:pPr>
      <w:hyperlink w:anchor="_Toc83723470" w:history="1">
        <w:r w:rsidRPr="008961D8">
          <w:rPr>
            <w:rStyle w:val="a8"/>
            <w:noProof/>
            <w:spacing w:val="-1"/>
          </w:rPr>
          <w:t>СТАТЬЯ 40. ВЫДАЧА РАЗРЕШЕНИЯ НА СТРОИТЕЛЬСТВО</w:t>
        </w:r>
        <w:r w:rsidRPr="008961D8">
          <w:rPr>
            <w:noProof/>
            <w:webHidden/>
          </w:rPr>
          <w:tab/>
        </w:r>
        <w:r w:rsidRPr="008961D8">
          <w:rPr>
            <w:noProof/>
            <w:webHidden/>
          </w:rPr>
          <w:fldChar w:fldCharType="begin"/>
        </w:r>
        <w:r w:rsidRPr="008961D8">
          <w:rPr>
            <w:noProof/>
            <w:webHidden/>
          </w:rPr>
          <w:instrText xml:space="preserve"> PAGEREF _Toc83723470 \h </w:instrText>
        </w:r>
        <w:r w:rsidRPr="008961D8">
          <w:rPr>
            <w:noProof/>
            <w:webHidden/>
          </w:rPr>
        </w:r>
        <w:r w:rsidRPr="008961D8">
          <w:rPr>
            <w:noProof/>
            <w:webHidden/>
          </w:rPr>
          <w:fldChar w:fldCharType="separate"/>
        </w:r>
        <w:r w:rsidRPr="008961D8">
          <w:rPr>
            <w:noProof/>
            <w:webHidden/>
          </w:rPr>
          <w:t>37</w:t>
        </w:r>
        <w:r w:rsidRPr="008961D8">
          <w:rPr>
            <w:noProof/>
            <w:webHidden/>
          </w:rPr>
          <w:fldChar w:fldCharType="end"/>
        </w:r>
      </w:hyperlink>
    </w:p>
    <w:p w:rsidR="00857A90" w:rsidRPr="008961D8" w:rsidRDefault="00857A90">
      <w:pPr>
        <w:pStyle w:val="11"/>
        <w:tabs>
          <w:tab w:val="right" w:leader="dot" w:pos="9475"/>
        </w:tabs>
        <w:rPr>
          <w:rFonts w:eastAsiaTheme="minorEastAsia"/>
          <w:noProof/>
          <w:sz w:val="22"/>
          <w:szCs w:val="22"/>
        </w:rPr>
      </w:pPr>
      <w:hyperlink w:anchor="_Toc83723471" w:history="1">
        <w:r w:rsidRPr="008961D8">
          <w:rPr>
            <w:rStyle w:val="a8"/>
            <w:noProof/>
            <w:spacing w:val="-1"/>
          </w:rPr>
          <w:t xml:space="preserve">СТАТЬЯ 41. СТРОИТЕЛЬСТВО, ВОЗВЕДЕНИЕ СТРОЕНИЙ, СООРУЖЕНИЙ В СЛУЧАЯХ, КОГДА ЗАКОНОДАТЕЛЬСТВОМ О </w:t>
        </w:r>
        <w:r w:rsidRPr="008961D8">
          <w:rPr>
            <w:rStyle w:val="a8"/>
            <w:noProof/>
            <w:spacing w:val="-3"/>
          </w:rPr>
          <w:t xml:space="preserve">ГРАДОСТРОИТЕЛЬНОЙ ДЕЯТЕЛЬНОСТИ НЕ ПРЕДУСМОТРЕНА </w:t>
        </w:r>
        <w:r w:rsidRPr="008961D8">
          <w:rPr>
            <w:rStyle w:val="a8"/>
            <w:noProof/>
            <w:spacing w:val="-1"/>
          </w:rPr>
          <w:t>ВЫДАЧА РАЗРЕШЕНИЙ НА СТРОИТЕЛЬСТВО</w:t>
        </w:r>
        <w:r w:rsidRPr="008961D8">
          <w:rPr>
            <w:noProof/>
            <w:webHidden/>
          </w:rPr>
          <w:tab/>
        </w:r>
        <w:r w:rsidRPr="008961D8">
          <w:rPr>
            <w:noProof/>
            <w:webHidden/>
          </w:rPr>
          <w:fldChar w:fldCharType="begin"/>
        </w:r>
        <w:r w:rsidRPr="008961D8">
          <w:rPr>
            <w:noProof/>
            <w:webHidden/>
          </w:rPr>
          <w:instrText xml:space="preserve"> PAGEREF _Toc83723471 \h </w:instrText>
        </w:r>
        <w:r w:rsidRPr="008961D8">
          <w:rPr>
            <w:noProof/>
            <w:webHidden/>
          </w:rPr>
        </w:r>
        <w:r w:rsidRPr="008961D8">
          <w:rPr>
            <w:noProof/>
            <w:webHidden/>
          </w:rPr>
          <w:fldChar w:fldCharType="separate"/>
        </w:r>
        <w:r w:rsidRPr="008961D8">
          <w:rPr>
            <w:noProof/>
            <w:webHidden/>
          </w:rPr>
          <w:t>37</w:t>
        </w:r>
        <w:r w:rsidRPr="008961D8">
          <w:rPr>
            <w:noProof/>
            <w:webHidden/>
          </w:rPr>
          <w:fldChar w:fldCharType="end"/>
        </w:r>
      </w:hyperlink>
    </w:p>
    <w:p w:rsidR="00857A90" w:rsidRPr="008961D8" w:rsidRDefault="00857A90">
      <w:pPr>
        <w:pStyle w:val="11"/>
        <w:tabs>
          <w:tab w:val="right" w:leader="dot" w:pos="9475"/>
        </w:tabs>
        <w:rPr>
          <w:rFonts w:eastAsiaTheme="minorEastAsia"/>
          <w:noProof/>
          <w:sz w:val="22"/>
          <w:szCs w:val="22"/>
        </w:rPr>
      </w:pPr>
      <w:hyperlink w:anchor="_Toc83723472" w:history="1">
        <w:r w:rsidRPr="008961D8">
          <w:rPr>
            <w:rStyle w:val="a8"/>
            <w:noProof/>
            <w:spacing w:val="-1"/>
          </w:rPr>
          <w:t xml:space="preserve">СТАТЬЯ 42. ОСУЩЕСТВЛЕНИЕ СТРОИТЕЛЬСТВА, РЕКОНСТРУКЦИИ, КАПИТАЛЬНОГО РЕМОНТА ОБЪЕКТА </w:t>
        </w:r>
        <w:r w:rsidRPr="008961D8">
          <w:rPr>
            <w:rStyle w:val="a8"/>
            <w:noProof/>
          </w:rPr>
          <w:t xml:space="preserve">КАПИТАЛЬНОГО СТРОИТЕЛЬСТВА, СТРОИТЕЛЬНОГО КОНТРОЛЯ </w:t>
        </w:r>
        <w:r w:rsidRPr="008961D8">
          <w:rPr>
            <w:rStyle w:val="a8"/>
            <w:noProof/>
            <w:spacing w:val="-1"/>
          </w:rPr>
          <w:t>И ГОСУДАРСТВЕННОГО СТРОИТЕЛЬНОГО НАДЗОРА</w:t>
        </w:r>
        <w:r w:rsidRPr="008961D8">
          <w:rPr>
            <w:noProof/>
            <w:webHidden/>
          </w:rPr>
          <w:tab/>
        </w:r>
        <w:r w:rsidRPr="008961D8">
          <w:rPr>
            <w:noProof/>
            <w:webHidden/>
          </w:rPr>
          <w:fldChar w:fldCharType="begin"/>
        </w:r>
        <w:r w:rsidRPr="008961D8">
          <w:rPr>
            <w:noProof/>
            <w:webHidden/>
          </w:rPr>
          <w:instrText xml:space="preserve"> PAGEREF _Toc83723472 \h </w:instrText>
        </w:r>
        <w:r w:rsidRPr="008961D8">
          <w:rPr>
            <w:noProof/>
            <w:webHidden/>
          </w:rPr>
        </w:r>
        <w:r w:rsidRPr="008961D8">
          <w:rPr>
            <w:noProof/>
            <w:webHidden/>
          </w:rPr>
          <w:fldChar w:fldCharType="separate"/>
        </w:r>
        <w:r w:rsidRPr="008961D8">
          <w:rPr>
            <w:noProof/>
            <w:webHidden/>
          </w:rPr>
          <w:t>38</w:t>
        </w:r>
        <w:r w:rsidRPr="008961D8">
          <w:rPr>
            <w:noProof/>
            <w:webHidden/>
          </w:rPr>
          <w:fldChar w:fldCharType="end"/>
        </w:r>
      </w:hyperlink>
    </w:p>
    <w:p w:rsidR="00857A90" w:rsidRPr="008961D8" w:rsidRDefault="00857A90">
      <w:pPr>
        <w:pStyle w:val="11"/>
        <w:tabs>
          <w:tab w:val="right" w:leader="dot" w:pos="9475"/>
        </w:tabs>
        <w:rPr>
          <w:rFonts w:eastAsiaTheme="minorEastAsia"/>
          <w:noProof/>
          <w:sz w:val="22"/>
          <w:szCs w:val="22"/>
        </w:rPr>
      </w:pPr>
      <w:hyperlink w:anchor="_Toc83723473" w:history="1">
        <w:r w:rsidRPr="008961D8">
          <w:rPr>
            <w:rStyle w:val="a8"/>
            <w:noProof/>
            <w:spacing w:val="-3"/>
          </w:rPr>
          <w:t xml:space="preserve">СТАТЬЯ 43. ВЫДАЧА РАЗРЕШЕНИЯ НА ВВОД ОБЪЕКТА В </w:t>
        </w:r>
        <w:r w:rsidRPr="008961D8">
          <w:rPr>
            <w:rStyle w:val="a8"/>
            <w:noProof/>
          </w:rPr>
          <w:t>ЭКСПЛУАТАЦИЮ</w:t>
        </w:r>
        <w:r w:rsidRPr="008961D8">
          <w:rPr>
            <w:noProof/>
            <w:webHidden/>
          </w:rPr>
          <w:tab/>
        </w:r>
        <w:r w:rsidRPr="008961D8">
          <w:rPr>
            <w:noProof/>
            <w:webHidden/>
          </w:rPr>
          <w:fldChar w:fldCharType="begin"/>
        </w:r>
        <w:r w:rsidRPr="008961D8">
          <w:rPr>
            <w:noProof/>
            <w:webHidden/>
          </w:rPr>
          <w:instrText xml:space="preserve"> PAGEREF _Toc83723473 \h </w:instrText>
        </w:r>
        <w:r w:rsidRPr="008961D8">
          <w:rPr>
            <w:noProof/>
            <w:webHidden/>
          </w:rPr>
        </w:r>
        <w:r w:rsidRPr="008961D8">
          <w:rPr>
            <w:noProof/>
            <w:webHidden/>
          </w:rPr>
          <w:fldChar w:fldCharType="separate"/>
        </w:r>
        <w:r w:rsidRPr="008961D8">
          <w:rPr>
            <w:noProof/>
            <w:webHidden/>
          </w:rPr>
          <w:t>38</w:t>
        </w:r>
        <w:r w:rsidRPr="008961D8">
          <w:rPr>
            <w:noProof/>
            <w:webHidden/>
          </w:rPr>
          <w:fldChar w:fldCharType="end"/>
        </w:r>
      </w:hyperlink>
    </w:p>
    <w:p w:rsidR="00857A90" w:rsidRPr="008961D8" w:rsidRDefault="00857A90">
      <w:pPr>
        <w:pStyle w:val="11"/>
        <w:tabs>
          <w:tab w:val="right" w:leader="dot" w:pos="9475"/>
        </w:tabs>
        <w:rPr>
          <w:rFonts w:eastAsiaTheme="minorEastAsia"/>
          <w:noProof/>
          <w:sz w:val="22"/>
          <w:szCs w:val="22"/>
        </w:rPr>
      </w:pPr>
      <w:hyperlink w:anchor="_Toc83723474" w:history="1">
        <w:r w:rsidRPr="008961D8">
          <w:rPr>
            <w:rStyle w:val="a8"/>
            <w:noProof/>
            <w:spacing w:val="-1"/>
          </w:rPr>
          <w:t xml:space="preserve">СТАТЬЯ 44. КОНТРОЛЬ ЗА ОСУЩЕСТВЛЕНИЕМ ЗАСТРОЙКИ НА </w:t>
        </w:r>
        <w:r w:rsidRPr="008961D8">
          <w:rPr>
            <w:rStyle w:val="a8"/>
            <w:noProof/>
          </w:rPr>
          <w:t>ТЕРРИТОРИИ ПОСЕЛЕНИЯ</w:t>
        </w:r>
        <w:r w:rsidRPr="008961D8">
          <w:rPr>
            <w:noProof/>
            <w:webHidden/>
          </w:rPr>
          <w:tab/>
        </w:r>
        <w:r w:rsidRPr="008961D8">
          <w:rPr>
            <w:noProof/>
            <w:webHidden/>
          </w:rPr>
          <w:fldChar w:fldCharType="begin"/>
        </w:r>
        <w:r w:rsidRPr="008961D8">
          <w:rPr>
            <w:noProof/>
            <w:webHidden/>
          </w:rPr>
          <w:instrText xml:space="preserve"> PAGEREF _Toc83723474 \h </w:instrText>
        </w:r>
        <w:r w:rsidRPr="008961D8">
          <w:rPr>
            <w:noProof/>
            <w:webHidden/>
          </w:rPr>
        </w:r>
        <w:r w:rsidRPr="008961D8">
          <w:rPr>
            <w:noProof/>
            <w:webHidden/>
          </w:rPr>
          <w:fldChar w:fldCharType="separate"/>
        </w:r>
        <w:r w:rsidRPr="008961D8">
          <w:rPr>
            <w:noProof/>
            <w:webHidden/>
          </w:rPr>
          <w:t>38</w:t>
        </w:r>
        <w:r w:rsidRPr="008961D8">
          <w:rPr>
            <w:noProof/>
            <w:webHidden/>
          </w:rPr>
          <w:fldChar w:fldCharType="end"/>
        </w:r>
      </w:hyperlink>
    </w:p>
    <w:p w:rsidR="00DA5C7B" w:rsidRPr="008961D8" w:rsidRDefault="00CB66AD" w:rsidP="00857A90">
      <w:pPr>
        <w:rPr>
          <w:sz w:val="24"/>
          <w:szCs w:val="24"/>
        </w:rPr>
        <w:sectPr w:rsidR="00DA5C7B" w:rsidRPr="008961D8">
          <w:footerReference w:type="default" r:id="rId7"/>
          <w:pgSz w:w="11909" w:h="16834"/>
          <w:pgMar w:top="751" w:right="857" w:bottom="360" w:left="1567" w:header="720" w:footer="720" w:gutter="0"/>
          <w:cols w:space="60"/>
          <w:noEndnote/>
        </w:sectPr>
      </w:pPr>
      <w:r w:rsidRPr="008961D8">
        <w:rPr>
          <w:sz w:val="24"/>
          <w:szCs w:val="24"/>
        </w:rPr>
        <w:fldChar w:fldCharType="end"/>
      </w:r>
    </w:p>
    <w:p w:rsidR="00583A33" w:rsidRPr="008961D8" w:rsidRDefault="00FF5559" w:rsidP="00CB66AD">
      <w:pPr>
        <w:pStyle w:val="1"/>
        <w:rPr>
          <w:rFonts w:ascii="Times New Roman" w:hAnsi="Times New Roman"/>
          <w:b w:val="0"/>
          <w:bCs w:val="0"/>
          <w:sz w:val="24"/>
          <w:szCs w:val="24"/>
        </w:rPr>
      </w:pPr>
      <w:bookmarkStart w:id="0" w:name="_Toc83723422"/>
      <w:r w:rsidRPr="008961D8">
        <w:rPr>
          <w:rFonts w:ascii="Times New Roman" w:hAnsi="Times New Roman"/>
          <w:b w:val="0"/>
          <w:bCs w:val="0"/>
          <w:sz w:val="24"/>
          <w:szCs w:val="24"/>
        </w:rPr>
        <w:t xml:space="preserve">ГЛАВА </w:t>
      </w:r>
      <w:r w:rsidRPr="008961D8">
        <w:rPr>
          <w:rFonts w:ascii="Times New Roman" w:hAnsi="Times New Roman"/>
          <w:b w:val="0"/>
          <w:bCs w:val="0"/>
          <w:sz w:val="24"/>
          <w:szCs w:val="24"/>
          <w:lang w:val="en-US"/>
        </w:rPr>
        <w:t>I</w:t>
      </w:r>
      <w:r w:rsidRPr="008961D8">
        <w:rPr>
          <w:rFonts w:ascii="Times New Roman" w:hAnsi="Times New Roman"/>
          <w:b w:val="0"/>
          <w:bCs w:val="0"/>
          <w:sz w:val="24"/>
          <w:szCs w:val="24"/>
        </w:rPr>
        <w:t>. ОБЩИЕ ПОЛОЖЕНИЯ</w:t>
      </w:r>
      <w:bookmarkEnd w:id="0"/>
    </w:p>
    <w:p w:rsidR="00DA5C7B" w:rsidRPr="008961D8" w:rsidRDefault="00FF5559" w:rsidP="00CB66AD">
      <w:pPr>
        <w:pStyle w:val="1"/>
        <w:rPr>
          <w:rFonts w:ascii="Times New Roman" w:hAnsi="Times New Roman"/>
          <w:sz w:val="24"/>
          <w:szCs w:val="24"/>
        </w:rPr>
      </w:pPr>
      <w:bookmarkStart w:id="1" w:name="_Toc83723423"/>
      <w:r w:rsidRPr="008961D8">
        <w:rPr>
          <w:rFonts w:ascii="Times New Roman" w:hAnsi="Times New Roman"/>
          <w:b w:val="0"/>
          <w:bCs w:val="0"/>
          <w:spacing w:val="-3"/>
          <w:sz w:val="24"/>
          <w:szCs w:val="24"/>
        </w:rPr>
        <w:t xml:space="preserve">СТАТЬЯ 1. ПОНЯТИЕ ПРАВИЛ ЗЕМЛЕПОЛЬЗОВАНИЯ И </w:t>
      </w:r>
      <w:r w:rsidRPr="008961D8">
        <w:rPr>
          <w:rFonts w:ascii="Times New Roman" w:hAnsi="Times New Roman"/>
          <w:b w:val="0"/>
          <w:bCs w:val="0"/>
          <w:spacing w:val="-1"/>
          <w:sz w:val="24"/>
          <w:szCs w:val="24"/>
        </w:rPr>
        <w:t>ЗАСТРОЙКИ В МУНИЦИПАЛЬНОМ ОБРАЗОВАНИИ</w:t>
      </w:r>
      <w:r w:rsidR="00CB66AD" w:rsidRPr="008961D8">
        <w:rPr>
          <w:rFonts w:ascii="Times New Roman" w:hAnsi="Times New Roman"/>
          <w:b w:val="0"/>
          <w:bCs w:val="0"/>
          <w:spacing w:val="-1"/>
          <w:sz w:val="24"/>
          <w:szCs w:val="24"/>
        </w:rPr>
        <w:t xml:space="preserve"> </w:t>
      </w:r>
      <w:r w:rsidRPr="008961D8">
        <w:rPr>
          <w:rFonts w:ascii="Times New Roman" w:hAnsi="Times New Roman"/>
          <w:b w:val="0"/>
          <w:bCs w:val="0"/>
          <w:spacing w:val="-1"/>
          <w:sz w:val="24"/>
          <w:szCs w:val="24"/>
        </w:rPr>
        <w:t>БОРОДИНОВСКОЕ СЕЛЬСКОЕ ПОСЕЛЕНИЕ.</w:t>
      </w:r>
      <w:bookmarkEnd w:id="1"/>
    </w:p>
    <w:p w:rsidR="00DA5C7B" w:rsidRPr="008961D8" w:rsidRDefault="00FF5559" w:rsidP="00583A33">
      <w:pPr>
        <w:ind w:left="-567" w:firstLine="567"/>
        <w:rPr>
          <w:spacing w:val="-22"/>
          <w:sz w:val="24"/>
          <w:szCs w:val="24"/>
        </w:rPr>
      </w:pPr>
      <w:r w:rsidRPr="008961D8">
        <w:rPr>
          <w:sz w:val="24"/>
          <w:szCs w:val="24"/>
        </w:rPr>
        <w:t xml:space="preserve">Правила землепользования и застройки в муниципальном образовании </w:t>
      </w:r>
      <w:proofErr w:type="spellStart"/>
      <w:r w:rsidRPr="008961D8">
        <w:rPr>
          <w:spacing w:val="-1"/>
          <w:sz w:val="24"/>
          <w:szCs w:val="24"/>
        </w:rPr>
        <w:t>Бородиновское</w:t>
      </w:r>
      <w:proofErr w:type="spellEnd"/>
      <w:r w:rsidRPr="008961D8">
        <w:rPr>
          <w:spacing w:val="-1"/>
          <w:sz w:val="24"/>
          <w:szCs w:val="24"/>
        </w:rPr>
        <w:t xml:space="preserve"> сельское поселение (далее - Правила землепользования и застройки или </w:t>
      </w:r>
      <w:r w:rsidRPr="008961D8">
        <w:rPr>
          <w:sz w:val="24"/>
          <w:szCs w:val="24"/>
        </w:rPr>
        <w:t xml:space="preserve">Правила) - документ градостроительного зонирования, который утверждается нормативным правовым актом Собрания депутатов </w:t>
      </w:r>
      <w:proofErr w:type="spellStart"/>
      <w:r w:rsidRPr="008961D8">
        <w:rPr>
          <w:sz w:val="24"/>
          <w:szCs w:val="24"/>
        </w:rPr>
        <w:t>Варненского</w:t>
      </w:r>
      <w:proofErr w:type="spellEnd"/>
      <w:r w:rsidRPr="008961D8">
        <w:rPr>
          <w:sz w:val="24"/>
          <w:szCs w:val="24"/>
        </w:rPr>
        <w:t xml:space="preserve"> муниципального района, и в котором устанавливаются территориальные зоны, градостроительные регламенты, </w:t>
      </w:r>
      <w:r w:rsidRPr="008961D8">
        <w:rPr>
          <w:spacing w:val="-1"/>
          <w:sz w:val="24"/>
          <w:szCs w:val="24"/>
        </w:rPr>
        <w:t>порядок применения такого документа и порядок внесения в него изменений.</w:t>
      </w:r>
    </w:p>
    <w:p w:rsidR="00DA5C7B" w:rsidRPr="008961D8" w:rsidRDefault="00FF5559" w:rsidP="00583A33">
      <w:pPr>
        <w:ind w:left="-567" w:firstLine="567"/>
        <w:rPr>
          <w:spacing w:val="-14"/>
          <w:sz w:val="24"/>
          <w:szCs w:val="24"/>
        </w:rPr>
      </w:pPr>
      <w:r w:rsidRPr="008961D8">
        <w:rPr>
          <w:sz w:val="24"/>
          <w:szCs w:val="24"/>
        </w:rPr>
        <w:t xml:space="preserve">Правила землепользования и застройки разработаны в соответствии с Конституцией Российской Федерации, Градостроительным и Земельным кодексами </w:t>
      </w:r>
      <w:r w:rsidRPr="008961D8">
        <w:rPr>
          <w:spacing w:val="-1"/>
          <w:sz w:val="24"/>
          <w:szCs w:val="24"/>
        </w:rPr>
        <w:t xml:space="preserve">Российской Федерации, иными нормативными правовыми актами Российской Федерации, </w:t>
      </w:r>
      <w:r w:rsidRPr="008961D8">
        <w:rPr>
          <w:sz w:val="24"/>
          <w:szCs w:val="24"/>
        </w:rPr>
        <w:t xml:space="preserve">Челябинской области, Уставом </w:t>
      </w:r>
      <w:proofErr w:type="spellStart"/>
      <w:r w:rsidRPr="008961D8">
        <w:rPr>
          <w:sz w:val="24"/>
          <w:szCs w:val="24"/>
        </w:rPr>
        <w:t>Варненского</w:t>
      </w:r>
      <w:proofErr w:type="spellEnd"/>
      <w:r w:rsidRPr="008961D8">
        <w:rPr>
          <w:sz w:val="24"/>
          <w:szCs w:val="24"/>
        </w:rPr>
        <w:t xml:space="preserve"> муниципального района, Уставом </w:t>
      </w:r>
      <w:r w:rsidRPr="008961D8">
        <w:rPr>
          <w:spacing w:val="-1"/>
          <w:sz w:val="24"/>
          <w:szCs w:val="24"/>
        </w:rPr>
        <w:t>муниципального образования «</w:t>
      </w:r>
      <w:proofErr w:type="spellStart"/>
      <w:r w:rsidRPr="008961D8">
        <w:rPr>
          <w:spacing w:val="-1"/>
          <w:sz w:val="24"/>
          <w:szCs w:val="24"/>
        </w:rPr>
        <w:t>Бородиновское</w:t>
      </w:r>
      <w:proofErr w:type="spellEnd"/>
      <w:r w:rsidRPr="008961D8">
        <w:rPr>
          <w:spacing w:val="-1"/>
          <w:sz w:val="24"/>
          <w:szCs w:val="24"/>
        </w:rPr>
        <w:t xml:space="preserve"> сельское поселение».</w:t>
      </w:r>
    </w:p>
    <w:p w:rsidR="00DA5C7B" w:rsidRPr="008961D8" w:rsidRDefault="00FF5559" w:rsidP="00583A33">
      <w:pPr>
        <w:ind w:left="-567" w:firstLine="567"/>
        <w:rPr>
          <w:sz w:val="24"/>
          <w:szCs w:val="24"/>
        </w:rPr>
      </w:pPr>
      <w:r w:rsidRPr="008961D8">
        <w:rPr>
          <w:spacing w:val="-16"/>
          <w:sz w:val="24"/>
          <w:szCs w:val="24"/>
        </w:rPr>
        <w:t>3.</w:t>
      </w:r>
      <w:r w:rsidRPr="008961D8">
        <w:rPr>
          <w:sz w:val="24"/>
          <w:szCs w:val="24"/>
        </w:rPr>
        <w:tab/>
      </w:r>
      <w:r w:rsidRPr="008961D8">
        <w:rPr>
          <w:spacing w:val="-1"/>
          <w:sz w:val="24"/>
          <w:szCs w:val="24"/>
        </w:rPr>
        <w:t xml:space="preserve">Настоящие Правила разработаны </w:t>
      </w:r>
      <w:proofErr w:type="gramStart"/>
      <w:r w:rsidRPr="008961D8">
        <w:rPr>
          <w:spacing w:val="-1"/>
          <w:sz w:val="24"/>
          <w:szCs w:val="24"/>
        </w:rPr>
        <w:t>для</w:t>
      </w:r>
      <w:proofErr w:type="gramEnd"/>
      <w:r w:rsidRPr="008961D8">
        <w:rPr>
          <w:spacing w:val="-1"/>
          <w:sz w:val="24"/>
          <w:szCs w:val="24"/>
        </w:rPr>
        <w:t>:</w:t>
      </w:r>
    </w:p>
    <w:p w:rsidR="00DA5C7B" w:rsidRPr="008961D8" w:rsidRDefault="00FF5559" w:rsidP="00583A33">
      <w:pPr>
        <w:ind w:left="-567" w:firstLine="567"/>
        <w:rPr>
          <w:sz w:val="24"/>
          <w:szCs w:val="24"/>
        </w:rPr>
      </w:pPr>
      <w:r w:rsidRPr="008961D8">
        <w:rPr>
          <w:spacing w:val="-20"/>
          <w:sz w:val="24"/>
          <w:szCs w:val="24"/>
        </w:rPr>
        <w:t>1)</w:t>
      </w:r>
      <w:r w:rsidRPr="008961D8">
        <w:rPr>
          <w:sz w:val="24"/>
          <w:szCs w:val="24"/>
        </w:rPr>
        <w:tab/>
        <w:t>регулирования землепользования и застройки органами местного</w:t>
      </w:r>
      <w:r w:rsidRPr="008961D8">
        <w:rPr>
          <w:sz w:val="24"/>
          <w:szCs w:val="24"/>
        </w:rPr>
        <w:br/>
        <w:t>самоуправления;</w:t>
      </w:r>
    </w:p>
    <w:p w:rsidR="00DA5C7B" w:rsidRPr="008961D8" w:rsidRDefault="00FF5559" w:rsidP="00583A33">
      <w:pPr>
        <w:ind w:left="-567" w:firstLine="567"/>
        <w:rPr>
          <w:sz w:val="24"/>
          <w:szCs w:val="24"/>
        </w:rPr>
      </w:pPr>
      <w:r w:rsidRPr="008961D8">
        <w:rPr>
          <w:spacing w:val="-10"/>
          <w:sz w:val="24"/>
          <w:szCs w:val="24"/>
        </w:rPr>
        <w:t>2)</w:t>
      </w:r>
      <w:r w:rsidRPr="008961D8">
        <w:rPr>
          <w:sz w:val="24"/>
          <w:szCs w:val="24"/>
        </w:rPr>
        <w:tab/>
      </w:r>
      <w:r w:rsidRPr="008961D8">
        <w:rPr>
          <w:spacing w:val="-1"/>
          <w:sz w:val="24"/>
          <w:szCs w:val="24"/>
        </w:rPr>
        <w:t>изменения видов разрешенного использования земельных участков и объектов</w:t>
      </w:r>
      <w:r w:rsidRPr="008961D8">
        <w:rPr>
          <w:spacing w:val="-1"/>
          <w:sz w:val="24"/>
          <w:szCs w:val="24"/>
        </w:rPr>
        <w:br/>
        <w:t>капитального строительства физическими и юридическими лицами;</w:t>
      </w:r>
    </w:p>
    <w:p w:rsidR="00DA5C7B" w:rsidRPr="008961D8" w:rsidRDefault="00FF5559" w:rsidP="00583A33">
      <w:pPr>
        <w:ind w:left="-567" w:firstLine="567"/>
        <w:rPr>
          <w:sz w:val="24"/>
          <w:szCs w:val="24"/>
        </w:rPr>
      </w:pPr>
      <w:r w:rsidRPr="008961D8">
        <w:rPr>
          <w:spacing w:val="-12"/>
          <w:sz w:val="24"/>
          <w:szCs w:val="24"/>
        </w:rPr>
        <w:t>3)</w:t>
      </w:r>
      <w:r w:rsidRPr="008961D8">
        <w:rPr>
          <w:sz w:val="24"/>
          <w:szCs w:val="24"/>
        </w:rPr>
        <w:tab/>
        <w:t>подготовки документации по планировке территории органами местного</w:t>
      </w:r>
      <w:r w:rsidRPr="008961D8">
        <w:rPr>
          <w:sz w:val="24"/>
          <w:szCs w:val="24"/>
        </w:rPr>
        <w:br/>
        <w:t>самоуправления;</w:t>
      </w:r>
    </w:p>
    <w:p w:rsidR="00DA5C7B" w:rsidRPr="008961D8" w:rsidRDefault="00FF5559" w:rsidP="00583A33">
      <w:pPr>
        <w:ind w:left="-567" w:firstLine="567"/>
        <w:rPr>
          <w:sz w:val="24"/>
          <w:szCs w:val="24"/>
        </w:rPr>
      </w:pPr>
      <w:r w:rsidRPr="008961D8">
        <w:rPr>
          <w:spacing w:val="-10"/>
          <w:sz w:val="24"/>
          <w:szCs w:val="24"/>
        </w:rPr>
        <w:t>4)</w:t>
      </w:r>
      <w:r w:rsidRPr="008961D8">
        <w:rPr>
          <w:sz w:val="24"/>
          <w:szCs w:val="24"/>
        </w:rPr>
        <w:tab/>
      </w:r>
      <w:r w:rsidRPr="008961D8">
        <w:rPr>
          <w:spacing w:val="-1"/>
          <w:sz w:val="24"/>
          <w:szCs w:val="24"/>
        </w:rPr>
        <w:t>проведения публичных слушаний по вопросам землепользования и застройки;</w:t>
      </w:r>
    </w:p>
    <w:p w:rsidR="00DA5C7B" w:rsidRPr="008961D8" w:rsidRDefault="00FF5559" w:rsidP="00583A33">
      <w:pPr>
        <w:ind w:left="-567" w:firstLine="567"/>
        <w:rPr>
          <w:sz w:val="24"/>
          <w:szCs w:val="24"/>
        </w:rPr>
      </w:pPr>
      <w:r w:rsidRPr="008961D8">
        <w:rPr>
          <w:spacing w:val="-12"/>
          <w:sz w:val="24"/>
          <w:szCs w:val="24"/>
        </w:rPr>
        <w:t>5)</w:t>
      </w:r>
      <w:r w:rsidRPr="008961D8">
        <w:rPr>
          <w:sz w:val="24"/>
          <w:szCs w:val="24"/>
        </w:rPr>
        <w:tab/>
        <w:t>проведения градостроительного зонирования территории поселения и</w:t>
      </w:r>
      <w:r w:rsidRPr="008961D8">
        <w:rPr>
          <w:sz w:val="24"/>
          <w:szCs w:val="24"/>
        </w:rPr>
        <w:br/>
        <w:t>установления градостроительных регламентов в отношении земельных участков и</w:t>
      </w:r>
      <w:r w:rsidRPr="008961D8">
        <w:rPr>
          <w:sz w:val="24"/>
          <w:szCs w:val="24"/>
        </w:rPr>
        <w:br/>
        <w:t>объектов капитального строительства;</w:t>
      </w:r>
    </w:p>
    <w:p w:rsidR="00DA5C7B" w:rsidRPr="008961D8" w:rsidRDefault="00FF5559" w:rsidP="00583A33">
      <w:pPr>
        <w:ind w:left="-567" w:firstLine="567"/>
        <w:rPr>
          <w:sz w:val="24"/>
          <w:szCs w:val="24"/>
        </w:rPr>
      </w:pPr>
      <w:r w:rsidRPr="008961D8">
        <w:rPr>
          <w:spacing w:val="-10"/>
          <w:sz w:val="24"/>
          <w:szCs w:val="24"/>
        </w:rPr>
        <w:t>6)</w:t>
      </w:r>
      <w:r w:rsidRPr="008961D8">
        <w:rPr>
          <w:sz w:val="24"/>
          <w:szCs w:val="24"/>
        </w:rPr>
        <w:tab/>
      </w:r>
      <w:r w:rsidRPr="008961D8">
        <w:rPr>
          <w:spacing w:val="-1"/>
          <w:sz w:val="24"/>
          <w:szCs w:val="24"/>
        </w:rPr>
        <w:t>решения и урегулирования иных вопросов землепользования и застройки.</w:t>
      </w:r>
    </w:p>
    <w:p w:rsidR="00DA5C7B" w:rsidRPr="008961D8" w:rsidRDefault="00FF5559" w:rsidP="00CB66AD">
      <w:pPr>
        <w:pStyle w:val="1"/>
        <w:rPr>
          <w:rFonts w:ascii="Times New Roman" w:hAnsi="Times New Roman"/>
          <w:sz w:val="24"/>
          <w:szCs w:val="24"/>
        </w:rPr>
      </w:pPr>
      <w:bookmarkStart w:id="2" w:name="_Toc83723424"/>
      <w:r w:rsidRPr="008961D8">
        <w:rPr>
          <w:rFonts w:ascii="Times New Roman" w:hAnsi="Times New Roman"/>
          <w:b w:val="0"/>
          <w:bCs w:val="0"/>
          <w:sz w:val="24"/>
          <w:szCs w:val="24"/>
        </w:rPr>
        <w:t>СТАТЬЯ 2. ОСНОВНЫЕ ПОНЯТИЯ, ИСПОЛЬЗУЕМЫЕ В ПРАВИЛАХ ЗЕМЛЕПОЛЬЗОВАНИЯ И ЗАСТРОЙКИ</w:t>
      </w:r>
      <w:bookmarkEnd w:id="2"/>
    </w:p>
    <w:p w:rsidR="00DA5C7B" w:rsidRPr="008961D8" w:rsidRDefault="00FF5559" w:rsidP="00583A33">
      <w:pPr>
        <w:ind w:left="-567" w:firstLine="567"/>
        <w:rPr>
          <w:sz w:val="24"/>
          <w:szCs w:val="24"/>
        </w:rPr>
      </w:pPr>
      <w:r w:rsidRPr="008961D8">
        <w:rPr>
          <w:sz w:val="24"/>
          <w:szCs w:val="24"/>
        </w:rPr>
        <w:t>В целях настоящих Правил землепользования и застройки используются следующие основные понятия:</w:t>
      </w:r>
    </w:p>
    <w:p w:rsidR="00DA5C7B" w:rsidRPr="008961D8" w:rsidRDefault="00FF5559" w:rsidP="00583A33">
      <w:pPr>
        <w:ind w:left="-567" w:firstLine="567"/>
        <w:rPr>
          <w:sz w:val="24"/>
          <w:szCs w:val="24"/>
        </w:rPr>
      </w:pPr>
      <w:r w:rsidRPr="008961D8">
        <w:rPr>
          <w:b/>
          <w:bCs/>
          <w:sz w:val="24"/>
          <w:szCs w:val="24"/>
        </w:rPr>
        <w:t xml:space="preserve">арендаторы земельных участков </w:t>
      </w:r>
      <w:r w:rsidRPr="008961D8">
        <w:rPr>
          <w:sz w:val="24"/>
          <w:szCs w:val="24"/>
        </w:rPr>
        <w:t>- лица, владеющие и пользующиеся земельными участками по договору аренды, договору субаренды;</w:t>
      </w:r>
    </w:p>
    <w:p w:rsidR="00DA5C7B" w:rsidRPr="008961D8" w:rsidRDefault="00FF5559" w:rsidP="00583A33">
      <w:pPr>
        <w:ind w:left="-567" w:firstLine="567"/>
        <w:rPr>
          <w:sz w:val="24"/>
          <w:szCs w:val="24"/>
        </w:rPr>
      </w:pPr>
      <w:r w:rsidRPr="008961D8">
        <w:rPr>
          <w:b/>
          <w:bCs/>
          <w:sz w:val="24"/>
          <w:szCs w:val="24"/>
        </w:rPr>
        <w:t xml:space="preserve">блокированный жилой дом </w:t>
      </w:r>
      <w:r w:rsidRPr="008961D8">
        <w:rPr>
          <w:sz w:val="24"/>
          <w:szCs w:val="24"/>
        </w:rPr>
        <w:t>- здание квартирного типа, состоящее из двух и более квартир, каждая из которых имеет изолированный вход и доступ на отдельный земельный участок;</w:t>
      </w:r>
    </w:p>
    <w:p w:rsidR="00DA5C7B" w:rsidRPr="008961D8" w:rsidRDefault="00FF5559" w:rsidP="00583A33">
      <w:pPr>
        <w:ind w:left="-567" w:firstLine="567"/>
        <w:rPr>
          <w:sz w:val="24"/>
          <w:szCs w:val="24"/>
        </w:rPr>
      </w:pPr>
      <w:r w:rsidRPr="008961D8">
        <w:rPr>
          <w:b/>
          <w:bCs/>
          <w:sz w:val="24"/>
          <w:szCs w:val="24"/>
        </w:rPr>
        <w:t xml:space="preserve">виды разрешенного использования земельных участков и объектов </w:t>
      </w:r>
      <w:r w:rsidRPr="008961D8">
        <w:rPr>
          <w:b/>
          <w:bCs/>
          <w:spacing w:val="-1"/>
          <w:sz w:val="24"/>
          <w:szCs w:val="24"/>
        </w:rPr>
        <w:t xml:space="preserve">капитального строительства </w:t>
      </w:r>
      <w:r w:rsidRPr="008961D8">
        <w:rPr>
          <w:spacing w:val="-1"/>
          <w:sz w:val="24"/>
          <w:szCs w:val="24"/>
        </w:rPr>
        <w:t xml:space="preserve">- виды деятельности, осуществлять которые на земельных </w:t>
      </w:r>
      <w:r w:rsidRPr="008961D8">
        <w:rPr>
          <w:sz w:val="24"/>
          <w:szCs w:val="24"/>
        </w:rPr>
        <w:t xml:space="preserve">участках и в иных объектах недвижимости разрешено в силу указания этих видов в градостроительных регламентах при соблюдении требований, установленных </w:t>
      </w:r>
      <w:r w:rsidRPr="008961D8">
        <w:rPr>
          <w:spacing w:val="-1"/>
          <w:sz w:val="24"/>
          <w:szCs w:val="24"/>
        </w:rPr>
        <w:t>настоящими Правилами и иными нормативными правовыми актами;</w:t>
      </w:r>
    </w:p>
    <w:p w:rsidR="00DA5C7B" w:rsidRPr="008961D8" w:rsidRDefault="00FF5559" w:rsidP="00583A33">
      <w:pPr>
        <w:ind w:left="-567" w:firstLine="567"/>
        <w:rPr>
          <w:sz w:val="24"/>
          <w:szCs w:val="24"/>
        </w:rPr>
      </w:pPr>
      <w:proofErr w:type="spellStart"/>
      <w:proofErr w:type="gramStart"/>
      <w:r w:rsidRPr="008961D8">
        <w:rPr>
          <w:b/>
          <w:bCs/>
          <w:sz w:val="24"/>
          <w:szCs w:val="24"/>
        </w:rPr>
        <w:t>водоохранная</w:t>
      </w:r>
      <w:proofErr w:type="spellEnd"/>
      <w:r w:rsidRPr="008961D8">
        <w:rPr>
          <w:b/>
          <w:bCs/>
          <w:sz w:val="24"/>
          <w:szCs w:val="24"/>
        </w:rPr>
        <w:t xml:space="preserve"> зона </w:t>
      </w:r>
      <w:r w:rsidRPr="008961D8">
        <w:rPr>
          <w:sz w:val="24"/>
          <w:szCs w:val="24"/>
        </w:rPr>
        <w:t>-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DA5C7B" w:rsidRPr="008961D8" w:rsidRDefault="00FF5559" w:rsidP="00583A33">
      <w:pPr>
        <w:ind w:left="-567" w:firstLine="567"/>
        <w:rPr>
          <w:sz w:val="24"/>
          <w:szCs w:val="24"/>
        </w:rPr>
      </w:pPr>
      <w:r w:rsidRPr="008961D8">
        <w:rPr>
          <w:b/>
          <w:bCs/>
          <w:sz w:val="24"/>
          <w:szCs w:val="24"/>
        </w:rPr>
        <w:t xml:space="preserve">временный объект </w:t>
      </w:r>
      <w:r w:rsidRPr="008961D8">
        <w:rPr>
          <w:sz w:val="24"/>
          <w:szCs w:val="24"/>
        </w:rPr>
        <w:t>(постройка, навес, киоск, палатка, торгово-остановочный павильон,</w:t>
      </w:r>
      <w:r w:rsidR="00583A33" w:rsidRPr="008961D8">
        <w:rPr>
          <w:sz w:val="24"/>
          <w:szCs w:val="24"/>
        </w:rPr>
        <w:t xml:space="preserve"> </w:t>
      </w:r>
      <w:r w:rsidRPr="008961D8">
        <w:rPr>
          <w:sz w:val="24"/>
          <w:szCs w:val="24"/>
        </w:rPr>
        <w:t>торговый</w:t>
      </w:r>
      <w:r w:rsidR="00583A33" w:rsidRPr="008961D8">
        <w:rPr>
          <w:sz w:val="24"/>
          <w:szCs w:val="24"/>
        </w:rPr>
        <w:t xml:space="preserve"> </w:t>
      </w:r>
      <w:r w:rsidRPr="008961D8">
        <w:rPr>
          <w:sz w:val="24"/>
          <w:szCs w:val="24"/>
        </w:rPr>
        <w:t>павильон,</w:t>
      </w:r>
      <w:r w:rsidR="00583A33" w:rsidRPr="008961D8">
        <w:rPr>
          <w:sz w:val="24"/>
          <w:szCs w:val="24"/>
        </w:rPr>
        <w:t xml:space="preserve"> </w:t>
      </w:r>
      <w:r w:rsidRPr="008961D8">
        <w:rPr>
          <w:sz w:val="24"/>
          <w:szCs w:val="24"/>
        </w:rPr>
        <w:t>павильон</w:t>
      </w:r>
      <w:r w:rsidR="00583A33" w:rsidRPr="008961D8">
        <w:rPr>
          <w:sz w:val="24"/>
          <w:szCs w:val="24"/>
        </w:rPr>
        <w:t xml:space="preserve"> </w:t>
      </w:r>
      <w:r w:rsidRPr="008961D8">
        <w:rPr>
          <w:sz w:val="24"/>
          <w:szCs w:val="24"/>
        </w:rPr>
        <w:t>общественного</w:t>
      </w:r>
      <w:r w:rsidR="00583A33" w:rsidRPr="008961D8">
        <w:rPr>
          <w:sz w:val="24"/>
          <w:szCs w:val="24"/>
        </w:rPr>
        <w:t xml:space="preserve"> </w:t>
      </w:r>
      <w:r w:rsidRPr="008961D8">
        <w:rPr>
          <w:sz w:val="24"/>
          <w:szCs w:val="24"/>
        </w:rPr>
        <w:t>питания</w:t>
      </w:r>
      <w:r w:rsidR="00583A33" w:rsidRPr="008961D8">
        <w:rPr>
          <w:sz w:val="24"/>
          <w:szCs w:val="24"/>
        </w:rPr>
        <w:t xml:space="preserve"> </w:t>
      </w:r>
      <w:r w:rsidRPr="008961D8">
        <w:rPr>
          <w:sz w:val="24"/>
          <w:szCs w:val="24"/>
        </w:rPr>
        <w:t>и</w:t>
      </w:r>
      <w:r w:rsidR="00583A33" w:rsidRPr="008961D8">
        <w:rPr>
          <w:sz w:val="24"/>
          <w:szCs w:val="24"/>
        </w:rPr>
        <w:t xml:space="preserve"> </w:t>
      </w:r>
      <w:r w:rsidRPr="008961D8">
        <w:rPr>
          <w:sz w:val="24"/>
          <w:szCs w:val="24"/>
        </w:rPr>
        <w:t>бытового</w:t>
      </w:r>
      <w:r w:rsidR="00583A33" w:rsidRPr="008961D8">
        <w:rPr>
          <w:sz w:val="24"/>
          <w:szCs w:val="24"/>
        </w:rPr>
        <w:t xml:space="preserve"> </w:t>
      </w:r>
      <w:r w:rsidRPr="008961D8">
        <w:rPr>
          <w:sz w:val="24"/>
          <w:szCs w:val="24"/>
        </w:rPr>
        <w:t xml:space="preserve">обслуживания, контейнерная АЗС, автостоянка и другие подсобные постройки) </w:t>
      </w:r>
      <w:proofErr w:type="gramStart"/>
      <w:r w:rsidRPr="008961D8">
        <w:rPr>
          <w:sz w:val="24"/>
          <w:szCs w:val="24"/>
        </w:rPr>
        <w:t>-с</w:t>
      </w:r>
      <w:proofErr w:type="gramEnd"/>
      <w:r w:rsidRPr="008961D8">
        <w:rPr>
          <w:sz w:val="24"/>
          <w:szCs w:val="24"/>
        </w:rPr>
        <w:t xml:space="preserve">ооружение из быстровозводимых </w:t>
      </w:r>
      <w:proofErr w:type="spellStart"/>
      <w:r w:rsidRPr="008961D8">
        <w:rPr>
          <w:sz w:val="24"/>
          <w:szCs w:val="24"/>
        </w:rPr>
        <w:t>сборных-разборных</w:t>
      </w:r>
      <w:proofErr w:type="spellEnd"/>
      <w:r w:rsidRPr="008961D8">
        <w:rPr>
          <w:sz w:val="24"/>
          <w:szCs w:val="24"/>
        </w:rPr>
        <w:t xml:space="preserve"> конструкций, не связанное прочно </w:t>
      </w:r>
      <w:r w:rsidRPr="008961D8">
        <w:rPr>
          <w:spacing w:val="-1"/>
          <w:sz w:val="24"/>
          <w:szCs w:val="24"/>
        </w:rPr>
        <w:t xml:space="preserve">с землей и перемещение которого возможно без причинения несоразмерного ущерба, его </w:t>
      </w:r>
      <w:r w:rsidRPr="008961D8">
        <w:rPr>
          <w:sz w:val="24"/>
          <w:szCs w:val="24"/>
        </w:rPr>
        <w:t>назначению;</w:t>
      </w:r>
    </w:p>
    <w:p w:rsidR="00DA5C7B" w:rsidRPr="008961D8" w:rsidRDefault="00FF5559" w:rsidP="00583A33">
      <w:pPr>
        <w:ind w:left="-567" w:firstLine="567"/>
        <w:rPr>
          <w:sz w:val="24"/>
          <w:szCs w:val="24"/>
        </w:rPr>
      </w:pPr>
      <w:r w:rsidRPr="008961D8">
        <w:rPr>
          <w:b/>
          <w:bCs/>
          <w:sz w:val="24"/>
          <w:szCs w:val="24"/>
        </w:rPr>
        <w:t xml:space="preserve">встроенные (встроено-пристроенные) помещения </w:t>
      </w:r>
      <w:r w:rsidRPr="008961D8">
        <w:rPr>
          <w:sz w:val="24"/>
          <w:szCs w:val="24"/>
        </w:rPr>
        <w:t>- объекты культурно-бытового, торгового, медицинского и другого вида назначения, имеющие помещения, входящие в состав здания жилого дома, имеющие общий с многоквартирным жилым домом земельный участок;</w:t>
      </w:r>
    </w:p>
    <w:p w:rsidR="00DA5C7B" w:rsidRPr="008961D8" w:rsidRDefault="00FF5559" w:rsidP="00583A33">
      <w:pPr>
        <w:ind w:left="-567" w:firstLine="567"/>
        <w:rPr>
          <w:sz w:val="24"/>
          <w:szCs w:val="24"/>
        </w:rPr>
      </w:pPr>
      <w:r w:rsidRPr="008961D8">
        <w:rPr>
          <w:b/>
          <w:bCs/>
          <w:sz w:val="24"/>
          <w:szCs w:val="24"/>
        </w:rPr>
        <w:t xml:space="preserve">высота здания, строения, сооружения </w:t>
      </w:r>
      <w:r w:rsidRPr="008961D8">
        <w:rPr>
          <w:sz w:val="24"/>
          <w:szCs w:val="24"/>
        </w:rPr>
        <w:t>-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DA5C7B" w:rsidRPr="008961D8" w:rsidRDefault="00FF5559" w:rsidP="00583A33">
      <w:pPr>
        <w:ind w:left="-567" w:firstLine="567"/>
        <w:rPr>
          <w:sz w:val="24"/>
          <w:szCs w:val="24"/>
        </w:rPr>
      </w:pPr>
      <w:r w:rsidRPr="008961D8">
        <w:rPr>
          <w:b/>
          <w:bCs/>
          <w:sz w:val="24"/>
          <w:szCs w:val="24"/>
        </w:rPr>
        <w:t xml:space="preserve">градостроительная деятельность </w:t>
      </w:r>
      <w:r w:rsidRPr="008961D8">
        <w:rPr>
          <w:sz w:val="24"/>
          <w:szCs w:val="24"/>
        </w:rPr>
        <w:t xml:space="preserve">- деятельность по развитию территории </w:t>
      </w:r>
      <w:r w:rsidRPr="008961D8">
        <w:rPr>
          <w:spacing w:val="-1"/>
          <w:sz w:val="24"/>
          <w:szCs w:val="24"/>
        </w:rPr>
        <w:t xml:space="preserve">поселения, осуществляемая в виде территориального планирования, градостроительного </w:t>
      </w:r>
      <w:r w:rsidRPr="008961D8">
        <w:rPr>
          <w:sz w:val="24"/>
          <w:szCs w:val="24"/>
        </w:rPr>
        <w:t>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p>
    <w:p w:rsidR="00DA5C7B" w:rsidRPr="008961D8" w:rsidRDefault="00FF5559" w:rsidP="00583A33">
      <w:pPr>
        <w:ind w:left="-567" w:firstLine="567"/>
        <w:rPr>
          <w:sz w:val="24"/>
          <w:szCs w:val="24"/>
        </w:rPr>
      </w:pPr>
      <w:r w:rsidRPr="008961D8">
        <w:rPr>
          <w:b/>
          <w:bCs/>
          <w:spacing w:val="-1"/>
          <w:sz w:val="24"/>
          <w:szCs w:val="24"/>
        </w:rPr>
        <w:t xml:space="preserve">градостроительная документация </w:t>
      </w:r>
      <w:r w:rsidRPr="008961D8">
        <w:rPr>
          <w:spacing w:val="-1"/>
          <w:sz w:val="24"/>
          <w:szCs w:val="24"/>
        </w:rPr>
        <w:t xml:space="preserve">- документы территориального планирования </w:t>
      </w:r>
      <w:r w:rsidRPr="008961D8">
        <w:rPr>
          <w:sz w:val="24"/>
          <w:szCs w:val="24"/>
        </w:rPr>
        <w:t>(генеральный план поселения), градостроительного зонирования (настоящие Правила) документация по планировке территории (проекты планировки, проекты межевания и градостроительные планы земельных участков);</w:t>
      </w:r>
    </w:p>
    <w:p w:rsidR="00DA5C7B" w:rsidRPr="008961D8" w:rsidRDefault="00FF5559" w:rsidP="00583A33">
      <w:pPr>
        <w:ind w:left="-567" w:firstLine="567"/>
        <w:rPr>
          <w:sz w:val="24"/>
          <w:szCs w:val="24"/>
        </w:rPr>
      </w:pPr>
      <w:r w:rsidRPr="008961D8">
        <w:rPr>
          <w:b/>
          <w:bCs/>
          <w:sz w:val="24"/>
          <w:szCs w:val="24"/>
        </w:rPr>
        <w:t xml:space="preserve">градостроительное зонирование </w:t>
      </w:r>
      <w:r w:rsidRPr="008961D8">
        <w:rPr>
          <w:sz w:val="24"/>
          <w:szCs w:val="24"/>
        </w:rPr>
        <w:t>- зонирование территории поселения в целях определения территориальных зон и установления градостроительных регламентов;</w:t>
      </w:r>
    </w:p>
    <w:p w:rsidR="00DA5C7B" w:rsidRPr="008961D8" w:rsidRDefault="00FF5559" w:rsidP="00583A33">
      <w:pPr>
        <w:ind w:left="-567" w:firstLine="567"/>
        <w:rPr>
          <w:sz w:val="24"/>
          <w:szCs w:val="24"/>
        </w:rPr>
      </w:pPr>
      <w:proofErr w:type="gramStart"/>
      <w:r w:rsidRPr="008961D8">
        <w:rPr>
          <w:b/>
          <w:bCs/>
          <w:sz w:val="24"/>
          <w:szCs w:val="24"/>
        </w:rPr>
        <w:t xml:space="preserve">градостроительный план земельного участка </w:t>
      </w:r>
      <w:r w:rsidRPr="008961D8">
        <w:rPr>
          <w:sz w:val="24"/>
          <w:szCs w:val="24"/>
        </w:rPr>
        <w:t xml:space="preserve">- документ, подготавливаемый и утверждаемый в составе документации по планировке территории, содержащий информацию о границах и разрешенном использовании земельного участка, используемый для установления на местности границ земельного участка, впервые выделенного посредством планировки территории из состава государственных, </w:t>
      </w:r>
      <w:r w:rsidRPr="008961D8">
        <w:rPr>
          <w:spacing w:val="-1"/>
          <w:sz w:val="24"/>
          <w:szCs w:val="24"/>
        </w:rPr>
        <w:t xml:space="preserve">муниципальных земель, принятия решений о предоставлении физическим и юридическим </w:t>
      </w:r>
      <w:r w:rsidRPr="008961D8">
        <w:rPr>
          <w:sz w:val="24"/>
          <w:szCs w:val="24"/>
        </w:rPr>
        <w:t>лицам прав на земельный участок, об изъятии, в том числе путем выкупа</w:t>
      </w:r>
      <w:proofErr w:type="gramEnd"/>
      <w:r w:rsidRPr="008961D8">
        <w:rPr>
          <w:sz w:val="24"/>
          <w:szCs w:val="24"/>
        </w:rPr>
        <w:t xml:space="preserve">, о резервировании земельного участка, его части для государственных или муниципальных нужд, разработки проектной документации для строительства, выдачи разрешения на строительство, выдачи разрешения на ввод объекта в эксплуатацию; применительно к </w:t>
      </w:r>
      <w:r w:rsidRPr="008961D8">
        <w:rPr>
          <w:spacing w:val="-1"/>
          <w:sz w:val="24"/>
          <w:szCs w:val="24"/>
        </w:rPr>
        <w:t xml:space="preserve">ранее сформированным земельным участкам с определенными в установленном порядке </w:t>
      </w:r>
      <w:r w:rsidRPr="008961D8">
        <w:rPr>
          <w:sz w:val="24"/>
          <w:szCs w:val="24"/>
        </w:rPr>
        <w:t>границами градостроительные планы земельных участков подготавливаются в виде отдельного документа;</w:t>
      </w:r>
    </w:p>
    <w:p w:rsidR="00DA5C7B" w:rsidRPr="008961D8" w:rsidRDefault="00FF5559" w:rsidP="00583A33">
      <w:pPr>
        <w:ind w:left="-567" w:firstLine="567"/>
        <w:rPr>
          <w:sz w:val="24"/>
          <w:szCs w:val="24"/>
        </w:rPr>
      </w:pPr>
      <w:proofErr w:type="gramStart"/>
      <w:r w:rsidRPr="008961D8">
        <w:rPr>
          <w:b/>
          <w:bCs/>
          <w:sz w:val="24"/>
          <w:szCs w:val="24"/>
        </w:rPr>
        <w:t xml:space="preserve">градостроительный регламент </w:t>
      </w:r>
      <w:r w:rsidRPr="008961D8">
        <w:rPr>
          <w:sz w:val="24"/>
          <w:szCs w:val="24"/>
        </w:rPr>
        <w:t xml:space="preserve">-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w:t>
      </w:r>
      <w:r w:rsidRPr="008961D8">
        <w:rPr>
          <w:spacing w:val="-1"/>
          <w:sz w:val="24"/>
          <w:szCs w:val="24"/>
        </w:rPr>
        <w:t xml:space="preserve">капитального строительства, предельные (минимальные и (или) максимальные) размеры </w:t>
      </w:r>
      <w:r w:rsidRPr="008961D8">
        <w:rPr>
          <w:sz w:val="24"/>
          <w:szCs w:val="24"/>
        </w:rPr>
        <w:t xml:space="preserve">земельных участков и предельные параметры разрешенного строительства, </w:t>
      </w:r>
      <w:r w:rsidRPr="008961D8">
        <w:rPr>
          <w:spacing w:val="-1"/>
          <w:sz w:val="24"/>
          <w:szCs w:val="24"/>
        </w:rPr>
        <w:t xml:space="preserve">реконструкции объектов капитального строительства, а также ограничения использования </w:t>
      </w:r>
      <w:r w:rsidRPr="008961D8">
        <w:rPr>
          <w:sz w:val="24"/>
          <w:szCs w:val="24"/>
        </w:rPr>
        <w:t>земельных участков</w:t>
      </w:r>
      <w:proofErr w:type="gramEnd"/>
      <w:r w:rsidRPr="008961D8">
        <w:rPr>
          <w:sz w:val="24"/>
          <w:szCs w:val="24"/>
        </w:rPr>
        <w:t xml:space="preserve"> и объектов капитального строительства;</w:t>
      </w:r>
    </w:p>
    <w:p w:rsidR="00DA5C7B" w:rsidRPr="008961D8" w:rsidRDefault="00FF5559" w:rsidP="00583A33">
      <w:pPr>
        <w:ind w:left="-567" w:firstLine="567"/>
        <w:rPr>
          <w:sz w:val="24"/>
          <w:szCs w:val="24"/>
        </w:rPr>
      </w:pPr>
      <w:proofErr w:type="gramStart"/>
      <w:r w:rsidRPr="008961D8">
        <w:rPr>
          <w:b/>
          <w:bCs/>
          <w:sz w:val="24"/>
          <w:szCs w:val="24"/>
        </w:rPr>
        <w:t xml:space="preserve">жилые дома блокированной застройки </w:t>
      </w:r>
      <w:r w:rsidRPr="008961D8">
        <w:rPr>
          <w:sz w:val="24"/>
          <w:szCs w:val="24"/>
        </w:rPr>
        <w:t>-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roofErr w:type="gramEnd"/>
    </w:p>
    <w:p w:rsidR="00DA5C7B" w:rsidRPr="008961D8" w:rsidRDefault="00FF5559" w:rsidP="00583A33">
      <w:pPr>
        <w:ind w:left="-567" w:firstLine="567"/>
        <w:rPr>
          <w:sz w:val="24"/>
          <w:szCs w:val="24"/>
        </w:rPr>
      </w:pPr>
      <w:r w:rsidRPr="008961D8">
        <w:rPr>
          <w:b/>
          <w:bCs/>
          <w:sz w:val="24"/>
          <w:szCs w:val="24"/>
        </w:rPr>
        <w:t xml:space="preserve">заказчик </w:t>
      </w:r>
      <w:r w:rsidRPr="008961D8">
        <w:rPr>
          <w:sz w:val="24"/>
          <w:szCs w:val="24"/>
        </w:rPr>
        <w:t>- физическое или юридическое лицо, представляющее интересы застройщика при осуществлении строительства, реконструкции, капитального ремонта объектов капитального строительства;</w:t>
      </w:r>
    </w:p>
    <w:p w:rsidR="00DA5C7B" w:rsidRPr="008961D8" w:rsidRDefault="00FF5559" w:rsidP="00583A33">
      <w:pPr>
        <w:ind w:left="-567" w:firstLine="567"/>
        <w:rPr>
          <w:sz w:val="24"/>
          <w:szCs w:val="24"/>
        </w:rPr>
      </w:pPr>
      <w:r w:rsidRPr="008961D8">
        <w:rPr>
          <w:b/>
          <w:bCs/>
          <w:sz w:val="24"/>
          <w:szCs w:val="24"/>
        </w:rPr>
        <w:t xml:space="preserve">застройщик </w:t>
      </w:r>
      <w:r w:rsidRPr="008961D8">
        <w:rPr>
          <w:sz w:val="24"/>
          <w:szCs w:val="24"/>
        </w:rPr>
        <w:t>- физическое или юридическое лицо, обеспечивающее на принадлежащем ему земельном участке строительство,</w:t>
      </w:r>
      <w:r w:rsidR="00583A33" w:rsidRPr="008961D8">
        <w:rPr>
          <w:sz w:val="24"/>
          <w:szCs w:val="24"/>
        </w:rPr>
        <w:t xml:space="preserve"> </w:t>
      </w:r>
      <w:r w:rsidRPr="008961D8">
        <w:rPr>
          <w:sz w:val="24"/>
          <w:szCs w:val="24"/>
        </w:rPr>
        <w:t>реконструкцию,</w:t>
      </w:r>
      <w:r w:rsidR="00583A33" w:rsidRPr="008961D8">
        <w:rPr>
          <w:sz w:val="24"/>
          <w:szCs w:val="24"/>
        </w:rPr>
        <w:t xml:space="preserve"> </w:t>
      </w:r>
      <w:r w:rsidRPr="008961D8">
        <w:rPr>
          <w:sz w:val="24"/>
          <w:szCs w:val="24"/>
        </w:rPr>
        <w:t>капитальный</w:t>
      </w:r>
      <w:r w:rsidR="00583A33" w:rsidRPr="008961D8">
        <w:rPr>
          <w:sz w:val="24"/>
          <w:szCs w:val="24"/>
        </w:rPr>
        <w:t xml:space="preserve"> </w:t>
      </w:r>
      <w:r w:rsidRPr="008961D8">
        <w:rPr>
          <w:sz w:val="24"/>
          <w:szCs w:val="24"/>
        </w:rPr>
        <w:t>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DA5C7B" w:rsidRPr="008961D8" w:rsidRDefault="00FF5559" w:rsidP="00583A33">
      <w:pPr>
        <w:ind w:left="-567" w:firstLine="567"/>
        <w:rPr>
          <w:sz w:val="24"/>
          <w:szCs w:val="24"/>
        </w:rPr>
      </w:pPr>
      <w:r w:rsidRPr="008961D8">
        <w:rPr>
          <w:b/>
          <w:bCs/>
          <w:sz w:val="24"/>
          <w:szCs w:val="24"/>
        </w:rPr>
        <w:t xml:space="preserve">зоны с особыми условиями использования территорий </w:t>
      </w:r>
      <w:r w:rsidRPr="008961D8">
        <w:rPr>
          <w:sz w:val="24"/>
          <w:szCs w:val="24"/>
        </w:rPr>
        <w:t xml:space="preserve">- охранные, санитарно-защитные зоны, законодательства о предоставлении муниципальных услуг и градостроительного законодательства, </w:t>
      </w:r>
      <w:proofErr w:type="spellStart"/>
      <w:r w:rsidRPr="008961D8">
        <w:rPr>
          <w:sz w:val="24"/>
          <w:szCs w:val="24"/>
        </w:rPr>
        <w:t>водоохранные</w:t>
      </w:r>
      <w:proofErr w:type="spellEnd"/>
      <w:r w:rsidRPr="008961D8">
        <w:rPr>
          <w:sz w:val="24"/>
          <w:szCs w:val="24"/>
        </w:rPr>
        <w:t xml:space="preserve"> зоны, зоны затопления, подтопления, зоны санитарной охраны источников питьевого и хозяйственно-бытового </w:t>
      </w:r>
      <w:r w:rsidRPr="008961D8">
        <w:rPr>
          <w:spacing w:val="-1"/>
          <w:sz w:val="24"/>
          <w:szCs w:val="24"/>
        </w:rPr>
        <w:t xml:space="preserve">водоснабжения, зоны охраняемых объектов, иные зоны, устанавливаемые в соответствии </w:t>
      </w:r>
      <w:r w:rsidRPr="008961D8">
        <w:rPr>
          <w:sz w:val="24"/>
          <w:szCs w:val="24"/>
        </w:rPr>
        <w:t>с законодательством Российской Федерации (далее - зоны ограничений);</w:t>
      </w:r>
    </w:p>
    <w:p w:rsidR="00DA5C7B" w:rsidRPr="008961D8" w:rsidRDefault="00FF5559" w:rsidP="00583A33">
      <w:pPr>
        <w:ind w:left="-567" w:firstLine="567"/>
        <w:rPr>
          <w:sz w:val="24"/>
          <w:szCs w:val="24"/>
        </w:rPr>
      </w:pPr>
      <w:r w:rsidRPr="008961D8">
        <w:rPr>
          <w:b/>
          <w:bCs/>
          <w:sz w:val="24"/>
          <w:szCs w:val="24"/>
        </w:rPr>
        <w:t xml:space="preserve">инженерная, транспортная и социальная инфраструктуры </w:t>
      </w:r>
      <w:r w:rsidRPr="008961D8">
        <w:rPr>
          <w:sz w:val="24"/>
          <w:szCs w:val="24"/>
        </w:rPr>
        <w:t>-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поселения;</w:t>
      </w:r>
    </w:p>
    <w:p w:rsidR="00DA5C7B" w:rsidRPr="008961D8" w:rsidRDefault="00FF5559" w:rsidP="00583A33">
      <w:pPr>
        <w:ind w:left="-567" w:firstLine="567"/>
        <w:rPr>
          <w:sz w:val="24"/>
          <w:szCs w:val="24"/>
        </w:rPr>
      </w:pPr>
      <w:r w:rsidRPr="008961D8">
        <w:rPr>
          <w:b/>
          <w:bCs/>
          <w:sz w:val="24"/>
          <w:szCs w:val="24"/>
        </w:rPr>
        <w:t xml:space="preserve">инженерные изыскания </w:t>
      </w:r>
      <w:r w:rsidRPr="008961D8">
        <w:rPr>
          <w:sz w:val="24"/>
          <w:szCs w:val="24"/>
        </w:rPr>
        <w:t>-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DA5C7B" w:rsidRPr="008961D8" w:rsidRDefault="00FF5559" w:rsidP="00583A33">
      <w:pPr>
        <w:ind w:left="-567" w:firstLine="567"/>
        <w:rPr>
          <w:sz w:val="24"/>
          <w:szCs w:val="24"/>
        </w:rPr>
      </w:pPr>
      <w:r w:rsidRPr="008961D8">
        <w:rPr>
          <w:b/>
          <w:bCs/>
          <w:sz w:val="24"/>
          <w:szCs w:val="24"/>
        </w:rPr>
        <w:t xml:space="preserve">капитальный ремонт </w:t>
      </w:r>
      <w:r w:rsidRPr="008961D8">
        <w:rPr>
          <w:sz w:val="24"/>
          <w:szCs w:val="24"/>
        </w:rPr>
        <w:t>- компле</w:t>
      </w:r>
      <w:proofErr w:type="gramStart"/>
      <w:r w:rsidRPr="008961D8">
        <w:rPr>
          <w:sz w:val="24"/>
          <w:szCs w:val="24"/>
        </w:rPr>
        <w:t>кс стр</w:t>
      </w:r>
      <w:proofErr w:type="gramEnd"/>
      <w:r w:rsidRPr="008961D8">
        <w:rPr>
          <w:sz w:val="24"/>
          <w:szCs w:val="24"/>
        </w:rPr>
        <w:t>оительных работ и организационно-технических мероприятий по устранению физического и морального износа, не связанных с изменением основных технико-экономических показателей здания и функционального назначения, предусматривающих восстановление его ресурсов с частичной заменой при необходимости конструктивных элементов и систем инженерного оборудования, а также улучшения эксплуатационных показателей;</w:t>
      </w:r>
    </w:p>
    <w:p w:rsidR="00DA5C7B" w:rsidRPr="008961D8" w:rsidRDefault="00FF5559" w:rsidP="00583A33">
      <w:pPr>
        <w:ind w:left="-567" w:firstLine="567"/>
        <w:rPr>
          <w:sz w:val="24"/>
          <w:szCs w:val="24"/>
        </w:rPr>
      </w:pPr>
      <w:proofErr w:type="gramStart"/>
      <w:r w:rsidRPr="008961D8">
        <w:rPr>
          <w:b/>
          <w:bCs/>
          <w:sz w:val="24"/>
          <w:szCs w:val="24"/>
        </w:rPr>
        <w:t xml:space="preserve">красные линии </w:t>
      </w:r>
      <w:r w:rsidRPr="008961D8">
        <w:rPr>
          <w:sz w:val="24"/>
          <w:szCs w:val="24"/>
        </w:rPr>
        <w:t xml:space="preserve">- линии, которые устанавливаются посредством проектов </w:t>
      </w:r>
      <w:r w:rsidRPr="008961D8">
        <w:rPr>
          <w:spacing w:val="-1"/>
          <w:sz w:val="24"/>
          <w:szCs w:val="24"/>
        </w:rPr>
        <w:t xml:space="preserve">планировки и обозначают существующие, планируемые (изменяемые, вновь образуемые) </w:t>
      </w:r>
      <w:r w:rsidRPr="008961D8">
        <w:rPr>
          <w:sz w:val="24"/>
          <w:szCs w:val="24"/>
        </w:rPr>
        <w:t>границы территорий общего пользования (включая дороги, улицы, проезды, площади, скверы, набережные, бульвары), границы земельных участков, на которых расположены сети инженерно-технического обеспечения, линии электропередач и линии связи (в том числе линейно-кабельные сооружения), трубопроводы, автомобильные дороги, железнодорожные линии и другие подобные сооружения;</w:t>
      </w:r>
      <w:proofErr w:type="gramEnd"/>
    </w:p>
    <w:p w:rsidR="00DA5C7B" w:rsidRPr="008961D8" w:rsidRDefault="00FF5559" w:rsidP="00583A33">
      <w:pPr>
        <w:ind w:left="-567" w:firstLine="567"/>
        <w:rPr>
          <w:sz w:val="24"/>
          <w:szCs w:val="24"/>
        </w:rPr>
      </w:pPr>
      <w:r w:rsidRPr="008961D8">
        <w:rPr>
          <w:b/>
          <w:bCs/>
          <w:sz w:val="24"/>
          <w:szCs w:val="24"/>
        </w:rPr>
        <w:t xml:space="preserve">линейные объекты </w:t>
      </w:r>
      <w:r w:rsidRPr="008961D8">
        <w:rPr>
          <w:sz w:val="24"/>
          <w:szCs w:val="24"/>
        </w:rPr>
        <w:t>-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DA5C7B" w:rsidRPr="008961D8" w:rsidRDefault="00FF5559" w:rsidP="00583A33">
      <w:pPr>
        <w:ind w:left="-567" w:firstLine="567"/>
        <w:rPr>
          <w:sz w:val="24"/>
          <w:szCs w:val="24"/>
        </w:rPr>
      </w:pPr>
      <w:r w:rsidRPr="008961D8">
        <w:rPr>
          <w:b/>
          <w:bCs/>
          <w:sz w:val="24"/>
          <w:szCs w:val="24"/>
        </w:rPr>
        <w:t xml:space="preserve">малоэтажная жилая застройка </w:t>
      </w:r>
      <w:r w:rsidRPr="008961D8">
        <w:rPr>
          <w:sz w:val="24"/>
          <w:szCs w:val="24"/>
        </w:rPr>
        <w:t>- жилая застройка этажностью до 3-х этажей включительно с обеспечением, как правило, непосредственной связи квартир с земельным участком;</w:t>
      </w:r>
    </w:p>
    <w:p w:rsidR="00DA5C7B" w:rsidRPr="008961D8" w:rsidRDefault="00FF5559" w:rsidP="00583A33">
      <w:pPr>
        <w:ind w:left="-567" w:firstLine="567"/>
        <w:rPr>
          <w:sz w:val="24"/>
          <w:szCs w:val="24"/>
        </w:rPr>
      </w:pPr>
      <w:r w:rsidRPr="008961D8">
        <w:rPr>
          <w:b/>
          <w:bCs/>
          <w:sz w:val="24"/>
          <w:szCs w:val="24"/>
        </w:rPr>
        <w:t xml:space="preserve">межевание </w:t>
      </w:r>
      <w:r w:rsidRPr="008961D8">
        <w:rPr>
          <w:sz w:val="24"/>
          <w:szCs w:val="24"/>
        </w:rPr>
        <w:t xml:space="preserve">- комплекс градостроительных (проектно-планировочных) и </w:t>
      </w:r>
      <w:r w:rsidRPr="008961D8">
        <w:rPr>
          <w:spacing w:val="-1"/>
          <w:sz w:val="24"/>
          <w:szCs w:val="24"/>
        </w:rPr>
        <w:t xml:space="preserve">землеустроительных работ по установлению, восстановлению, изменению и закреплению </w:t>
      </w:r>
      <w:r w:rsidRPr="008961D8">
        <w:rPr>
          <w:sz w:val="24"/>
          <w:szCs w:val="24"/>
        </w:rPr>
        <w:t>в проектах межевания и на местности границ существующих и вновь формируемых земельных участков как объектов недвижимости;</w:t>
      </w:r>
    </w:p>
    <w:p w:rsidR="00DA5C7B" w:rsidRPr="008961D8" w:rsidRDefault="00FF5559" w:rsidP="00583A33">
      <w:pPr>
        <w:ind w:left="-567" w:firstLine="567"/>
        <w:rPr>
          <w:sz w:val="24"/>
          <w:szCs w:val="24"/>
        </w:rPr>
      </w:pPr>
      <w:proofErr w:type="gramStart"/>
      <w:r w:rsidRPr="008961D8">
        <w:rPr>
          <w:b/>
          <w:bCs/>
          <w:sz w:val="24"/>
          <w:szCs w:val="24"/>
        </w:rPr>
        <w:t xml:space="preserve">минимальные площадь и размеры земельных участков </w:t>
      </w:r>
      <w:r w:rsidRPr="008961D8">
        <w:rPr>
          <w:sz w:val="24"/>
          <w:szCs w:val="24"/>
        </w:rPr>
        <w:t>- показатели наименьшей площади и линейных размеров земельных участков, установленные: законами Челябинской области, нормативно-правовыми актами органов местного самоуправления; настоящими Правилами землепользования и застройки для соответствующих территориальных зон, выделенных на карте градостроительного зонирования территории поселения; строительными нормами и правилами для определенных видов использования недвижимости (видов строительных объектов);</w:t>
      </w:r>
      <w:proofErr w:type="gramEnd"/>
    </w:p>
    <w:p w:rsidR="00DA5C7B" w:rsidRPr="008961D8" w:rsidRDefault="00FF5559" w:rsidP="00583A33">
      <w:pPr>
        <w:ind w:left="-567" w:firstLine="567"/>
        <w:rPr>
          <w:sz w:val="24"/>
          <w:szCs w:val="24"/>
        </w:rPr>
      </w:pPr>
      <w:r w:rsidRPr="008961D8">
        <w:rPr>
          <w:b/>
          <w:bCs/>
          <w:sz w:val="24"/>
          <w:szCs w:val="24"/>
        </w:rPr>
        <w:t xml:space="preserve">многоквартирный жилой дом </w:t>
      </w:r>
      <w:r w:rsidRPr="008961D8">
        <w:rPr>
          <w:sz w:val="24"/>
          <w:szCs w:val="24"/>
        </w:rPr>
        <w:t>-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DA5C7B" w:rsidRPr="008961D8" w:rsidRDefault="00FF5559" w:rsidP="00583A33">
      <w:pPr>
        <w:ind w:left="-567" w:firstLine="567"/>
        <w:rPr>
          <w:sz w:val="24"/>
          <w:szCs w:val="24"/>
        </w:rPr>
      </w:pPr>
      <w:r w:rsidRPr="008961D8">
        <w:rPr>
          <w:b/>
          <w:bCs/>
          <w:spacing w:val="-1"/>
          <w:sz w:val="24"/>
          <w:szCs w:val="24"/>
        </w:rPr>
        <w:t xml:space="preserve">недвижимость </w:t>
      </w:r>
      <w:r w:rsidRPr="008961D8">
        <w:rPr>
          <w:spacing w:val="-1"/>
          <w:sz w:val="24"/>
          <w:szCs w:val="24"/>
        </w:rPr>
        <w:t xml:space="preserve">- земельные участки, участки недр, обособленные водные объекты </w:t>
      </w:r>
      <w:r w:rsidRPr="008961D8">
        <w:rPr>
          <w:sz w:val="24"/>
          <w:szCs w:val="24"/>
        </w:rPr>
        <w:t>и все объекты, которые связаны с землей так, что их перемещение без несоразмерного ущерба их назначению невозможно, в том числе здания, строения, сооружения, жилые и</w:t>
      </w:r>
      <w:r w:rsidR="00583A33" w:rsidRPr="008961D8">
        <w:rPr>
          <w:sz w:val="24"/>
          <w:szCs w:val="24"/>
        </w:rPr>
        <w:t xml:space="preserve"> </w:t>
      </w:r>
      <w:r w:rsidRPr="008961D8">
        <w:rPr>
          <w:sz w:val="24"/>
          <w:szCs w:val="24"/>
        </w:rPr>
        <w:t>нежилые помещения, леса и многолетние насаждения, кондоминиумы, предприятия как имущественные комплексы;</w:t>
      </w:r>
    </w:p>
    <w:p w:rsidR="00DA5C7B" w:rsidRPr="008961D8" w:rsidRDefault="00FF5559" w:rsidP="00583A33">
      <w:pPr>
        <w:ind w:left="-567" w:firstLine="567"/>
        <w:rPr>
          <w:sz w:val="24"/>
          <w:szCs w:val="24"/>
        </w:rPr>
      </w:pPr>
      <w:r w:rsidRPr="008961D8">
        <w:rPr>
          <w:b/>
          <w:bCs/>
          <w:spacing w:val="-1"/>
          <w:sz w:val="24"/>
          <w:szCs w:val="24"/>
        </w:rPr>
        <w:t xml:space="preserve">объект индивидуального жилищного строительства </w:t>
      </w:r>
      <w:r w:rsidRPr="008961D8">
        <w:rPr>
          <w:spacing w:val="-1"/>
          <w:sz w:val="24"/>
          <w:szCs w:val="24"/>
        </w:rPr>
        <w:t xml:space="preserve">- отдельно стоящий жилой </w:t>
      </w:r>
      <w:r w:rsidRPr="008961D8">
        <w:rPr>
          <w:sz w:val="24"/>
          <w:szCs w:val="24"/>
        </w:rPr>
        <w:t>дом с количеством этажей не более чем три, предназначенный для проживания одной семьи;</w:t>
      </w:r>
    </w:p>
    <w:p w:rsidR="00DA5C7B" w:rsidRPr="008961D8" w:rsidRDefault="00FF5559" w:rsidP="00583A33">
      <w:pPr>
        <w:ind w:left="-567" w:firstLine="567"/>
        <w:rPr>
          <w:sz w:val="24"/>
          <w:szCs w:val="24"/>
        </w:rPr>
      </w:pPr>
      <w:r w:rsidRPr="008961D8">
        <w:rPr>
          <w:b/>
          <w:bCs/>
          <w:sz w:val="24"/>
          <w:szCs w:val="24"/>
        </w:rPr>
        <w:t xml:space="preserve">объект капитального строительства </w:t>
      </w:r>
      <w:r w:rsidRPr="008961D8">
        <w:rPr>
          <w:sz w:val="24"/>
          <w:szCs w:val="24"/>
        </w:rPr>
        <w:t>- здание, строение, сооружение, объекты, строительство которых не завершено, за исключением временных построек, киосков, навесов и других подобных построек;</w:t>
      </w:r>
    </w:p>
    <w:p w:rsidR="00DA5C7B" w:rsidRPr="008961D8" w:rsidRDefault="00FF5559" w:rsidP="00583A33">
      <w:pPr>
        <w:ind w:left="-567" w:firstLine="567"/>
        <w:rPr>
          <w:sz w:val="24"/>
          <w:szCs w:val="24"/>
        </w:rPr>
      </w:pPr>
      <w:proofErr w:type="spellStart"/>
      <w:proofErr w:type="gramStart"/>
      <w:r w:rsidRPr="008961D8">
        <w:rPr>
          <w:b/>
          <w:bCs/>
          <w:sz w:val="24"/>
          <w:szCs w:val="24"/>
        </w:rPr>
        <w:t>подзоны</w:t>
      </w:r>
      <w:proofErr w:type="spellEnd"/>
      <w:r w:rsidRPr="008961D8">
        <w:rPr>
          <w:b/>
          <w:bCs/>
          <w:sz w:val="24"/>
          <w:szCs w:val="24"/>
        </w:rPr>
        <w:t xml:space="preserve"> </w:t>
      </w:r>
      <w:r w:rsidRPr="008961D8">
        <w:rPr>
          <w:sz w:val="24"/>
          <w:szCs w:val="24"/>
        </w:rPr>
        <w:t>- устанавливаемые в пределах территориальной зоны ее части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roofErr w:type="gramEnd"/>
    </w:p>
    <w:p w:rsidR="00DA5C7B" w:rsidRPr="008961D8" w:rsidRDefault="00FF5559" w:rsidP="00583A33">
      <w:pPr>
        <w:ind w:left="-567" w:firstLine="567"/>
        <w:rPr>
          <w:sz w:val="24"/>
          <w:szCs w:val="24"/>
        </w:rPr>
      </w:pPr>
      <w:proofErr w:type="spellStart"/>
      <w:r w:rsidRPr="008961D8">
        <w:rPr>
          <w:b/>
          <w:bCs/>
          <w:sz w:val="24"/>
          <w:szCs w:val="24"/>
        </w:rPr>
        <w:t>приквартирный</w:t>
      </w:r>
      <w:proofErr w:type="spellEnd"/>
      <w:r w:rsidRPr="008961D8">
        <w:rPr>
          <w:b/>
          <w:bCs/>
          <w:sz w:val="24"/>
          <w:szCs w:val="24"/>
        </w:rPr>
        <w:t xml:space="preserve"> участок </w:t>
      </w:r>
      <w:r w:rsidRPr="008961D8">
        <w:rPr>
          <w:sz w:val="24"/>
          <w:szCs w:val="24"/>
        </w:rPr>
        <w:t>- земельный участок, примыкающий к дому (квартире) с непосредственным выходом на него, в том числе в жилом доме блокированной застройки;</w:t>
      </w:r>
    </w:p>
    <w:p w:rsidR="00DA5C7B" w:rsidRPr="008961D8" w:rsidRDefault="00FF5559" w:rsidP="00583A33">
      <w:pPr>
        <w:ind w:left="-567" w:firstLine="567"/>
        <w:rPr>
          <w:sz w:val="24"/>
          <w:szCs w:val="24"/>
        </w:rPr>
      </w:pPr>
      <w:r w:rsidRPr="008961D8">
        <w:rPr>
          <w:b/>
          <w:bCs/>
          <w:sz w:val="24"/>
          <w:szCs w:val="24"/>
        </w:rPr>
        <w:t xml:space="preserve">проектная документация </w:t>
      </w:r>
      <w:r w:rsidRPr="008961D8">
        <w:rPr>
          <w:sz w:val="24"/>
          <w:szCs w:val="24"/>
        </w:rPr>
        <w:t>-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DA5C7B" w:rsidRPr="008961D8" w:rsidRDefault="00FF5559" w:rsidP="00583A33">
      <w:pPr>
        <w:ind w:left="-567" w:firstLine="567"/>
        <w:rPr>
          <w:sz w:val="24"/>
          <w:szCs w:val="24"/>
        </w:rPr>
      </w:pPr>
      <w:r w:rsidRPr="008961D8">
        <w:rPr>
          <w:b/>
          <w:bCs/>
          <w:sz w:val="24"/>
          <w:szCs w:val="24"/>
        </w:rPr>
        <w:t xml:space="preserve">процент застройки участка </w:t>
      </w:r>
      <w:r w:rsidRPr="008961D8">
        <w:rPr>
          <w:sz w:val="24"/>
          <w:szCs w:val="24"/>
        </w:rPr>
        <w:t xml:space="preserve">- выраженный в процентах </w:t>
      </w:r>
      <w:proofErr w:type="gramStart"/>
      <w:r w:rsidRPr="008961D8">
        <w:rPr>
          <w:sz w:val="24"/>
          <w:szCs w:val="24"/>
        </w:rPr>
        <w:t>показатель, определяющий какая часть площади земельного участка может</w:t>
      </w:r>
      <w:proofErr w:type="gramEnd"/>
      <w:r w:rsidRPr="008961D8">
        <w:rPr>
          <w:sz w:val="24"/>
          <w:szCs w:val="24"/>
        </w:rPr>
        <w:t xml:space="preserve"> быть занята зданиями, строениями и сооружениями;</w:t>
      </w:r>
    </w:p>
    <w:p w:rsidR="00DA5C7B" w:rsidRPr="008961D8" w:rsidRDefault="00FF5559" w:rsidP="00583A33">
      <w:pPr>
        <w:ind w:left="-567" w:firstLine="567"/>
        <w:rPr>
          <w:sz w:val="24"/>
          <w:szCs w:val="24"/>
        </w:rPr>
      </w:pPr>
      <w:r w:rsidRPr="008961D8">
        <w:rPr>
          <w:b/>
          <w:bCs/>
          <w:sz w:val="24"/>
          <w:szCs w:val="24"/>
        </w:rPr>
        <w:t xml:space="preserve">публичные слушания </w:t>
      </w:r>
      <w:r w:rsidRPr="008961D8">
        <w:rPr>
          <w:sz w:val="24"/>
          <w:szCs w:val="24"/>
        </w:rPr>
        <w:t>- форма реализации прав населения муниципального образования на участие в процессе принятия решений органами местного самоуправления посредством проведения собрания для публичного обсуждения;</w:t>
      </w:r>
    </w:p>
    <w:p w:rsidR="00DA5C7B" w:rsidRPr="008961D8" w:rsidRDefault="00FF5559" w:rsidP="00583A33">
      <w:pPr>
        <w:ind w:left="-567" w:firstLine="567"/>
        <w:rPr>
          <w:sz w:val="24"/>
          <w:szCs w:val="24"/>
        </w:rPr>
      </w:pPr>
      <w:proofErr w:type="gramStart"/>
      <w:r w:rsidRPr="008961D8">
        <w:rPr>
          <w:b/>
          <w:bCs/>
          <w:sz w:val="24"/>
          <w:szCs w:val="24"/>
        </w:rPr>
        <w:t xml:space="preserve">реконструкция объектов капитального строительства (за исключением линейных объектов) </w:t>
      </w:r>
      <w:r w:rsidRPr="008961D8">
        <w:rPr>
          <w:sz w:val="24"/>
          <w:szCs w:val="24"/>
        </w:rPr>
        <w:t xml:space="preserve">-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w:t>
      </w:r>
      <w:r w:rsidRPr="008961D8">
        <w:rPr>
          <w:spacing w:val="-1"/>
          <w:sz w:val="24"/>
          <w:szCs w:val="24"/>
        </w:rPr>
        <w:t xml:space="preserve">восстановление несущих строительных конструкций объекта капитального строительства, </w:t>
      </w:r>
      <w:r w:rsidRPr="008961D8">
        <w:rPr>
          <w:sz w:val="24"/>
          <w:szCs w:val="24"/>
        </w:rPr>
        <w:t>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rsidRPr="008961D8">
        <w:rPr>
          <w:sz w:val="24"/>
          <w:szCs w:val="24"/>
        </w:rPr>
        <w:t xml:space="preserve"> указанных элементов;</w:t>
      </w:r>
    </w:p>
    <w:p w:rsidR="00DA5C7B" w:rsidRPr="008961D8" w:rsidRDefault="00FF5559" w:rsidP="00583A33">
      <w:pPr>
        <w:ind w:left="-567" w:firstLine="567"/>
        <w:rPr>
          <w:sz w:val="24"/>
          <w:szCs w:val="24"/>
        </w:rPr>
      </w:pPr>
      <w:r w:rsidRPr="008961D8">
        <w:rPr>
          <w:b/>
          <w:bCs/>
          <w:sz w:val="24"/>
          <w:szCs w:val="24"/>
        </w:rPr>
        <w:t>разрешенное использование земельных участков и объектов недвижимости</w:t>
      </w:r>
    </w:p>
    <w:p w:rsidR="00DA5C7B" w:rsidRPr="008961D8" w:rsidRDefault="00FF5559" w:rsidP="00583A33">
      <w:pPr>
        <w:ind w:left="-567" w:firstLine="567"/>
        <w:rPr>
          <w:sz w:val="24"/>
          <w:szCs w:val="24"/>
        </w:rPr>
      </w:pPr>
      <w:r w:rsidRPr="008961D8">
        <w:rPr>
          <w:sz w:val="24"/>
          <w:szCs w:val="24"/>
        </w:rPr>
        <w:t>- использование объектов недвижимости в соответствии с градостроительным регламентом; ограничение на использование указанных объектов, установленные в соответствии с законодательством, а также сервитуты;</w:t>
      </w:r>
    </w:p>
    <w:p w:rsidR="00DA5C7B" w:rsidRPr="008961D8" w:rsidRDefault="00FF5559" w:rsidP="00583A33">
      <w:pPr>
        <w:ind w:left="-567" w:firstLine="567"/>
        <w:rPr>
          <w:sz w:val="24"/>
          <w:szCs w:val="24"/>
        </w:rPr>
      </w:pPr>
      <w:r w:rsidRPr="008961D8">
        <w:rPr>
          <w:b/>
          <w:bCs/>
          <w:sz w:val="24"/>
          <w:szCs w:val="24"/>
        </w:rPr>
        <w:t xml:space="preserve">строительство </w:t>
      </w:r>
      <w:r w:rsidRPr="008961D8">
        <w:rPr>
          <w:sz w:val="24"/>
          <w:szCs w:val="24"/>
        </w:rPr>
        <w:t>- создание зданий, строений, сооружений (в том числе на месте сносимых объектов капитального строительства);</w:t>
      </w:r>
    </w:p>
    <w:p w:rsidR="00DA5C7B" w:rsidRPr="008961D8" w:rsidRDefault="00FF5559" w:rsidP="00583A33">
      <w:pPr>
        <w:ind w:left="-567" w:firstLine="567"/>
        <w:rPr>
          <w:sz w:val="24"/>
          <w:szCs w:val="24"/>
        </w:rPr>
      </w:pPr>
      <w:r w:rsidRPr="008961D8">
        <w:rPr>
          <w:b/>
          <w:bCs/>
          <w:sz w:val="24"/>
          <w:szCs w:val="24"/>
        </w:rPr>
        <w:t xml:space="preserve">территориальное планирование </w:t>
      </w:r>
      <w:r w:rsidRPr="008961D8">
        <w:rPr>
          <w:sz w:val="24"/>
          <w:szCs w:val="24"/>
        </w:rPr>
        <w:t>- 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DA5C7B" w:rsidRPr="008961D8" w:rsidRDefault="00FF5559" w:rsidP="00583A33">
      <w:pPr>
        <w:ind w:left="-567" w:firstLine="567"/>
        <w:rPr>
          <w:sz w:val="24"/>
          <w:szCs w:val="24"/>
        </w:rPr>
      </w:pPr>
      <w:r w:rsidRPr="008961D8">
        <w:rPr>
          <w:b/>
          <w:bCs/>
          <w:sz w:val="24"/>
          <w:szCs w:val="24"/>
        </w:rPr>
        <w:t xml:space="preserve">территориальные зоны </w:t>
      </w:r>
      <w:r w:rsidRPr="008961D8">
        <w:rPr>
          <w:sz w:val="24"/>
          <w:szCs w:val="24"/>
        </w:rPr>
        <w:t>- зоны, для которых в Правилах определены границы и установлены градостроительные регламенты;</w:t>
      </w:r>
    </w:p>
    <w:p w:rsidR="00DA5C7B" w:rsidRPr="008961D8" w:rsidRDefault="00FF5559" w:rsidP="00583A33">
      <w:pPr>
        <w:ind w:left="-567" w:firstLine="567"/>
        <w:rPr>
          <w:sz w:val="24"/>
          <w:szCs w:val="24"/>
        </w:rPr>
      </w:pPr>
      <w:r w:rsidRPr="008961D8">
        <w:rPr>
          <w:b/>
          <w:bCs/>
          <w:sz w:val="24"/>
          <w:szCs w:val="24"/>
        </w:rPr>
        <w:t xml:space="preserve">территории малоэтажного жилищного строительства </w:t>
      </w:r>
      <w:r w:rsidRPr="008961D8">
        <w:rPr>
          <w:sz w:val="24"/>
          <w:szCs w:val="24"/>
        </w:rPr>
        <w:t>- часть селитебной территории населенного пункта, предназначенная для размещения малоэтажной жилой застройки, объектов социальной инфраструктуры, инженерных и транспортных коммуникаций;</w:t>
      </w:r>
    </w:p>
    <w:p w:rsidR="00DA5C7B" w:rsidRPr="008961D8" w:rsidRDefault="00FF5559" w:rsidP="00583A33">
      <w:pPr>
        <w:ind w:left="-567" w:firstLine="567"/>
        <w:rPr>
          <w:sz w:val="24"/>
          <w:szCs w:val="24"/>
        </w:rPr>
      </w:pPr>
      <w:r w:rsidRPr="008961D8">
        <w:rPr>
          <w:b/>
          <w:bCs/>
          <w:sz w:val="24"/>
          <w:szCs w:val="24"/>
        </w:rPr>
        <w:t xml:space="preserve">территории общего пользования </w:t>
      </w:r>
      <w:r w:rsidRPr="008961D8">
        <w:rPr>
          <w:sz w:val="24"/>
          <w:szCs w:val="24"/>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DA5C7B" w:rsidRPr="008961D8" w:rsidRDefault="00FF5559" w:rsidP="00583A33">
      <w:pPr>
        <w:ind w:left="-567" w:firstLine="567"/>
        <w:rPr>
          <w:sz w:val="24"/>
          <w:szCs w:val="24"/>
        </w:rPr>
      </w:pPr>
      <w:proofErr w:type="gramStart"/>
      <w:r w:rsidRPr="008961D8">
        <w:rPr>
          <w:b/>
          <w:bCs/>
          <w:sz w:val="24"/>
          <w:szCs w:val="24"/>
        </w:rPr>
        <w:t xml:space="preserve">технический регламент </w:t>
      </w:r>
      <w:r w:rsidRPr="008961D8">
        <w:rPr>
          <w:sz w:val="24"/>
          <w:szCs w:val="24"/>
        </w:rPr>
        <w:t>- документ, который принят международным договором</w:t>
      </w:r>
      <w:r w:rsidR="00583A33" w:rsidRPr="008961D8">
        <w:rPr>
          <w:sz w:val="24"/>
          <w:szCs w:val="24"/>
        </w:rPr>
        <w:t xml:space="preserve"> </w:t>
      </w:r>
      <w:r w:rsidRPr="008961D8">
        <w:rPr>
          <w:sz w:val="24"/>
          <w:szCs w:val="24"/>
        </w:rPr>
        <w:t xml:space="preserve">Российской Федерации, подлежащим ратификации в порядке, установленном законодательством Российской Федерации, или в соответствии с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w:t>
      </w:r>
      <w:r w:rsidRPr="008961D8">
        <w:rPr>
          <w:spacing w:val="-1"/>
          <w:sz w:val="24"/>
          <w:szCs w:val="24"/>
        </w:rPr>
        <w:t>власти по техническому регулированию и устанавливает обязательные для</w:t>
      </w:r>
      <w:proofErr w:type="gramEnd"/>
      <w:r w:rsidRPr="008961D8">
        <w:rPr>
          <w:spacing w:val="-1"/>
          <w:sz w:val="24"/>
          <w:szCs w:val="24"/>
        </w:rPr>
        <w:t xml:space="preserve"> применения и </w:t>
      </w:r>
      <w:r w:rsidRPr="008961D8">
        <w:rPr>
          <w:sz w:val="24"/>
          <w:szCs w:val="24"/>
        </w:rPr>
        <w:t xml:space="preserve">исполнения требования к объектам технического регулирования (продукции или к </w:t>
      </w:r>
      <w:r w:rsidRPr="008961D8">
        <w:rPr>
          <w:spacing w:val="-1"/>
          <w:sz w:val="24"/>
          <w:szCs w:val="24"/>
        </w:rPr>
        <w:t xml:space="preserve">продукции и связанным с требованиями к продукции процессам проектирования (включая </w:t>
      </w:r>
      <w:r w:rsidRPr="008961D8">
        <w:rPr>
          <w:sz w:val="24"/>
          <w:szCs w:val="24"/>
        </w:rPr>
        <w:t>изыскания), производства, строительства, монтажа, наладки, эксплуатации, хранения, перевозки, реализации и утилизации);</w:t>
      </w:r>
    </w:p>
    <w:p w:rsidR="00583A33" w:rsidRPr="008961D8" w:rsidRDefault="00FF5559" w:rsidP="00583A33">
      <w:pPr>
        <w:ind w:left="-567" w:firstLine="567"/>
        <w:rPr>
          <w:spacing w:val="-1"/>
          <w:sz w:val="24"/>
          <w:szCs w:val="24"/>
        </w:rPr>
      </w:pPr>
      <w:r w:rsidRPr="008961D8">
        <w:rPr>
          <w:b/>
          <w:bCs/>
          <w:sz w:val="24"/>
          <w:szCs w:val="24"/>
        </w:rPr>
        <w:t>функциональные зоны</w:t>
      </w:r>
      <w:r w:rsidR="00583A33" w:rsidRPr="008961D8">
        <w:rPr>
          <w:b/>
          <w:bCs/>
          <w:sz w:val="24"/>
          <w:szCs w:val="24"/>
        </w:rPr>
        <w:t xml:space="preserve"> </w:t>
      </w:r>
      <w:r w:rsidRPr="008961D8">
        <w:rPr>
          <w:sz w:val="24"/>
          <w:szCs w:val="24"/>
        </w:rPr>
        <w:t>- зоны,</w:t>
      </w:r>
      <w:r w:rsidR="00583A33" w:rsidRPr="008961D8">
        <w:rPr>
          <w:sz w:val="24"/>
          <w:szCs w:val="24"/>
        </w:rPr>
        <w:t xml:space="preserve"> </w:t>
      </w:r>
      <w:r w:rsidRPr="008961D8">
        <w:rPr>
          <w:sz w:val="24"/>
          <w:szCs w:val="24"/>
        </w:rPr>
        <w:t>для</w:t>
      </w:r>
      <w:r w:rsidR="00583A33" w:rsidRPr="008961D8">
        <w:rPr>
          <w:sz w:val="24"/>
          <w:szCs w:val="24"/>
        </w:rPr>
        <w:t xml:space="preserve"> </w:t>
      </w:r>
      <w:r w:rsidRPr="008961D8">
        <w:rPr>
          <w:sz w:val="24"/>
          <w:szCs w:val="24"/>
        </w:rPr>
        <w:t xml:space="preserve">которых документами территориального </w:t>
      </w:r>
      <w:r w:rsidRPr="008961D8">
        <w:rPr>
          <w:spacing w:val="-1"/>
          <w:sz w:val="24"/>
          <w:szCs w:val="24"/>
        </w:rPr>
        <w:t>планирования определены границы и функциональное назначение.</w:t>
      </w:r>
    </w:p>
    <w:p w:rsidR="00583A33" w:rsidRPr="008961D8" w:rsidRDefault="00583A33" w:rsidP="00583A33">
      <w:pPr>
        <w:ind w:left="-567" w:firstLine="567"/>
        <w:rPr>
          <w:b/>
          <w:bCs/>
          <w:sz w:val="24"/>
          <w:szCs w:val="24"/>
        </w:rPr>
      </w:pPr>
    </w:p>
    <w:p w:rsidR="00DA5C7B" w:rsidRPr="008961D8" w:rsidRDefault="00FF5559" w:rsidP="00CB66AD">
      <w:pPr>
        <w:pStyle w:val="1"/>
        <w:rPr>
          <w:rFonts w:ascii="Times New Roman" w:hAnsi="Times New Roman"/>
          <w:sz w:val="24"/>
          <w:szCs w:val="24"/>
        </w:rPr>
      </w:pPr>
      <w:bookmarkStart w:id="3" w:name="_Toc83723425"/>
      <w:r w:rsidRPr="008961D8">
        <w:rPr>
          <w:rFonts w:ascii="Times New Roman" w:hAnsi="Times New Roman"/>
          <w:b w:val="0"/>
          <w:bCs w:val="0"/>
          <w:sz w:val="24"/>
          <w:szCs w:val="24"/>
        </w:rPr>
        <w:t>СТАТЬЯ 3. ПРАВОВОЙ СТАТУС И СФЕРА ДЕЙСТВИЯ НАСТОЯЩИХ ПРАВИЛ ЗЕМЛЕПОЛЬЗОВАНИЯ И ЗАСТРОЙКИ</w:t>
      </w:r>
      <w:bookmarkEnd w:id="3"/>
    </w:p>
    <w:p w:rsidR="00DA5C7B" w:rsidRPr="008961D8" w:rsidRDefault="00FF5559" w:rsidP="00583A33">
      <w:pPr>
        <w:ind w:left="-567" w:firstLine="567"/>
        <w:rPr>
          <w:sz w:val="24"/>
          <w:szCs w:val="24"/>
        </w:rPr>
      </w:pPr>
      <w:r w:rsidRPr="008961D8">
        <w:rPr>
          <w:spacing w:val="-23"/>
          <w:sz w:val="24"/>
          <w:szCs w:val="24"/>
        </w:rPr>
        <w:t>1.</w:t>
      </w:r>
      <w:r w:rsidRPr="008961D8">
        <w:rPr>
          <w:sz w:val="24"/>
          <w:szCs w:val="24"/>
        </w:rPr>
        <w:tab/>
        <w:t>Настоящие Правила действуют на всей территории, в границах поселения</w:t>
      </w:r>
      <w:r w:rsidRPr="008961D8">
        <w:rPr>
          <w:sz w:val="24"/>
          <w:szCs w:val="24"/>
        </w:rPr>
        <w:br/>
        <w:t>включая, населенные пункты, входящие в состав поселения.</w:t>
      </w:r>
    </w:p>
    <w:p w:rsidR="00DA5C7B" w:rsidRPr="008961D8" w:rsidRDefault="00FF5559" w:rsidP="00583A33">
      <w:pPr>
        <w:ind w:left="-567" w:firstLine="567"/>
        <w:rPr>
          <w:sz w:val="24"/>
          <w:szCs w:val="24"/>
        </w:rPr>
      </w:pPr>
      <w:r w:rsidRPr="008961D8">
        <w:rPr>
          <w:spacing w:val="-14"/>
          <w:sz w:val="24"/>
          <w:szCs w:val="24"/>
        </w:rPr>
        <w:t>2.</w:t>
      </w:r>
      <w:r w:rsidRPr="008961D8">
        <w:rPr>
          <w:sz w:val="24"/>
          <w:szCs w:val="24"/>
        </w:rPr>
        <w:tab/>
      </w:r>
      <w:proofErr w:type="gramStart"/>
      <w:r w:rsidRPr="008961D8">
        <w:rPr>
          <w:spacing w:val="-1"/>
          <w:sz w:val="24"/>
          <w:szCs w:val="24"/>
        </w:rPr>
        <w:t>Настоящие Правила применяются наряду с нормативами и стандартами, иными</w:t>
      </w:r>
      <w:r w:rsidRPr="008961D8">
        <w:rPr>
          <w:spacing w:val="-1"/>
          <w:sz w:val="24"/>
          <w:szCs w:val="24"/>
        </w:rPr>
        <w:br/>
      </w:r>
      <w:r w:rsidRPr="008961D8">
        <w:rPr>
          <w:sz w:val="24"/>
          <w:szCs w:val="24"/>
        </w:rPr>
        <w:t>обязательными требованиями, установленными уполномоченными органами</w:t>
      </w:r>
      <w:r w:rsidRPr="008961D8">
        <w:rPr>
          <w:sz w:val="24"/>
          <w:szCs w:val="24"/>
        </w:rPr>
        <w:br/>
      </w:r>
      <w:r w:rsidRPr="008961D8">
        <w:rPr>
          <w:spacing w:val="-1"/>
          <w:sz w:val="24"/>
          <w:szCs w:val="24"/>
        </w:rPr>
        <w:t>государственной власти Российской Федерации, субъекта Российской Федерации в целях</w:t>
      </w:r>
      <w:r w:rsidRPr="008961D8">
        <w:rPr>
          <w:spacing w:val="-1"/>
          <w:sz w:val="24"/>
          <w:szCs w:val="24"/>
        </w:rPr>
        <w:br/>
      </w:r>
      <w:r w:rsidRPr="008961D8">
        <w:rPr>
          <w:sz w:val="24"/>
          <w:szCs w:val="24"/>
        </w:rPr>
        <w:t>обеспечения безопасности жизнедеятельности и здоровья людей, надежности</w:t>
      </w:r>
      <w:r w:rsidRPr="008961D8">
        <w:rPr>
          <w:sz w:val="24"/>
          <w:szCs w:val="24"/>
        </w:rPr>
        <w:br/>
        <w:t>сооружений, охраны памятников истории и культуры, окружающей природной среды, а</w:t>
      </w:r>
      <w:r w:rsidRPr="008961D8">
        <w:rPr>
          <w:sz w:val="24"/>
          <w:szCs w:val="24"/>
        </w:rPr>
        <w:br/>
      </w:r>
      <w:r w:rsidRPr="008961D8">
        <w:rPr>
          <w:spacing w:val="-1"/>
          <w:sz w:val="24"/>
          <w:szCs w:val="24"/>
        </w:rPr>
        <w:t xml:space="preserve">также с нормативными правовыми актами органов местного самоуправления </w:t>
      </w:r>
      <w:proofErr w:type="spellStart"/>
      <w:r w:rsidRPr="008961D8">
        <w:rPr>
          <w:spacing w:val="-1"/>
          <w:sz w:val="24"/>
          <w:szCs w:val="24"/>
        </w:rPr>
        <w:t>Варненского</w:t>
      </w:r>
      <w:proofErr w:type="spellEnd"/>
      <w:r w:rsidRPr="008961D8">
        <w:rPr>
          <w:spacing w:val="-1"/>
          <w:sz w:val="24"/>
          <w:szCs w:val="24"/>
        </w:rPr>
        <w:br/>
      </w:r>
      <w:r w:rsidRPr="008961D8">
        <w:rPr>
          <w:sz w:val="24"/>
          <w:szCs w:val="24"/>
        </w:rPr>
        <w:t>муниципального района.</w:t>
      </w:r>
      <w:proofErr w:type="gramEnd"/>
    </w:p>
    <w:p w:rsidR="00DA5C7B" w:rsidRPr="008961D8" w:rsidRDefault="00FF5559" w:rsidP="00583A33">
      <w:pPr>
        <w:ind w:left="-567" w:firstLine="567"/>
        <w:rPr>
          <w:sz w:val="24"/>
          <w:szCs w:val="24"/>
        </w:rPr>
      </w:pPr>
      <w:r w:rsidRPr="008961D8">
        <w:rPr>
          <w:spacing w:val="-14"/>
          <w:sz w:val="24"/>
          <w:szCs w:val="24"/>
        </w:rPr>
        <w:t>4.</w:t>
      </w:r>
      <w:r w:rsidRPr="008961D8">
        <w:rPr>
          <w:sz w:val="24"/>
          <w:szCs w:val="24"/>
        </w:rPr>
        <w:tab/>
        <w:t>Положения настоящих Правил обязательны для исполнения федеральными</w:t>
      </w:r>
      <w:r w:rsidRPr="008961D8">
        <w:rPr>
          <w:sz w:val="24"/>
          <w:szCs w:val="24"/>
        </w:rPr>
        <w:br/>
        <w:t>органами государственной власти, органами государственной власти субъектов</w:t>
      </w:r>
      <w:r w:rsidRPr="008961D8">
        <w:rPr>
          <w:sz w:val="24"/>
          <w:szCs w:val="24"/>
        </w:rPr>
        <w:br/>
        <w:t>Российской Федерации, органами местного самоуправления муниципального района,</w:t>
      </w:r>
      <w:r w:rsidRPr="008961D8">
        <w:rPr>
          <w:sz w:val="24"/>
          <w:szCs w:val="24"/>
        </w:rPr>
        <w:br/>
        <w:t>органами местного самоуправления поселения иных муниципальных образований,</w:t>
      </w:r>
      <w:r w:rsidRPr="008961D8">
        <w:rPr>
          <w:sz w:val="24"/>
          <w:szCs w:val="24"/>
        </w:rPr>
        <w:br/>
        <w:t>юридическими лицами и гражданами.</w:t>
      </w:r>
    </w:p>
    <w:p w:rsidR="00DA5C7B" w:rsidRPr="008961D8" w:rsidRDefault="00FF5559" w:rsidP="00583A33">
      <w:pPr>
        <w:ind w:left="-567" w:firstLine="567"/>
        <w:rPr>
          <w:spacing w:val="-15"/>
          <w:sz w:val="24"/>
          <w:szCs w:val="24"/>
        </w:rPr>
      </w:pPr>
      <w:r w:rsidRPr="008961D8">
        <w:rPr>
          <w:spacing w:val="-1"/>
          <w:sz w:val="24"/>
          <w:szCs w:val="24"/>
        </w:rPr>
        <w:t xml:space="preserve">Нормативные правовые акты органов местного самоуправления муниципального </w:t>
      </w:r>
      <w:r w:rsidRPr="008961D8">
        <w:rPr>
          <w:sz w:val="24"/>
          <w:szCs w:val="24"/>
        </w:rPr>
        <w:t xml:space="preserve">образования </w:t>
      </w:r>
      <w:proofErr w:type="spellStart"/>
      <w:r w:rsidRPr="008961D8">
        <w:rPr>
          <w:sz w:val="24"/>
          <w:szCs w:val="24"/>
        </w:rPr>
        <w:t>Бородиновское</w:t>
      </w:r>
      <w:proofErr w:type="spellEnd"/>
      <w:r w:rsidRPr="008961D8">
        <w:rPr>
          <w:sz w:val="24"/>
          <w:szCs w:val="24"/>
        </w:rPr>
        <w:t xml:space="preserve"> сельское поселение по вопросам землепользования и застройки в поселении должны соответствовать настоящим Правилам. До приведения в соответствие указанные акты применяются в части, не противоречащей настоящим Правилам.</w:t>
      </w:r>
    </w:p>
    <w:p w:rsidR="00DA5C7B" w:rsidRPr="008961D8" w:rsidRDefault="00FF5559" w:rsidP="00583A33">
      <w:pPr>
        <w:ind w:left="-567" w:firstLine="567"/>
        <w:rPr>
          <w:spacing w:val="-14"/>
          <w:sz w:val="24"/>
          <w:szCs w:val="24"/>
        </w:rPr>
      </w:pPr>
      <w:r w:rsidRPr="008961D8">
        <w:rPr>
          <w:sz w:val="24"/>
          <w:szCs w:val="24"/>
        </w:rPr>
        <w:t>Правила землепользования и застройки применяются к отношениям, правам и обязанностям, возникшим после вступления в силу Правил.</w:t>
      </w:r>
    </w:p>
    <w:p w:rsidR="00DA5C7B" w:rsidRPr="008961D8" w:rsidRDefault="00FF5559" w:rsidP="00583A33">
      <w:pPr>
        <w:ind w:left="-567" w:firstLine="567"/>
        <w:rPr>
          <w:spacing w:val="-15"/>
          <w:sz w:val="24"/>
          <w:szCs w:val="24"/>
        </w:rPr>
      </w:pPr>
      <w:r w:rsidRPr="008961D8">
        <w:rPr>
          <w:sz w:val="24"/>
          <w:szCs w:val="24"/>
        </w:rPr>
        <w:t xml:space="preserve">Разрешения на строительство, разрешения на ввод объекта в эксплуатацию, </w:t>
      </w:r>
      <w:r w:rsidRPr="008961D8">
        <w:rPr>
          <w:spacing w:val="-1"/>
          <w:sz w:val="24"/>
          <w:szCs w:val="24"/>
        </w:rPr>
        <w:t>выданные до вступления в силу настоящих Правил, являются действительными.</w:t>
      </w:r>
    </w:p>
    <w:p w:rsidR="00DA5C7B" w:rsidRPr="008961D8" w:rsidRDefault="00FF5559" w:rsidP="00583A33">
      <w:pPr>
        <w:ind w:left="-567" w:firstLine="567"/>
        <w:rPr>
          <w:spacing w:val="-15"/>
          <w:sz w:val="24"/>
          <w:szCs w:val="24"/>
        </w:rPr>
      </w:pPr>
      <w:r w:rsidRPr="008961D8">
        <w:rPr>
          <w:sz w:val="24"/>
          <w:szCs w:val="24"/>
        </w:rPr>
        <w:t>Действие настоящих Правил не распространяется на земельные участки:</w:t>
      </w:r>
    </w:p>
    <w:p w:rsidR="00DA5C7B" w:rsidRPr="008961D8" w:rsidRDefault="00FF5559" w:rsidP="00583A33">
      <w:pPr>
        <w:ind w:left="-567" w:firstLine="567"/>
        <w:rPr>
          <w:sz w:val="24"/>
          <w:szCs w:val="24"/>
        </w:rPr>
      </w:pPr>
      <w:proofErr w:type="gramStart"/>
      <w:r w:rsidRPr="008961D8">
        <w:rPr>
          <w:spacing w:val="-20"/>
          <w:sz w:val="24"/>
          <w:szCs w:val="24"/>
        </w:rPr>
        <w:t>1)</w:t>
      </w:r>
      <w:r w:rsidRPr="008961D8">
        <w:rPr>
          <w:sz w:val="24"/>
          <w:szCs w:val="24"/>
        </w:rPr>
        <w:tab/>
        <w:t>в границах территорий памятников и ансамблей, включенных в единый</w:t>
      </w:r>
      <w:r w:rsidRPr="008961D8">
        <w:rPr>
          <w:sz w:val="24"/>
          <w:szCs w:val="24"/>
        </w:rPr>
        <w:br/>
      </w:r>
      <w:r w:rsidRPr="008961D8">
        <w:rPr>
          <w:spacing w:val="-1"/>
          <w:sz w:val="24"/>
          <w:szCs w:val="24"/>
        </w:rPr>
        <w:t>государственный реестр объектов культурного наследия (памятников истории и культуры)</w:t>
      </w:r>
      <w:r w:rsidRPr="008961D8">
        <w:rPr>
          <w:spacing w:val="-1"/>
          <w:sz w:val="24"/>
          <w:szCs w:val="24"/>
        </w:rPr>
        <w:br/>
      </w:r>
      <w:r w:rsidRPr="008961D8">
        <w:rPr>
          <w:sz w:val="24"/>
          <w:szCs w:val="24"/>
        </w:rPr>
        <w:t>народов Российской Федерации, а также в границах территорий памятников или</w:t>
      </w:r>
      <w:r w:rsidRPr="008961D8">
        <w:rPr>
          <w:sz w:val="24"/>
          <w:szCs w:val="24"/>
        </w:rPr>
        <w:br/>
        <w:t>ансамблей, которые являются вновь выявленными объектами культурного наследия и</w:t>
      </w:r>
      <w:r w:rsidRPr="008961D8">
        <w:rPr>
          <w:sz w:val="24"/>
          <w:szCs w:val="24"/>
        </w:rPr>
        <w:br/>
        <w:t>решения о режиме содержания, параметрах реставрации, консервации, воссоздания,</w:t>
      </w:r>
      <w:r w:rsidRPr="008961D8">
        <w:rPr>
          <w:sz w:val="24"/>
          <w:szCs w:val="24"/>
        </w:rPr>
        <w:br/>
        <w:t>ремонта и приспособлении которых принимаются в порядке, установленном</w:t>
      </w:r>
      <w:r w:rsidRPr="008961D8">
        <w:rPr>
          <w:sz w:val="24"/>
          <w:szCs w:val="24"/>
        </w:rPr>
        <w:br/>
        <w:t>законодательством Российской Федерации об охране объектов</w:t>
      </w:r>
      <w:proofErr w:type="gramEnd"/>
      <w:r w:rsidRPr="008961D8">
        <w:rPr>
          <w:sz w:val="24"/>
          <w:szCs w:val="24"/>
        </w:rPr>
        <w:t xml:space="preserve"> культурного наследия;</w:t>
      </w:r>
    </w:p>
    <w:p w:rsidR="00DA5C7B" w:rsidRPr="008961D8" w:rsidRDefault="00FF5559" w:rsidP="00583A33">
      <w:pPr>
        <w:ind w:left="-567" w:firstLine="567"/>
        <w:rPr>
          <w:spacing w:val="-10"/>
          <w:sz w:val="24"/>
          <w:szCs w:val="24"/>
        </w:rPr>
      </w:pPr>
      <w:r w:rsidRPr="008961D8">
        <w:rPr>
          <w:spacing w:val="-1"/>
          <w:sz w:val="24"/>
          <w:szCs w:val="24"/>
        </w:rPr>
        <w:t>в границах территорий общего пользования;</w:t>
      </w:r>
    </w:p>
    <w:p w:rsidR="00DA5C7B" w:rsidRPr="008961D8" w:rsidRDefault="00FF5559" w:rsidP="00583A33">
      <w:pPr>
        <w:ind w:left="-567" w:firstLine="567"/>
        <w:rPr>
          <w:spacing w:val="-11"/>
          <w:sz w:val="24"/>
          <w:szCs w:val="24"/>
        </w:rPr>
      </w:pPr>
      <w:proofErr w:type="gramStart"/>
      <w:r w:rsidRPr="008961D8">
        <w:rPr>
          <w:spacing w:val="-1"/>
          <w:sz w:val="24"/>
          <w:szCs w:val="24"/>
        </w:rPr>
        <w:t>занятые</w:t>
      </w:r>
      <w:proofErr w:type="gramEnd"/>
      <w:r w:rsidRPr="008961D8">
        <w:rPr>
          <w:spacing w:val="-1"/>
          <w:sz w:val="24"/>
          <w:szCs w:val="24"/>
        </w:rPr>
        <w:t xml:space="preserve"> линейными объектами;</w:t>
      </w:r>
    </w:p>
    <w:p w:rsidR="00DA5C7B" w:rsidRPr="008961D8" w:rsidRDefault="00FF5559" w:rsidP="00583A33">
      <w:pPr>
        <w:ind w:left="-567" w:firstLine="567"/>
        <w:rPr>
          <w:spacing w:val="-10"/>
          <w:sz w:val="24"/>
          <w:szCs w:val="24"/>
        </w:rPr>
      </w:pPr>
      <w:proofErr w:type="gramStart"/>
      <w:r w:rsidRPr="008961D8">
        <w:rPr>
          <w:spacing w:val="-1"/>
          <w:sz w:val="24"/>
          <w:szCs w:val="24"/>
        </w:rPr>
        <w:t>предоставленные для добычи полезных ископаемых;</w:t>
      </w:r>
      <w:proofErr w:type="gramEnd"/>
    </w:p>
    <w:p w:rsidR="00DA5C7B" w:rsidRPr="008961D8" w:rsidRDefault="00FF5559" w:rsidP="00583A33">
      <w:pPr>
        <w:ind w:left="-567" w:firstLine="567"/>
        <w:rPr>
          <w:spacing w:val="-11"/>
          <w:sz w:val="24"/>
          <w:szCs w:val="24"/>
        </w:rPr>
      </w:pPr>
      <w:r w:rsidRPr="008961D8">
        <w:rPr>
          <w:spacing w:val="-1"/>
          <w:sz w:val="24"/>
          <w:szCs w:val="24"/>
        </w:rPr>
        <w:t>особо охраняемых природных территорий.</w:t>
      </w:r>
    </w:p>
    <w:p w:rsidR="00DA5C7B" w:rsidRPr="008961D8" w:rsidRDefault="00FF5559" w:rsidP="00CB66AD">
      <w:pPr>
        <w:pStyle w:val="1"/>
        <w:rPr>
          <w:rFonts w:ascii="Times New Roman" w:hAnsi="Times New Roman"/>
          <w:sz w:val="24"/>
          <w:szCs w:val="24"/>
        </w:rPr>
      </w:pPr>
      <w:bookmarkStart w:id="4" w:name="_Toc83723426"/>
      <w:r w:rsidRPr="008961D8">
        <w:rPr>
          <w:rFonts w:ascii="Times New Roman" w:hAnsi="Times New Roman"/>
          <w:b w:val="0"/>
          <w:bCs w:val="0"/>
          <w:spacing w:val="-3"/>
          <w:sz w:val="24"/>
          <w:szCs w:val="24"/>
        </w:rPr>
        <w:t xml:space="preserve">СТАТЬЯ 4. ЦЕЛИ РАЗРАБОТКИ ПРАВИЛ ЗЕМЛЕПОЛЬЗОВАНИЯ И </w:t>
      </w:r>
      <w:r w:rsidRPr="008961D8">
        <w:rPr>
          <w:rFonts w:ascii="Times New Roman" w:hAnsi="Times New Roman"/>
          <w:b w:val="0"/>
          <w:bCs w:val="0"/>
          <w:sz w:val="24"/>
          <w:szCs w:val="24"/>
        </w:rPr>
        <w:t>ЗАСТРОЙКИ</w:t>
      </w:r>
      <w:bookmarkEnd w:id="4"/>
    </w:p>
    <w:p w:rsidR="00DA5C7B" w:rsidRPr="008961D8" w:rsidRDefault="00FF5559" w:rsidP="00583A33">
      <w:pPr>
        <w:ind w:left="-567" w:firstLine="567"/>
        <w:rPr>
          <w:sz w:val="24"/>
          <w:szCs w:val="24"/>
        </w:rPr>
      </w:pPr>
      <w:r w:rsidRPr="008961D8">
        <w:rPr>
          <w:spacing w:val="-1"/>
          <w:sz w:val="24"/>
          <w:szCs w:val="24"/>
        </w:rPr>
        <w:t>1. Правила землепользования и застройки разрабатываются в целях:</w:t>
      </w:r>
    </w:p>
    <w:p w:rsidR="00DA5C7B" w:rsidRPr="008961D8" w:rsidRDefault="00FF5559" w:rsidP="00583A33">
      <w:pPr>
        <w:ind w:left="-567" w:firstLine="567"/>
        <w:rPr>
          <w:spacing w:val="-19"/>
          <w:sz w:val="24"/>
          <w:szCs w:val="24"/>
        </w:rPr>
      </w:pPr>
      <w:r w:rsidRPr="008961D8">
        <w:rPr>
          <w:sz w:val="24"/>
          <w:szCs w:val="24"/>
        </w:rPr>
        <w:t xml:space="preserve">создания условий для устойчивого развития территории муниципального образования </w:t>
      </w:r>
      <w:proofErr w:type="spellStart"/>
      <w:r w:rsidRPr="008961D8">
        <w:rPr>
          <w:sz w:val="24"/>
          <w:szCs w:val="24"/>
        </w:rPr>
        <w:t>Бородиновское</w:t>
      </w:r>
      <w:proofErr w:type="spellEnd"/>
      <w:r w:rsidRPr="008961D8">
        <w:rPr>
          <w:sz w:val="24"/>
          <w:szCs w:val="24"/>
        </w:rPr>
        <w:t xml:space="preserve"> сельское поселение, сохранения окружающей среды и объектов культурного наследия;</w:t>
      </w:r>
    </w:p>
    <w:p w:rsidR="00DA5C7B" w:rsidRPr="008961D8" w:rsidRDefault="00FF5559" w:rsidP="00583A33">
      <w:pPr>
        <w:ind w:left="-567" w:firstLine="567"/>
        <w:rPr>
          <w:spacing w:val="-10"/>
          <w:sz w:val="24"/>
          <w:szCs w:val="24"/>
        </w:rPr>
      </w:pPr>
      <w:r w:rsidRPr="008961D8">
        <w:rPr>
          <w:sz w:val="24"/>
          <w:szCs w:val="24"/>
        </w:rPr>
        <w:t xml:space="preserve">создания условий для планировки территории муниципального образования </w:t>
      </w:r>
      <w:proofErr w:type="spellStart"/>
      <w:r w:rsidRPr="008961D8">
        <w:rPr>
          <w:sz w:val="24"/>
          <w:szCs w:val="24"/>
        </w:rPr>
        <w:t>Бородиновское</w:t>
      </w:r>
      <w:proofErr w:type="spellEnd"/>
      <w:r w:rsidRPr="008961D8">
        <w:rPr>
          <w:sz w:val="24"/>
          <w:szCs w:val="24"/>
        </w:rPr>
        <w:t xml:space="preserve"> сельское поселение;</w:t>
      </w:r>
    </w:p>
    <w:p w:rsidR="00DA5C7B" w:rsidRPr="008961D8" w:rsidRDefault="00FF5559" w:rsidP="00583A33">
      <w:pPr>
        <w:ind w:left="-567" w:firstLine="567"/>
        <w:rPr>
          <w:spacing w:val="-11"/>
          <w:sz w:val="24"/>
          <w:szCs w:val="24"/>
        </w:rPr>
      </w:pPr>
      <w:r w:rsidRPr="008961D8">
        <w:rPr>
          <w:sz w:val="24"/>
          <w:szCs w:val="24"/>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DA5C7B" w:rsidRPr="008961D8" w:rsidRDefault="00FF5559" w:rsidP="00583A33">
      <w:pPr>
        <w:ind w:left="-567" w:firstLine="567"/>
        <w:rPr>
          <w:sz w:val="24"/>
          <w:szCs w:val="24"/>
        </w:rPr>
      </w:pPr>
      <w:r w:rsidRPr="008961D8">
        <w:rPr>
          <w:spacing w:val="-10"/>
          <w:sz w:val="24"/>
          <w:szCs w:val="24"/>
        </w:rPr>
        <w:t>4)</w:t>
      </w:r>
      <w:r w:rsidRPr="008961D8">
        <w:rPr>
          <w:sz w:val="24"/>
          <w:szCs w:val="24"/>
        </w:rPr>
        <w:tab/>
        <w:t>создания условий для привлечения инвестиций, в том числе путем</w:t>
      </w:r>
      <w:r w:rsidRPr="008961D8">
        <w:rPr>
          <w:sz w:val="24"/>
          <w:szCs w:val="24"/>
        </w:rPr>
        <w:br/>
        <w:t>предоставления возможности выбора наиболее эффективных видов разрешенного</w:t>
      </w:r>
      <w:r w:rsidRPr="008961D8">
        <w:rPr>
          <w:sz w:val="24"/>
          <w:szCs w:val="24"/>
        </w:rPr>
        <w:br/>
      </w:r>
      <w:r w:rsidRPr="008961D8">
        <w:rPr>
          <w:spacing w:val="-1"/>
          <w:sz w:val="24"/>
          <w:szCs w:val="24"/>
        </w:rPr>
        <w:t>использования земельных участков и объектов капитального строительства;</w:t>
      </w:r>
    </w:p>
    <w:p w:rsidR="00DA5C7B" w:rsidRPr="008961D8" w:rsidRDefault="00FF5559" w:rsidP="00583A33">
      <w:pPr>
        <w:ind w:left="-567" w:firstLine="567"/>
        <w:rPr>
          <w:sz w:val="24"/>
          <w:szCs w:val="24"/>
        </w:rPr>
      </w:pPr>
      <w:r w:rsidRPr="008961D8">
        <w:rPr>
          <w:spacing w:val="-12"/>
          <w:sz w:val="24"/>
          <w:szCs w:val="24"/>
        </w:rPr>
        <w:t>5)</w:t>
      </w:r>
      <w:r w:rsidRPr="008961D8">
        <w:rPr>
          <w:sz w:val="24"/>
          <w:szCs w:val="24"/>
        </w:rPr>
        <w:tab/>
        <w:t>обеспечения</w:t>
      </w:r>
      <w:r w:rsidR="00583A33" w:rsidRPr="008961D8">
        <w:rPr>
          <w:sz w:val="24"/>
          <w:szCs w:val="24"/>
        </w:rPr>
        <w:t xml:space="preserve"> </w:t>
      </w:r>
      <w:r w:rsidRPr="008961D8">
        <w:rPr>
          <w:sz w:val="24"/>
          <w:szCs w:val="24"/>
        </w:rPr>
        <w:t>свободного доступа</w:t>
      </w:r>
      <w:r w:rsidR="00583A33" w:rsidRPr="008961D8">
        <w:rPr>
          <w:sz w:val="24"/>
          <w:szCs w:val="24"/>
        </w:rPr>
        <w:t xml:space="preserve"> </w:t>
      </w:r>
      <w:r w:rsidRPr="008961D8">
        <w:rPr>
          <w:sz w:val="24"/>
          <w:szCs w:val="24"/>
        </w:rPr>
        <w:t>граждан</w:t>
      </w:r>
      <w:r w:rsidR="00583A33" w:rsidRPr="008961D8">
        <w:rPr>
          <w:sz w:val="24"/>
          <w:szCs w:val="24"/>
        </w:rPr>
        <w:t xml:space="preserve"> </w:t>
      </w:r>
      <w:r w:rsidRPr="008961D8">
        <w:rPr>
          <w:sz w:val="24"/>
          <w:szCs w:val="24"/>
        </w:rPr>
        <w:t>к</w:t>
      </w:r>
      <w:r w:rsidR="00583A33" w:rsidRPr="008961D8">
        <w:rPr>
          <w:sz w:val="24"/>
          <w:szCs w:val="24"/>
        </w:rPr>
        <w:t xml:space="preserve"> </w:t>
      </w:r>
      <w:r w:rsidRPr="008961D8">
        <w:rPr>
          <w:sz w:val="24"/>
          <w:szCs w:val="24"/>
        </w:rPr>
        <w:t>информации</w:t>
      </w:r>
      <w:r w:rsidR="00583A33" w:rsidRPr="008961D8">
        <w:rPr>
          <w:sz w:val="24"/>
          <w:szCs w:val="24"/>
        </w:rPr>
        <w:t xml:space="preserve"> </w:t>
      </w:r>
      <w:r w:rsidRPr="008961D8">
        <w:rPr>
          <w:sz w:val="24"/>
          <w:szCs w:val="24"/>
        </w:rPr>
        <w:t>и</w:t>
      </w:r>
      <w:r w:rsidR="00583A33" w:rsidRPr="008961D8">
        <w:rPr>
          <w:sz w:val="24"/>
          <w:szCs w:val="24"/>
        </w:rPr>
        <w:t xml:space="preserve"> </w:t>
      </w:r>
      <w:r w:rsidRPr="008961D8">
        <w:rPr>
          <w:sz w:val="24"/>
          <w:szCs w:val="24"/>
        </w:rPr>
        <w:t>их участия</w:t>
      </w:r>
      <w:r w:rsidR="00583A33" w:rsidRPr="008961D8">
        <w:rPr>
          <w:sz w:val="24"/>
          <w:szCs w:val="24"/>
        </w:rPr>
        <w:t xml:space="preserve"> </w:t>
      </w:r>
      <w:r w:rsidRPr="008961D8">
        <w:rPr>
          <w:sz w:val="24"/>
          <w:szCs w:val="24"/>
        </w:rPr>
        <w:t>в</w:t>
      </w:r>
      <w:r w:rsidR="00583A33" w:rsidRPr="008961D8">
        <w:rPr>
          <w:sz w:val="24"/>
          <w:szCs w:val="24"/>
        </w:rPr>
        <w:t xml:space="preserve"> </w:t>
      </w:r>
      <w:r w:rsidRPr="008961D8">
        <w:rPr>
          <w:spacing w:val="-1"/>
          <w:sz w:val="24"/>
          <w:szCs w:val="24"/>
        </w:rPr>
        <w:t xml:space="preserve">принятии решений по вопросам развития, землепользования и застройки муниципального </w:t>
      </w:r>
      <w:r w:rsidRPr="008961D8">
        <w:rPr>
          <w:sz w:val="24"/>
          <w:szCs w:val="24"/>
        </w:rPr>
        <w:t xml:space="preserve">образования </w:t>
      </w:r>
      <w:proofErr w:type="spellStart"/>
      <w:r w:rsidRPr="008961D8">
        <w:rPr>
          <w:sz w:val="24"/>
          <w:szCs w:val="24"/>
        </w:rPr>
        <w:t>Бородиновское</w:t>
      </w:r>
      <w:proofErr w:type="spellEnd"/>
      <w:r w:rsidRPr="008961D8">
        <w:rPr>
          <w:sz w:val="24"/>
          <w:szCs w:val="24"/>
        </w:rPr>
        <w:t xml:space="preserve"> сельское поселение посредством проведения публичных слушаний.</w:t>
      </w:r>
    </w:p>
    <w:p w:rsidR="00DA5C7B" w:rsidRPr="008961D8" w:rsidRDefault="00FF5559" w:rsidP="00583A33">
      <w:pPr>
        <w:ind w:left="-567" w:firstLine="567"/>
        <w:rPr>
          <w:sz w:val="24"/>
          <w:szCs w:val="24"/>
        </w:rPr>
      </w:pPr>
      <w:r w:rsidRPr="008961D8">
        <w:rPr>
          <w:sz w:val="24"/>
          <w:szCs w:val="24"/>
        </w:rPr>
        <w:t xml:space="preserve">2. Правила землепользования и застройки предназначены </w:t>
      </w:r>
      <w:proofErr w:type="gramStart"/>
      <w:r w:rsidRPr="008961D8">
        <w:rPr>
          <w:sz w:val="24"/>
          <w:szCs w:val="24"/>
        </w:rPr>
        <w:t>для</w:t>
      </w:r>
      <w:proofErr w:type="gramEnd"/>
      <w:r w:rsidRPr="008961D8">
        <w:rPr>
          <w:sz w:val="24"/>
          <w:szCs w:val="24"/>
        </w:rPr>
        <w:t>:</w:t>
      </w:r>
    </w:p>
    <w:p w:rsidR="00DA5C7B" w:rsidRPr="008961D8" w:rsidRDefault="00FF5559" w:rsidP="00583A33">
      <w:pPr>
        <w:ind w:left="-567" w:firstLine="567"/>
        <w:rPr>
          <w:sz w:val="24"/>
          <w:szCs w:val="24"/>
        </w:rPr>
      </w:pPr>
      <w:r w:rsidRPr="008961D8">
        <w:rPr>
          <w:spacing w:val="-20"/>
          <w:sz w:val="24"/>
          <w:szCs w:val="24"/>
        </w:rPr>
        <w:t>1)</w:t>
      </w:r>
      <w:r w:rsidRPr="008961D8">
        <w:rPr>
          <w:sz w:val="24"/>
          <w:szCs w:val="24"/>
        </w:rPr>
        <w:tab/>
      </w:r>
      <w:r w:rsidRPr="008961D8">
        <w:rPr>
          <w:spacing w:val="-1"/>
          <w:sz w:val="24"/>
          <w:szCs w:val="24"/>
        </w:rPr>
        <w:t>защиты прав граждан и обеспечения равенства прав физических и юридических</w:t>
      </w:r>
      <w:r w:rsidRPr="008961D8">
        <w:rPr>
          <w:spacing w:val="-1"/>
          <w:sz w:val="24"/>
          <w:szCs w:val="24"/>
        </w:rPr>
        <w:br/>
      </w:r>
      <w:r w:rsidRPr="008961D8">
        <w:rPr>
          <w:sz w:val="24"/>
          <w:szCs w:val="24"/>
        </w:rPr>
        <w:t>лиц в процессе реализации отношений, возникающих по поводу землепользования и</w:t>
      </w:r>
      <w:r w:rsidRPr="008961D8">
        <w:rPr>
          <w:sz w:val="24"/>
          <w:szCs w:val="24"/>
        </w:rPr>
        <w:br/>
        <w:t>застройки;</w:t>
      </w:r>
    </w:p>
    <w:p w:rsidR="00DA5C7B" w:rsidRPr="008961D8" w:rsidRDefault="00FF5559" w:rsidP="00583A33">
      <w:pPr>
        <w:ind w:left="-567" w:firstLine="567"/>
        <w:rPr>
          <w:sz w:val="24"/>
          <w:szCs w:val="24"/>
        </w:rPr>
      </w:pPr>
      <w:r w:rsidRPr="008961D8">
        <w:rPr>
          <w:spacing w:val="-10"/>
          <w:sz w:val="24"/>
          <w:szCs w:val="24"/>
        </w:rPr>
        <w:t>2)</w:t>
      </w:r>
      <w:r w:rsidRPr="008961D8">
        <w:rPr>
          <w:sz w:val="24"/>
          <w:szCs w:val="24"/>
        </w:rPr>
        <w:tab/>
        <w:t>обеспечения открытой информации о правилах и условиях использования</w:t>
      </w:r>
      <w:r w:rsidRPr="008961D8">
        <w:rPr>
          <w:sz w:val="24"/>
          <w:szCs w:val="24"/>
        </w:rPr>
        <w:br/>
        <w:t>земельных участков, осуществления на них строительства и реконструкции;</w:t>
      </w:r>
    </w:p>
    <w:p w:rsidR="00DA5C7B" w:rsidRPr="008961D8" w:rsidRDefault="00FF5559" w:rsidP="00583A33">
      <w:pPr>
        <w:ind w:left="-567" w:firstLine="567"/>
        <w:rPr>
          <w:spacing w:val="-11"/>
          <w:sz w:val="24"/>
          <w:szCs w:val="24"/>
        </w:rPr>
      </w:pPr>
      <w:r w:rsidRPr="008961D8">
        <w:rPr>
          <w:sz w:val="24"/>
          <w:szCs w:val="24"/>
        </w:rPr>
        <w:t>подготовки документации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w:t>
      </w:r>
    </w:p>
    <w:p w:rsidR="00DA5C7B" w:rsidRPr="008961D8" w:rsidRDefault="00FF5559" w:rsidP="00583A33">
      <w:pPr>
        <w:ind w:left="-567" w:firstLine="567"/>
        <w:rPr>
          <w:spacing w:val="-10"/>
          <w:sz w:val="24"/>
          <w:szCs w:val="24"/>
        </w:rPr>
      </w:pPr>
      <w:r w:rsidRPr="008961D8">
        <w:rPr>
          <w:sz w:val="24"/>
          <w:szCs w:val="24"/>
        </w:rPr>
        <w:t>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DA5C7B" w:rsidRPr="008961D8" w:rsidRDefault="00FF5559" w:rsidP="00CB66AD">
      <w:pPr>
        <w:pStyle w:val="1"/>
        <w:rPr>
          <w:rFonts w:ascii="Times New Roman" w:hAnsi="Times New Roman"/>
          <w:sz w:val="24"/>
          <w:szCs w:val="24"/>
        </w:rPr>
      </w:pPr>
      <w:bookmarkStart w:id="5" w:name="_Toc83723427"/>
      <w:r w:rsidRPr="008961D8">
        <w:rPr>
          <w:rFonts w:ascii="Times New Roman" w:hAnsi="Times New Roman"/>
          <w:b w:val="0"/>
          <w:bCs w:val="0"/>
          <w:spacing w:val="-3"/>
          <w:sz w:val="24"/>
          <w:szCs w:val="24"/>
        </w:rPr>
        <w:t xml:space="preserve">СТАТЬЯ 5. ПОРЯДОК ВНЕСЕНИЯ ИЗМЕНЕНИЙ В НАСТОЯЩИЕ </w:t>
      </w:r>
      <w:r w:rsidRPr="008961D8">
        <w:rPr>
          <w:rFonts w:ascii="Times New Roman" w:hAnsi="Times New Roman"/>
          <w:b w:val="0"/>
          <w:bCs w:val="0"/>
          <w:spacing w:val="-1"/>
          <w:sz w:val="24"/>
          <w:szCs w:val="24"/>
        </w:rPr>
        <w:t>ПРАВИЛА ЗЕМЛЕПОЛЬЗОВАНИЯ И ЗАСТРОЙКИ</w:t>
      </w:r>
      <w:bookmarkEnd w:id="5"/>
    </w:p>
    <w:p w:rsidR="00DA5C7B" w:rsidRPr="008961D8" w:rsidRDefault="00FF5559" w:rsidP="00583A33">
      <w:pPr>
        <w:ind w:left="-567" w:firstLine="567"/>
        <w:rPr>
          <w:sz w:val="24"/>
          <w:szCs w:val="24"/>
        </w:rPr>
      </w:pPr>
      <w:r w:rsidRPr="008961D8">
        <w:rPr>
          <w:sz w:val="24"/>
          <w:szCs w:val="24"/>
        </w:rPr>
        <w:t>1. Основаниями для внесения изменений в Правила землепользования и застройки являются:</w:t>
      </w:r>
    </w:p>
    <w:p w:rsidR="00DA5C7B" w:rsidRPr="008961D8" w:rsidRDefault="00FF5559" w:rsidP="00583A33">
      <w:pPr>
        <w:ind w:left="-567" w:firstLine="567"/>
        <w:rPr>
          <w:spacing w:val="-19"/>
          <w:sz w:val="24"/>
          <w:szCs w:val="24"/>
        </w:rPr>
      </w:pPr>
      <w:r w:rsidRPr="008961D8">
        <w:rPr>
          <w:sz w:val="24"/>
          <w:szCs w:val="24"/>
        </w:rPr>
        <w:t>несоответствие Правил генеральному плану муниципального образования «</w:t>
      </w:r>
      <w:proofErr w:type="spellStart"/>
      <w:r w:rsidRPr="008961D8">
        <w:rPr>
          <w:sz w:val="24"/>
          <w:szCs w:val="24"/>
        </w:rPr>
        <w:t>Бородиновское</w:t>
      </w:r>
      <w:proofErr w:type="spellEnd"/>
      <w:r w:rsidRPr="008961D8">
        <w:rPr>
          <w:sz w:val="24"/>
          <w:szCs w:val="24"/>
        </w:rPr>
        <w:t xml:space="preserve"> сельское поселение», схеме территориального планирования </w:t>
      </w:r>
      <w:proofErr w:type="spellStart"/>
      <w:r w:rsidRPr="008961D8">
        <w:rPr>
          <w:sz w:val="24"/>
          <w:szCs w:val="24"/>
        </w:rPr>
        <w:t>Варненского</w:t>
      </w:r>
      <w:proofErr w:type="spellEnd"/>
      <w:r w:rsidRPr="008961D8">
        <w:rPr>
          <w:sz w:val="24"/>
          <w:szCs w:val="24"/>
        </w:rPr>
        <w:t xml:space="preserve"> муниципального района, возникшее в результате внесения изменений в генеральный план или в схему территориального планирования </w:t>
      </w:r>
      <w:proofErr w:type="spellStart"/>
      <w:r w:rsidRPr="008961D8">
        <w:rPr>
          <w:sz w:val="24"/>
          <w:szCs w:val="24"/>
        </w:rPr>
        <w:t>Варненского</w:t>
      </w:r>
      <w:proofErr w:type="spellEnd"/>
      <w:r w:rsidRPr="008961D8">
        <w:rPr>
          <w:sz w:val="24"/>
          <w:szCs w:val="24"/>
        </w:rPr>
        <w:t xml:space="preserve"> муниципального района;</w:t>
      </w:r>
    </w:p>
    <w:p w:rsidR="00DA5C7B" w:rsidRPr="008961D8" w:rsidRDefault="00FF5559" w:rsidP="00583A33">
      <w:pPr>
        <w:ind w:left="-567" w:firstLine="567"/>
        <w:rPr>
          <w:spacing w:val="-10"/>
          <w:sz w:val="24"/>
          <w:szCs w:val="24"/>
        </w:rPr>
      </w:pPr>
      <w:r w:rsidRPr="008961D8">
        <w:rPr>
          <w:sz w:val="24"/>
          <w:szCs w:val="24"/>
        </w:rPr>
        <w:t>поступление предложений об изменении границ территориальных зон, изменении градостроительных регламентов.</w:t>
      </w:r>
    </w:p>
    <w:p w:rsidR="00DA5C7B" w:rsidRPr="008961D8" w:rsidRDefault="00FF5559" w:rsidP="00583A33">
      <w:pPr>
        <w:ind w:left="-567" w:firstLine="567"/>
        <w:rPr>
          <w:sz w:val="24"/>
          <w:szCs w:val="24"/>
        </w:rPr>
      </w:pPr>
      <w:r w:rsidRPr="008961D8">
        <w:rPr>
          <w:sz w:val="24"/>
          <w:szCs w:val="24"/>
        </w:rPr>
        <w:t>С предложениями о внесении изменений в настоящие правила могут выступать:</w:t>
      </w:r>
    </w:p>
    <w:p w:rsidR="00DA5C7B" w:rsidRPr="008961D8" w:rsidRDefault="00FF5559" w:rsidP="00583A33">
      <w:pPr>
        <w:ind w:left="-567" w:firstLine="567"/>
        <w:rPr>
          <w:sz w:val="24"/>
          <w:szCs w:val="24"/>
        </w:rPr>
      </w:pPr>
      <w:r w:rsidRPr="008961D8">
        <w:rPr>
          <w:spacing w:val="-20"/>
          <w:sz w:val="24"/>
          <w:szCs w:val="24"/>
        </w:rPr>
        <w:t>1)</w:t>
      </w:r>
      <w:r w:rsidRPr="008961D8">
        <w:rPr>
          <w:sz w:val="24"/>
          <w:szCs w:val="24"/>
        </w:rPr>
        <w:tab/>
        <w:t>федеральные органы исполнительной власти в случаях, если настоящие</w:t>
      </w:r>
      <w:r w:rsidRPr="008961D8">
        <w:rPr>
          <w:sz w:val="24"/>
          <w:szCs w:val="24"/>
        </w:rPr>
        <w:br/>
        <w:t>Правила могут воспрепятствовать функционированию, размещению объектов</w:t>
      </w:r>
      <w:r w:rsidRPr="008961D8">
        <w:rPr>
          <w:sz w:val="24"/>
          <w:szCs w:val="24"/>
        </w:rPr>
        <w:br/>
        <w:t>капитального строительства федерального значения;</w:t>
      </w:r>
    </w:p>
    <w:p w:rsidR="00DA5C7B" w:rsidRPr="008961D8" w:rsidRDefault="00FF5559" w:rsidP="00583A33">
      <w:pPr>
        <w:ind w:left="-567" w:firstLine="567"/>
        <w:rPr>
          <w:sz w:val="24"/>
          <w:szCs w:val="24"/>
        </w:rPr>
      </w:pPr>
      <w:r w:rsidRPr="008961D8">
        <w:rPr>
          <w:spacing w:val="-10"/>
          <w:sz w:val="24"/>
          <w:szCs w:val="24"/>
        </w:rPr>
        <w:t>2)</w:t>
      </w:r>
      <w:r w:rsidRPr="008961D8">
        <w:rPr>
          <w:sz w:val="24"/>
          <w:szCs w:val="24"/>
        </w:rPr>
        <w:tab/>
      </w:r>
      <w:r w:rsidRPr="008961D8">
        <w:rPr>
          <w:spacing w:val="-1"/>
          <w:sz w:val="24"/>
          <w:szCs w:val="24"/>
        </w:rPr>
        <w:t>органы исполнительной власти Челябинской области в случаях, если настоящие</w:t>
      </w:r>
      <w:r w:rsidRPr="008961D8">
        <w:rPr>
          <w:spacing w:val="-1"/>
          <w:sz w:val="24"/>
          <w:szCs w:val="24"/>
        </w:rPr>
        <w:br/>
      </w:r>
      <w:r w:rsidRPr="008961D8">
        <w:rPr>
          <w:sz w:val="24"/>
          <w:szCs w:val="24"/>
        </w:rPr>
        <w:t>Правила могут воспрепятствовать функционированию, размещению объектов</w:t>
      </w:r>
      <w:r w:rsidRPr="008961D8">
        <w:rPr>
          <w:sz w:val="24"/>
          <w:szCs w:val="24"/>
        </w:rPr>
        <w:br/>
        <w:t>капитального строительства регионального значения;</w:t>
      </w:r>
    </w:p>
    <w:p w:rsidR="00DA5C7B" w:rsidRPr="008961D8" w:rsidRDefault="00FF5559" w:rsidP="00583A33">
      <w:pPr>
        <w:ind w:left="-567" w:firstLine="567"/>
        <w:rPr>
          <w:spacing w:val="-11"/>
          <w:sz w:val="24"/>
          <w:szCs w:val="24"/>
        </w:rPr>
      </w:pPr>
      <w:r w:rsidRPr="008961D8">
        <w:rPr>
          <w:sz w:val="24"/>
          <w:szCs w:val="24"/>
        </w:rPr>
        <w:t xml:space="preserve">органы местного самоуправления </w:t>
      </w:r>
      <w:proofErr w:type="spellStart"/>
      <w:r w:rsidRPr="008961D8">
        <w:rPr>
          <w:sz w:val="24"/>
          <w:szCs w:val="24"/>
        </w:rPr>
        <w:t>Варненского</w:t>
      </w:r>
      <w:proofErr w:type="spellEnd"/>
      <w:r w:rsidRPr="008961D8">
        <w:rPr>
          <w:sz w:val="24"/>
          <w:szCs w:val="24"/>
        </w:rPr>
        <w:t xml:space="preserve"> муниципального района в случаях, если настоящие Правила могут воспрепятствовать функционированию, размещению объектов капитального строительства местного значения муниципального района, находящихся на территории поселения;</w:t>
      </w:r>
    </w:p>
    <w:p w:rsidR="00DA5C7B" w:rsidRPr="008961D8" w:rsidRDefault="00FF5559" w:rsidP="00583A33">
      <w:pPr>
        <w:ind w:left="-567" w:firstLine="567"/>
        <w:rPr>
          <w:spacing w:val="-10"/>
          <w:sz w:val="24"/>
          <w:szCs w:val="24"/>
        </w:rPr>
      </w:pPr>
      <w:r w:rsidRPr="008961D8">
        <w:rPr>
          <w:sz w:val="24"/>
          <w:szCs w:val="24"/>
        </w:rPr>
        <w:t>органы местного самоуправления Бородиновского сельского поселения в случаях, если необходимо совершенствовать порядок регулирования землепользования и застройки на соответствующих территориях поселения;</w:t>
      </w:r>
    </w:p>
    <w:p w:rsidR="00DA5C7B" w:rsidRPr="008961D8" w:rsidRDefault="00FF5559" w:rsidP="00583A33">
      <w:pPr>
        <w:ind w:left="-567" w:firstLine="567"/>
        <w:rPr>
          <w:sz w:val="24"/>
          <w:szCs w:val="24"/>
        </w:rPr>
      </w:pPr>
      <w:r w:rsidRPr="008961D8">
        <w:rPr>
          <w:spacing w:val="-12"/>
          <w:sz w:val="24"/>
          <w:szCs w:val="24"/>
        </w:rPr>
        <w:t>5)</w:t>
      </w:r>
      <w:r w:rsidRPr="008961D8">
        <w:rPr>
          <w:sz w:val="24"/>
          <w:szCs w:val="24"/>
        </w:rPr>
        <w:tab/>
        <w:t>физические или юридические лица в инициативном порядке либо в случаях,</w:t>
      </w:r>
      <w:r w:rsidRPr="008961D8">
        <w:rPr>
          <w:sz w:val="24"/>
          <w:szCs w:val="24"/>
        </w:rPr>
        <w:br/>
        <w:t xml:space="preserve">если в результате применения настоящих </w:t>
      </w:r>
      <w:proofErr w:type="gramStart"/>
      <w:r w:rsidRPr="008961D8">
        <w:rPr>
          <w:sz w:val="24"/>
          <w:szCs w:val="24"/>
        </w:rPr>
        <w:t>Правил</w:t>
      </w:r>
      <w:proofErr w:type="gramEnd"/>
      <w:r w:rsidRPr="008961D8">
        <w:rPr>
          <w:sz w:val="24"/>
          <w:szCs w:val="24"/>
        </w:rPr>
        <w:t xml:space="preserve"> земельные участки и объекты</w:t>
      </w:r>
      <w:r w:rsidRPr="008961D8">
        <w:rPr>
          <w:sz w:val="24"/>
          <w:szCs w:val="24"/>
        </w:rPr>
        <w:br/>
        <w:t>капитального строительства не используются эффективно, причиняется вред их</w:t>
      </w:r>
      <w:r w:rsidRPr="008961D8">
        <w:rPr>
          <w:sz w:val="24"/>
          <w:szCs w:val="24"/>
        </w:rPr>
        <w:br/>
        <w:t>правообладателям, снижается стоимость земельных участков и объектов капитального</w:t>
      </w:r>
      <w:r w:rsidRPr="008961D8">
        <w:rPr>
          <w:sz w:val="24"/>
          <w:szCs w:val="24"/>
        </w:rPr>
        <w:br/>
        <w:t>строительства, не реализуются права и законные интересы граждан и их объединений.</w:t>
      </w:r>
    </w:p>
    <w:p w:rsidR="00DA5C7B" w:rsidRPr="008961D8" w:rsidRDefault="00FF5559" w:rsidP="00583A33">
      <w:pPr>
        <w:ind w:left="-567" w:firstLine="567"/>
        <w:rPr>
          <w:sz w:val="24"/>
          <w:szCs w:val="24"/>
        </w:rPr>
      </w:pPr>
      <w:r w:rsidRPr="008961D8">
        <w:rPr>
          <w:sz w:val="24"/>
          <w:szCs w:val="24"/>
        </w:rPr>
        <w:t xml:space="preserve">4. Предложения о внесении изменений в настоящие Правила направляются в письменной форме в комиссию по внесению изменений и дополнений в «Правила землепользования и застройки» на территории </w:t>
      </w:r>
      <w:proofErr w:type="spellStart"/>
      <w:r w:rsidRPr="008961D8">
        <w:rPr>
          <w:sz w:val="24"/>
          <w:szCs w:val="24"/>
        </w:rPr>
        <w:t>Варненского</w:t>
      </w:r>
      <w:proofErr w:type="spellEnd"/>
      <w:r w:rsidRPr="008961D8">
        <w:rPr>
          <w:sz w:val="24"/>
          <w:szCs w:val="24"/>
        </w:rPr>
        <w:t xml:space="preserve"> муниципального района (далее также - комиссия).</w:t>
      </w:r>
    </w:p>
    <w:p w:rsidR="00DA5C7B" w:rsidRPr="008961D8" w:rsidRDefault="00FF5559" w:rsidP="00583A33">
      <w:pPr>
        <w:ind w:left="-567" w:firstLine="567"/>
        <w:rPr>
          <w:sz w:val="24"/>
          <w:szCs w:val="24"/>
        </w:rPr>
      </w:pPr>
      <w:proofErr w:type="gramStart"/>
      <w:r w:rsidRPr="008961D8">
        <w:rPr>
          <w:sz w:val="24"/>
          <w:szCs w:val="24"/>
        </w:rPr>
        <w:t>В течение пяти дней со дня поступления в комиссию предложения о внесении изменений в настоящие Правила</w:t>
      </w:r>
      <w:proofErr w:type="gramEnd"/>
      <w:r w:rsidRPr="008961D8">
        <w:rPr>
          <w:sz w:val="24"/>
          <w:szCs w:val="24"/>
        </w:rPr>
        <w:t xml:space="preserve"> копия такого предложения направляется в Уполномоченный орган для подготовки заключения о соответствии или не соответствии</w:t>
      </w:r>
      <w:r w:rsidR="00583A33" w:rsidRPr="008961D8">
        <w:rPr>
          <w:sz w:val="24"/>
          <w:szCs w:val="24"/>
        </w:rPr>
        <w:t xml:space="preserve"> </w:t>
      </w:r>
      <w:r w:rsidRPr="008961D8">
        <w:rPr>
          <w:sz w:val="24"/>
          <w:szCs w:val="24"/>
        </w:rPr>
        <w:t>предложения утвержденной градостроительной документации поселения требованиям законодательства и нормативным правовым актам в области градостроительной деятельности. Заключение подготавливается в двухнедельный срок со дня получения копии предложения от комиссии и направляется в комиссию.</w:t>
      </w:r>
    </w:p>
    <w:p w:rsidR="00DA5C7B" w:rsidRPr="008961D8" w:rsidRDefault="00FF5559" w:rsidP="00583A33">
      <w:pPr>
        <w:ind w:left="-567" w:firstLine="567"/>
        <w:rPr>
          <w:spacing w:val="-15"/>
          <w:sz w:val="24"/>
          <w:szCs w:val="24"/>
        </w:rPr>
      </w:pPr>
      <w:proofErr w:type="gramStart"/>
      <w:r w:rsidRPr="008961D8">
        <w:rPr>
          <w:spacing w:val="-1"/>
          <w:sz w:val="24"/>
          <w:szCs w:val="24"/>
        </w:rPr>
        <w:t xml:space="preserve">Комиссия в течение тридцати дней со дня поступления предложения о внесении </w:t>
      </w:r>
      <w:r w:rsidRPr="008961D8">
        <w:rPr>
          <w:sz w:val="24"/>
          <w:szCs w:val="24"/>
        </w:rPr>
        <w:t xml:space="preserve">изменений в настоящие Правила рассматривает его и подготавливает с учетом заключения Уполномоченного органа свое заключение, в котором содержатся рекомендации о внесении в соответствии с поступившим предложением изменений в настоящие Правила или об отклонении такого предложения с указанием причин отклонения, и направляет это заключение главе </w:t>
      </w:r>
      <w:proofErr w:type="spellStart"/>
      <w:r w:rsidRPr="008961D8">
        <w:rPr>
          <w:sz w:val="24"/>
          <w:szCs w:val="24"/>
        </w:rPr>
        <w:t>Варненского</w:t>
      </w:r>
      <w:proofErr w:type="spellEnd"/>
      <w:r w:rsidRPr="008961D8">
        <w:rPr>
          <w:sz w:val="24"/>
          <w:szCs w:val="24"/>
        </w:rPr>
        <w:t xml:space="preserve"> муниципального района (далее - глава</w:t>
      </w:r>
      <w:proofErr w:type="gramEnd"/>
      <w:r w:rsidRPr="008961D8">
        <w:rPr>
          <w:sz w:val="24"/>
          <w:szCs w:val="24"/>
        </w:rPr>
        <w:t xml:space="preserve"> района).</w:t>
      </w:r>
    </w:p>
    <w:p w:rsidR="00DA5C7B" w:rsidRPr="008961D8" w:rsidRDefault="00FF5559" w:rsidP="00583A33">
      <w:pPr>
        <w:ind w:left="-567" w:firstLine="567"/>
        <w:rPr>
          <w:spacing w:val="-14"/>
          <w:sz w:val="24"/>
          <w:szCs w:val="24"/>
        </w:rPr>
      </w:pPr>
      <w:r w:rsidRPr="008961D8">
        <w:rPr>
          <w:spacing w:val="-1"/>
          <w:sz w:val="24"/>
          <w:szCs w:val="24"/>
        </w:rPr>
        <w:t>Глава района с учетом рекомендаций, содержащихся в заключени</w:t>
      </w:r>
      <w:proofErr w:type="gramStart"/>
      <w:r w:rsidRPr="008961D8">
        <w:rPr>
          <w:spacing w:val="-1"/>
          <w:sz w:val="24"/>
          <w:szCs w:val="24"/>
        </w:rPr>
        <w:t>и</w:t>
      </w:r>
      <w:proofErr w:type="gramEnd"/>
      <w:r w:rsidRPr="008961D8">
        <w:rPr>
          <w:spacing w:val="-1"/>
          <w:sz w:val="24"/>
          <w:szCs w:val="24"/>
        </w:rPr>
        <w:t xml:space="preserve"> комиссии, в </w:t>
      </w:r>
      <w:r w:rsidRPr="008961D8">
        <w:rPr>
          <w:sz w:val="24"/>
          <w:szCs w:val="24"/>
        </w:rPr>
        <w:t xml:space="preserve">течение тридцати дней принимает решение о подготовке проекта решения Собрания депутатов </w:t>
      </w:r>
      <w:proofErr w:type="spellStart"/>
      <w:r w:rsidRPr="008961D8">
        <w:rPr>
          <w:sz w:val="24"/>
          <w:szCs w:val="24"/>
        </w:rPr>
        <w:t>Варненского</w:t>
      </w:r>
      <w:proofErr w:type="spellEnd"/>
      <w:r w:rsidRPr="008961D8">
        <w:rPr>
          <w:sz w:val="24"/>
          <w:szCs w:val="24"/>
        </w:rPr>
        <w:t xml:space="preserve"> муниципального района (далее - проект решения) о внесении изменения в настоящие Правила или об отклонении предложения о внесении изменений в настоящие Правила с указанием причин отклонения и направляет копию такого решения заявителям.</w:t>
      </w:r>
    </w:p>
    <w:p w:rsidR="00DA5C7B" w:rsidRPr="008961D8" w:rsidRDefault="00FF5559" w:rsidP="00583A33">
      <w:pPr>
        <w:ind w:left="-567" w:firstLine="567"/>
        <w:rPr>
          <w:spacing w:val="-15"/>
          <w:sz w:val="24"/>
          <w:szCs w:val="24"/>
        </w:rPr>
      </w:pPr>
      <w:proofErr w:type="gramStart"/>
      <w:r w:rsidRPr="008961D8">
        <w:rPr>
          <w:spacing w:val="-1"/>
          <w:sz w:val="24"/>
          <w:szCs w:val="24"/>
        </w:rPr>
        <w:t xml:space="preserve">По поручению главы района комиссия не позднее, чем по истечении десяти дней </w:t>
      </w:r>
      <w:r w:rsidRPr="008961D8">
        <w:rPr>
          <w:sz w:val="24"/>
          <w:szCs w:val="24"/>
        </w:rPr>
        <w:t>с даты принятия решения о подготовке проекта решения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администрации района в сети "Интернет".</w:t>
      </w:r>
      <w:proofErr w:type="gramEnd"/>
      <w:r w:rsidRPr="008961D8">
        <w:rPr>
          <w:sz w:val="24"/>
          <w:szCs w:val="24"/>
        </w:rPr>
        <w:t xml:space="preserve"> В данном сообщении указываются сведения, предусмотренные </w:t>
      </w:r>
      <w:proofErr w:type="gramStart"/>
      <w:r w:rsidRPr="008961D8">
        <w:rPr>
          <w:sz w:val="24"/>
          <w:szCs w:val="24"/>
        </w:rPr>
        <w:t>ч</w:t>
      </w:r>
      <w:proofErr w:type="gramEnd"/>
      <w:r w:rsidRPr="008961D8">
        <w:rPr>
          <w:sz w:val="24"/>
          <w:szCs w:val="24"/>
        </w:rPr>
        <w:t>.8 ст. 31 Градостроительного кодекса Российской Федерации.</w:t>
      </w:r>
    </w:p>
    <w:p w:rsidR="00DA5C7B" w:rsidRPr="008961D8" w:rsidRDefault="00FF5559" w:rsidP="00583A33">
      <w:pPr>
        <w:ind w:left="-567" w:firstLine="567"/>
        <w:rPr>
          <w:spacing w:val="-15"/>
          <w:sz w:val="24"/>
          <w:szCs w:val="24"/>
        </w:rPr>
      </w:pPr>
      <w:r w:rsidRPr="008961D8">
        <w:rPr>
          <w:sz w:val="24"/>
          <w:szCs w:val="24"/>
        </w:rPr>
        <w:t xml:space="preserve">Проект решения о внесении изменений в настоящие Правила рассматривается на публичных слушаниях, проводимых комиссией в порядке, установленном Собранием депутатов </w:t>
      </w:r>
      <w:proofErr w:type="spellStart"/>
      <w:r w:rsidRPr="008961D8">
        <w:rPr>
          <w:sz w:val="24"/>
          <w:szCs w:val="24"/>
        </w:rPr>
        <w:t>Варненского</w:t>
      </w:r>
      <w:proofErr w:type="spellEnd"/>
      <w:r w:rsidRPr="008961D8">
        <w:rPr>
          <w:sz w:val="24"/>
          <w:szCs w:val="24"/>
        </w:rPr>
        <w:t xml:space="preserve"> муниципального района.</w:t>
      </w:r>
    </w:p>
    <w:p w:rsidR="00DA5C7B" w:rsidRPr="008961D8" w:rsidRDefault="00FF5559" w:rsidP="00583A33">
      <w:pPr>
        <w:ind w:left="-567" w:firstLine="567"/>
        <w:rPr>
          <w:sz w:val="24"/>
          <w:szCs w:val="24"/>
        </w:rPr>
      </w:pPr>
      <w:r w:rsidRPr="008961D8">
        <w:rPr>
          <w:spacing w:val="-16"/>
          <w:sz w:val="24"/>
          <w:szCs w:val="24"/>
        </w:rPr>
        <w:t>9.</w:t>
      </w:r>
      <w:r w:rsidRPr="008961D8">
        <w:rPr>
          <w:sz w:val="24"/>
          <w:szCs w:val="24"/>
        </w:rPr>
        <w:tab/>
        <w:t>В случае</w:t>
      </w:r>
      <w:proofErr w:type="gramStart"/>
      <w:r w:rsidRPr="008961D8">
        <w:rPr>
          <w:sz w:val="24"/>
          <w:szCs w:val="24"/>
        </w:rPr>
        <w:t>,</w:t>
      </w:r>
      <w:proofErr w:type="gramEnd"/>
      <w:r w:rsidRPr="008961D8">
        <w:rPr>
          <w:sz w:val="24"/>
          <w:szCs w:val="24"/>
        </w:rPr>
        <w:t xml:space="preserve"> если внесение изменений в настоящие Правила связано с</w:t>
      </w:r>
      <w:r w:rsidRPr="008961D8">
        <w:rPr>
          <w:sz w:val="24"/>
          <w:szCs w:val="24"/>
        </w:rPr>
        <w:br/>
        <w:t>размещением или реконструкцией отдельного объекта капитального строительства,</w:t>
      </w:r>
      <w:r w:rsidRPr="008961D8">
        <w:rPr>
          <w:sz w:val="24"/>
          <w:szCs w:val="24"/>
        </w:rPr>
        <w:br/>
        <w:t>публичные слушания по внесению изменений в Правила проводятся в границах</w:t>
      </w:r>
      <w:r w:rsidRPr="008961D8">
        <w:rPr>
          <w:sz w:val="24"/>
          <w:szCs w:val="24"/>
        </w:rPr>
        <w:br/>
        <w:t>территории, планируемой для размещения или реконструкции такого объекта, и в</w:t>
      </w:r>
      <w:r w:rsidRPr="008961D8">
        <w:rPr>
          <w:sz w:val="24"/>
          <w:szCs w:val="24"/>
        </w:rPr>
        <w:br/>
      </w:r>
      <w:r w:rsidRPr="008961D8">
        <w:rPr>
          <w:spacing w:val="-1"/>
          <w:sz w:val="24"/>
          <w:szCs w:val="24"/>
        </w:rPr>
        <w:t>границах устанавливаемой для такого объекта зоны с особыми условиями использования</w:t>
      </w:r>
      <w:r w:rsidRPr="008961D8">
        <w:rPr>
          <w:spacing w:val="-1"/>
          <w:sz w:val="24"/>
          <w:szCs w:val="24"/>
        </w:rPr>
        <w:br/>
      </w:r>
      <w:r w:rsidRPr="008961D8">
        <w:rPr>
          <w:sz w:val="24"/>
          <w:szCs w:val="24"/>
        </w:rPr>
        <w:t xml:space="preserve">территорий. </w:t>
      </w:r>
      <w:proofErr w:type="gramStart"/>
      <w:r w:rsidRPr="008961D8">
        <w:rPr>
          <w:sz w:val="24"/>
          <w:szCs w:val="24"/>
        </w:rPr>
        <w:t>При этом комиссия направляет извещения о проведении публичных</w:t>
      </w:r>
      <w:r w:rsidRPr="008961D8">
        <w:rPr>
          <w:sz w:val="24"/>
          <w:szCs w:val="24"/>
        </w:rPr>
        <w:br/>
        <w:t>слушаний по проекту решения о внесении изменений в настоящие Правила</w:t>
      </w:r>
      <w:r w:rsidRPr="008961D8">
        <w:rPr>
          <w:sz w:val="24"/>
          <w:szCs w:val="24"/>
        </w:rPr>
        <w:br/>
      </w:r>
      <w:r w:rsidRPr="008961D8">
        <w:rPr>
          <w:spacing w:val="-1"/>
          <w:sz w:val="24"/>
          <w:szCs w:val="24"/>
        </w:rPr>
        <w:t>правообладателям земельных участков, имеющих общую границу с земельным участком,</w:t>
      </w:r>
      <w:r w:rsidRPr="008961D8">
        <w:rPr>
          <w:spacing w:val="-1"/>
          <w:sz w:val="24"/>
          <w:szCs w:val="24"/>
        </w:rPr>
        <w:br/>
      </w:r>
      <w:r w:rsidRPr="008961D8">
        <w:rPr>
          <w:sz w:val="24"/>
          <w:szCs w:val="24"/>
        </w:rPr>
        <w:t>на котором планируется осуществить размещение или реконструкцию отдельного</w:t>
      </w:r>
      <w:r w:rsidRPr="008961D8">
        <w:rPr>
          <w:sz w:val="24"/>
          <w:szCs w:val="24"/>
        </w:rPr>
        <w:br/>
        <w:t>объекта капитального строительства, правообладателям зданий, строений, сооружений,</w:t>
      </w:r>
      <w:r w:rsidRPr="008961D8">
        <w:rPr>
          <w:sz w:val="24"/>
          <w:szCs w:val="24"/>
        </w:rPr>
        <w:br/>
        <w:t>расположенных на земельных участках, имеющих общую границу с указанным</w:t>
      </w:r>
      <w:r w:rsidRPr="008961D8">
        <w:rPr>
          <w:sz w:val="24"/>
          <w:szCs w:val="24"/>
        </w:rPr>
        <w:br/>
        <w:t>земельным участком, и правообладателям помещений в таком объекте, а</w:t>
      </w:r>
      <w:proofErr w:type="gramEnd"/>
      <w:r w:rsidRPr="008961D8">
        <w:rPr>
          <w:sz w:val="24"/>
          <w:szCs w:val="24"/>
        </w:rPr>
        <w:t xml:space="preserve"> также</w:t>
      </w:r>
      <w:r w:rsidRPr="008961D8">
        <w:rPr>
          <w:sz w:val="24"/>
          <w:szCs w:val="24"/>
        </w:rPr>
        <w:br/>
        <w:t>правообладателям объектов капитального строительства, расположенных в границах зон</w:t>
      </w:r>
      <w:r w:rsidRPr="008961D8">
        <w:rPr>
          <w:sz w:val="24"/>
          <w:szCs w:val="24"/>
        </w:rPr>
        <w:br/>
        <w:t>с особыми условиями использования территорий. Указанные извещения направляются в</w:t>
      </w:r>
      <w:r w:rsidRPr="008961D8">
        <w:rPr>
          <w:sz w:val="24"/>
          <w:szCs w:val="24"/>
        </w:rPr>
        <w:br/>
        <w:t xml:space="preserve">срок не позднее чем </w:t>
      </w:r>
      <w:proofErr w:type="gramStart"/>
      <w:r w:rsidRPr="008961D8">
        <w:rPr>
          <w:sz w:val="24"/>
          <w:szCs w:val="24"/>
        </w:rPr>
        <w:t>через пятнадцать дней со дня принятия главой района решения о</w:t>
      </w:r>
      <w:r w:rsidRPr="008961D8">
        <w:rPr>
          <w:sz w:val="24"/>
          <w:szCs w:val="24"/>
        </w:rPr>
        <w:br/>
        <w:t>проведении публичных слушаний по предложениям о внесении</w:t>
      </w:r>
      <w:proofErr w:type="gramEnd"/>
      <w:r w:rsidRPr="008961D8">
        <w:rPr>
          <w:sz w:val="24"/>
          <w:szCs w:val="24"/>
        </w:rPr>
        <w:t xml:space="preserve"> изменений в настоящие</w:t>
      </w:r>
      <w:r w:rsidRPr="008961D8">
        <w:rPr>
          <w:sz w:val="24"/>
          <w:szCs w:val="24"/>
        </w:rPr>
        <w:br/>
        <w:t>Правила.</w:t>
      </w:r>
    </w:p>
    <w:p w:rsidR="00DA5C7B" w:rsidRPr="008961D8" w:rsidRDefault="00FF5559" w:rsidP="00583A33">
      <w:pPr>
        <w:ind w:left="-567" w:firstLine="567"/>
        <w:rPr>
          <w:spacing w:val="-17"/>
          <w:sz w:val="24"/>
          <w:szCs w:val="24"/>
        </w:rPr>
      </w:pPr>
      <w:r w:rsidRPr="008961D8">
        <w:rPr>
          <w:sz w:val="24"/>
          <w:szCs w:val="24"/>
        </w:rPr>
        <w:t xml:space="preserve">После завершения публичных слушаний по проекту решения о внесении изменений в настоящие Правила комиссия с учетом результатов таких публичных слушаний, обеспечивает внесение изменений в проект решения о внесении изменений в </w:t>
      </w:r>
      <w:r w:rsidRPr="008961D8">
        <w:rPr>
          <w:spacing w:val="-1"/>
          <w:sz w:val="24"/>
          <w:szCs w:val="24"/>
        </w:rPr>
        <w:t xml:space="preserve">Правила, представляет указанный проект главе района. Обязательными приложениями к </w:t>
      </w:r>
      <w:r w:rsidRPr="008961D8">
        <w:rPr>
          <w:sz w:val="24"/>
          <w:szCs w:val="24"/>
        </w:rPr>
        <w:t>проекту решения о внесении изменений в Правила являются протоколы публичных слушаний и заключение о результатах публичных слушаний.</w:t>
      </w:r>
    </w:p>
    <w:p w:rsidR="00DA5C7B" w:rsidRPr="008961D8" w:rsidRDefault="00FF5559" w:rsidP="00583A33">
      <w:pPr>
        <w:ind w:left="-567" w:firstLine="567"/>
        <w:rPr>
          <w:spacing w:val="-17"/>
          <w:sz w:val="24"/>
          <w:szCs w:val="24"/>
        </w:rPr>
      </w:pPr>
      <w:r w:rsidRPr="008961D8">
        <w:rPr>
          <w:sz w:val="24"/>
          <w:szCs w:val="24"/>
        </w:rPr>
        <w:t xml:space="preserve">Глава района в течение десяти дней после предоставления ему проекта решения о внесении изменений в настоящие Правила с обязательными приложениями принимает решение о направлении указанного проекта в установленном порядке в Собрание депутатов </w:t>
      </w:r>
      <w:proofErr w:type="spellStart"/>
      <w:r w:rsidRPr="008961D8">
        <w:rPr>
          <w:sz w:val="24"/>
          <w:szCs w:val="24"/>
        </w:rPr>
        <w:t>Варненского</w:t>
      </w:r>
      <w:proofErr w:type="spellEnd"/>
      <w:r w:rsidRPr="008961D8">
        <w:rPr>
          <w:sz w:val="24"/>
          <w:szCs w:val="24"/>
        </w:rPr>
        <w:t xml:space="preserve"> муниципального района или об отклонении проекта и </w:t>
      </w:r>
      <w:r w:rsidRPr="008961D8">
        <w:rPr>
          <w:spacing w:val="-1"/>
          <w:sz w:val="24"/>
          <w:szCs w:val="24"/>
        </w:rPr>
        <w:t>направлении на доработку с указанием даты его повторного представления.</w:t>
      </w:r>
    </w:p>
    <w:p w:rsidR="00DA5C7B" w:rsidRPr="008961D8" w:rsidRDefault="00FF5559" w:rsidP="00583A33">
      <w:pPr>
        <w:ind w:left="-567" w:firstLine="567"/>
        <w:rPr>
          <w:sz w:val="24"/>
          <w:szCs w:val="24"/>
        </w:rPr>
      </w:pPr>
      <w:r w:rsidRPr="008961D8">
        <w:rPr>
          <w:sz w:val="24"/>
          <w:szCs w:val="24"/>
        </w:rPr>
        <w:t>При внесении изменений в настоящие Правила на рассмотрение Собрания</w:t>
      </w:r>
      <w:r w:rsidR="00583A33" w:rsidRPr="008961D8">
        <w:rPr>
          <w:sz w:val="24"/>
          <w:szCs w:val="24"/>
        </w:rPr>
        <w:t xml:space="preserve"> </w:t>
      </w:r>
      <w:r w:rsidRPr="008961D8">
        <w:rPr>
          <w:sz w:val="24"/>
          <w:szCs w:val="24"/>
        </w:rPr>
        <w:t>депутатов</w:t>
      </w:r>
      <w:r w:rsidR="00583A33" w:rsidRPr="008961D8">
        <w:rPr>
          <w:sz w:val="24"/>
          <w:szCs w:val="24"/>
        </w:rPr>
        <w:t xml:space="preserve"> </w:t>
      </w:r>
      <w:proofErr w:type="spellStart"/>
      <w:r w:rsidRPr="008961D8">
        <w:rPr>
          <w:sz w:val="24"/>
          <w:szCs w:val="24"/>
        </w:rPr>
        <w:t>Варненского</w:t>
      </w:r>
      <w:proofErr w:type="spellEnd"/>
      <w:r w:rsidRPr="008961D8">
        <w:rPr>
          <w:sz w:val="24"/>
          <w:szCs w:val="24"/>
        </w:rPr>
        <w:t xml:space="preserve"> муниципального района представляются:</w:t>
      </w:r>
    </w:p>
    <w:p w:rsidR="00DA5C7B" w:rsidRPr="008961D8" w:rsidRDefault="00FF5559" w:rsidP="00583A33">
      <w:pPr>
        <w:ind w:left="-567" w:firstLine="567"/>
        <w:rPr>
          <w:sz w:val="24"/>
          <w:szCs w:val="24"/>
        </w:rPr>
      </w:pPr>
      <w:r w:rsidRPr="008961D8">
        <w:rPr>
          <w:spacing w:val="-20"/>
          <w:sz w:val="24"/>
          <w:szCs w:val="24"/>
        </w:rPr>
        <w:t>1)</w:t>
      </w:r>
      <w:r w:rsidRPr="008961D8">
        <w:rPr>
          <w:sz w:val="24"/>
          <w:szCs w:val="24"/>
        </w:rPr>
        <w:tab/>
        <w:t xml:space="preserve">проект решения Собрания депутатов </w:t>
      </w:r>
      <w:proofErr w:type="spellStart"/>
      <w:r w:rsidRPr="008961D8">
        <w:rPr>
          <w:sz w:val="24"/>
          <w:szCs w:val="24"/>
        </w:rPr>
        <w:t>Варненского</w:t>
      </w:r>
      <w:proofErr w:type="spellEnd"/>
      <w:r w:rsidRPr="008961D8">
        <w:rPr>
          <w:sz w:val="24"/>
          <w:szCs w:val="24"/>
        </w:rPr>
        <w:t xml:space="preserve"> муниципального района о</w:t>
      </w:r>
      <w:r w:rsidRPr="008961D8">
        <w:rPr>
          <w:sz w:val="24"/>
          <w:szCs w:val="24"/>
        </w:rPr>
        <w:br/>
        <w:t>внесении изменений с обосновывающими материалами;</w:t>
      </w:r>
    </w:p>
    <w:p w:rsidR="00DA5C7B" w:rsidRPr="008961D8" w:rsidRDefault="00FF5559" w:rsidP="00583A33">
      <w:pPr>
        <w:ind w:left="-567" w:firstLine="567"/>
        <w:rPr>
          <w:spacing w:val="-10"/>
          <w:sz w:val="24"/>
          <w:szCs w:val="24"/>
        </w:rPr>
      </w:pPr>
      <w:r w:rsidRPr="008961D8">
        <w:rPr>
          <w:spacing w:val="-1"/>
          <w:sz w:val="24"/>
          <w:szCs w:val="24"/>
        </w:rPr>
        <w:t>согласование изменений с Уполномоченным органом;</w:t>
      </w:r>
    </w:p>
    <w:p w:rsidR="00DA5C7B" w:rsidRPr="008961D8" w:rsidRDefault="00FF5559" w:rsidP="00583A33">
      <w:pPr>
        <w:ind w:left="-567" w:firstLine="567"/>
        <w:rPr>
          <w:spacing w:val="-11"/>
          <w:sz w:val="24"/>
          <w:szCs w:val="24"/>
        </w:rPr>
      </w:pPr>
      <w:r w:rsidRPr="008961D8">
        <w:rPr>
          <w:spacing w:val="-1"/>
          <w:sz w:val="24"/>
          <w:szCs w:val="24"/>
        </w:rPr>
        <w:t>заключение комиссии;</w:t>
      </w:r>
    </w:p>
    <w:p w:rsidR="00DA5C7B" w:rsidRPr="008961D8" w:rsidRDefault="00FF5559" w:rsidP="00583A33">
      <w:pPr>
        <w:ind w:left="-567" w:firstLine="567"/>
        <w:rPr>
          <w:sz w:val="24"/>
          <w:szCs w:val="24"/>
        </w:rPr>
      </w:pPr>
      <w:r w:rsidRPr="008961D8">
        <w:rPr>
          <w:spacing w:val="-10"/>
          <w:sz w:val="24"/>
          <w:szCs w:val="24"/>
        </w:rPr>
        <w:t>4)</w:t>
      </w:r>
      <w:r w:rsidRPr="008961D8">
        <w:rPr>
          <w:sz w:val="24"/>
          <w:szCs w:val="24"/>
        </w:rPr>
        <w:tab/>
        <w:t>протоколы публичных слушаний и заключение о результатах публичных</w:t>
      </w:r>
      <w:r w:rsidRPr="008961D8">
        <w:rPr>
          <w:sz w:val="24"/>
          <w:szCs w:val="24"/>
        </w:rPr>
        <w:br/>
        <w:t>слушаний.</w:t>
      </w:r>
    </w:p>
    <w:p w:rsidR="00DA5C7B" w:rsidRPr="008961D8" w:rsidRDefault="00FF5559" w:rsidP="00583A33">
      <w:pPr>
        <w:ind w:left="-567" w:firstLine="567"/>
        <w:rPr>
          <w:sz w:val="24"/>
          <w:szCs w:val="24"/>
        </w:rPr>
      </w:pPr>
      <w:r w:rsidRPr="008961D8">
        <w:rPr>
          <w:spacing w:val="-17"/>
          <w:sz w:val="24"/>
          <w:szCs w:val="24"/>
        </w:rPr>
        <w:t>13.</w:t>
      </w:r>
      <w:r w:rsidRPr="008961D8">
        <w:rPr>
          <w:sz w:val="24"/>
          <w:szCs w:val="24"/>
        </w:rPr>
        <w:tab/>
        <w:t xml:space="preserve">Собрание депутатов </w:t>
      </w:r>
      <w:proofErr w:type="spellStart"/>
      <w:r w:rsidRPr="008961D8">
        <w:rPr>
          <w:sz w:val="24"/>
          <w:szCs w:val="24"/>
        </w:rPr>
        <w:t>Варненского</w:t>
      </w:r>
      <w:proofErr w:type="spellEnd"/>
      <w:r w:rsidRPr="008961D8">
        <w:rPr>
          <w:sz w:val="24"/>
          <w:szCs w:val="24"/>
        </w:rPr>
        <w:t xml:space="preserve"> муниципального района по результатам</w:t>
      </w:r>
      <w:r w:rsidRPr="008961D8">
        <w:rPr>
          <w:sz w:val="24"/>
          <w:szCs w:val="24"/>
        </w:rPr>
        <w:br/>
        <w:t>рассмотрения проекта Правил и обязательных приложений к нему может утвердить</w:t>
      </w:r>
      <w:r w:rsidRPr="008961D8">
        <w:rPr>
          <w:sz w:val="24"/>
          <w:szCs w:val="24"/>
        </w:rPr>
        <w:br/>
      </w:r>
      <w:r w:rsidRPr="008961D8">
        <w:rPr>
          <w:spacing w:val="-1"/>
          <w:sz w:val="24"/>
          <w:szCs w:val="24"/>
        </w:rPr>
        <w:t>Правила или направить проект главе района на доработку в соответствии с результатами</w:t>
      </w:r>
      <w:r w:rsidRPr="008961D8">
        <w:rPr>
          <w:spacing w:val="-1"/>
          <w:sz w:val="24"/>
          <w:szCs w:val="24"/>
        </w:rPr>
        <w:br/>
      </w:r>
      <w:r w:rsidRPr="008961D8">
        <w:rPr>
          <w:sz w:val="24"/>
          <w:szCs w:val="24"/>
        </w:rPr>
        <w:t>публичных слушаний по указанному проекту.</w:t>
      </w:r>
    </w:p>
    <w:p w:rsidR="00DA5C7B" w:rsidRPr="008961D8" w:rsidRDefault="00FF5559" w:rsidP="00583A33">
      <w:pPr>
        <w:ind w:left="-567" w:firstLine="567"/>
        <w:rPr>
          <w:sz w:val="24"/>
          <w:szCs w:val="24"/>
        </w:rPr>
      </w:pPr>
      <w:r w:rsidRPr="008961D8">
        <w:rPr>
          <w:spacing w:val="-17"/>
          <w:sz w:val="24"/>
          <w:szCs w:val="24"/>
        </w:rPr>
        <w:t>14.</w:t>
      </w:r>
      <w:r w:rsidRPr="008961D8">
        <w:rPr>
          <w:sz w:val="24"/>
          <w:szCs w:val="24"/>
        </w:rPr>
        <w:tab/>
      </w:r>
      <w:r w:rsidRPr="008961D8">
        <w:rPr>
          <w:spacing w:val="-1"/>
          <w:sz w:val="24"/>
          <w:szCs w:val="24"/>
        </w:rPr>
        <w:t xml:space="preserve">После утверждения Собранием депутатов </w:t>
      </w:r>
      <w:proofErr w:type="spellStart"/>
      <w:r w:rsidRPr="008961D8">
        <w:rPr>
          <w:spacing w:val="-1"/>
          <w:sz w:val="24"/>
          <w:szCs w:val="24"/>
        </w:rPr>
        <w:t>Варненского</w:t>
      </w:r>
      <w:proofErr w:type="spellEnd"/>
      <w:r w:rsidRPr="008961D8">
        <w:rPr>
          <w:spacing w:val="-1"/>
          <w:sz w:val="24"/>
          <w:szCs w:val="24"/>
        </w:rPr>
        <w:t xml:space="preserve"> муниципального района</w:t>
      </w:r>
      <w:r w:rsidRPr="008961D8">
        <w:rPr>
          <w:spacing w:val="-1"/>
          <w:sz w:val="24"/>
          <w:szCs w:val="24"/>
        </w:rPr>
        <w:br/>
      </w:r>
      <w:r w:rsidRPr="008961D8">
        <w:rPr>
          <w:sz w:val="24"/>
          <w:szCs w:val="24"/>
        </w:rPr>
        <w:t>изменения в настоящие Правила, они подлежат опубликованию в порядке,</w:t>
      </w:r>
      <w:r w:rsidRPr="008961D8">
        <w:rPr>
          <w:sz w:val="24"/>
          <w:szCs w:val="24"/>
        </w:rPr>
        <w:br/>
        <w:t>установленном для официального опубликования муниципальных правовых актов, иной</w:t>
      </w:r>
      <w:r w:rsidRPr="008961D8">
        <w:rPr>
          <w:sz w:val="24"/>
          <w:szCs w:val="24"/>
        </w:rPr>
        <w:br/>
        <w:t>официальной информации, и размещаются на официальном сайте администрации</w:t>
      </w:r>
      <w:r w:rsidRPr="008961D8">
        <w:rPr>
          <w:sz w:val="24"/>
          <w:szCs w:val="24"/>
        </w:rPr>
        <w:br/>
        <w:t>района в сети "Интернет".</w:t>
      </w:r>
    </w:p>
    <w:p w:rsidR="00DA5C7B" w:rsidRPr="008961D8" w:rsidRDefault="00FF5559" w:rsidP="00583A33">
      <w:pPr>
        <w:ind w:left="-567" w:firstLine="567"/>
        <w:rPr>
          <w:sz w:val="24"/>
          <w:szCs w:val="24"/>
        </w:rPr>
      </w:pPr>
      <w:r w:rsidRPr="008961D8">
        <w:rPr>
          <w:spacing w:val="-17"/>
          <w:sz w:val="24"/>
          <w:szCs w:val="24"/>
        </w:rPr>
        <w:t>15.</w:t>
      </w:r>
      <w:r w:rsidRPr="008961D8">
        <w:rPr>
          <w:sz w:val="24"/>
          <w:szCs w:val="24"/>
        </w:rPr>
        <w:tab/>
        <w:t>Физические и юридические лица вправе оспорить решение о внесении</w:t>
      </w:r>
      <w:r w:rsidRPr="008961D8">
        <w:rPr>
          <w:sz w:val="24"/>
          <w:szCs w:val="24"/>
        </w:rPr>
        <w:br/>
        <w:t>изменений в настоящие Правила в судебном порядке.</w:t>
      </w:r>
    </w:p>
    <w:p w:rsidR="00DA5C7B" w:rsidRPr="008961D8" w:rsidRDefault="00FF5559" w:rsidP="00583A33">
      <w:pPr>
        <w:ind w:left="-567" w:firstLine="567"/>
        <w:rPr>
          <w:sz w:val="24"/>
          <w:szCs w:val="24"/>
        </w:rPr>
      </w:pPr>
      <w:r w:rsidRPr="008961D8">
        <w:rPr>
          <w:spacing w:val="-17"/>
          <w:sz w:val="24"/>
          <w:szCs w:val="24"/>
        </w:rPr>
        <w:t>16.</w:t>
      </w:r>
      <w:r w:rsidRPr="008961D8">
        <w:rPr>
          <w:sz w:val="24"/>
          <w:szCs w:val="24"/>
        </w:rPr>
        <w:tab/>
      </w:r>
      <w:proofErr w:type="gramStart"/>
      <w:r w:rsidRPr="008961D8">
        <w:rPr>
          <w:sz w:val="24"/>
          <w:szCs w:val="24"/>
        </w:rPr>
        <w:t>Органы государственной власти Российской Федерации, органы</w:t>
      </w:r>
      <w:r w:rsidRPr="008961D8">
        <w:rPr>
          <w:sz w:val="24"/>
          <w:szCs w:val="24"/>
        </w:rPr>
        <w:br/>
        <w:t>государственной власти субъекта Российской Федерации вправе оспорить решение о</w:t>
      </w:r>
      <w:r w:rsidRPr="008961D8">
        <w:rPr>
          <w:sz w:val="24"/>
          <w:szCs w:val="24"/>
        </w:rPr>
        <w:br/>
        <w:t>внесении изменений в настоящие Правила в судебном порядке в случае несоответствия</w:t>
      </w:r>
      <w:r w:rsidRPr="008961D8">
        <w:rPr>
          <w:sz w:val="24"/>
          <w:szCs w:val="24"/>
        </w:rPr>
        <w:br/>
        <w:t>данных изменений законодательству Российской Федерации, а также схемам</w:t>
      </w:r>
      <w:r w:rsidRPr="008961D8">
        <w:rPr>
          <w:sz w:val="24"/>
          <w:szCs w:val="24"/>
        </w:rPr>
        <w:br/>
        <w:t>территориального планирования Российской Федерации, схемам территориального</w:t>
      </w:r>
      <w:r w:rsidRPr="008961D8">
        <w:rPr>
          <w:sz w:val="24"/>
          <w:szCs w:val="24"/>
        </w:rPr>
        <w:br/>
      </w:r>
      <w:r w:rsidRPr="008961D8">
        <w:rPr>
          <w:spacing w:val="-1"/>
          <w:sz w:val="24"/>
          <w:szCs w:val="24"/>
        </w:rPr>
        <w:t>планирования субъекта Российской Федерации, утвержденным до внесения изменений в</w:t>
      </w:r>
      <w:r w:rsidRPr="008961D8">
        <w:rPr>
          <w:spacing w:val="-1"/>
          <w:sz w:val="24"/>
          <w:szCs w:val="24"/>
        </w:rPr>
        <w:br/>
      </w:r>
      <w:r w:rsidRPr="008961D8">
        <w:rPr>
          <w:sz w:val="24"/>
          <w:szCs w:val="24"/>
        </w:rPr>
        <w:t>настоящие Правила.</w:t>
      </w:r>
      <w:proofErr w:type="gramEnd"/>
    </w:p>
    <w:p w:rsidR="00DA5C7B" w:rsidRPr="008961D8" w:rsidRDefault="00FF5559" w:rsidP="00CB66AD">
      <w:pPr>
        <w:pStyle w:val="1"/>
        <w:rPr>
          <w:rFonts w:ascii="Times New Roman" w:hAnsi="Times New Roman"/>
          <w:sz w:val="24"/>
          <w:szCs w:val="24"/>
        </w:rPr>
      </w:pPr>
      <w:bookmarkStart w:id="6" w:name="_Toc83723428"/>
      <w:r w:rsidRPr="008961D8">
        <w:rPr>
          <w:rFonts w:ascii="Times New Roman" w:hAnsi="Times New Roman"/>
          <w:b w:val="0"/>
          <w:bCs w:val="0"/>
          <w:spacing w:val="-1"/>
          <w:sz w:val="24"/>
          <w:szCs w:val="24"/>
        </w:rPr>
        <w:t>СТАТЬЯ 6. ОБЩЕСТВЕННЫЕ ОБСУЖДЕНИЯ, ПУБЛИЧНЫЕ</w:t>
      </w:r>
      <w:bookmarkEnd w:id="6"/>
    </w:p>
    <w:p w:rsidR="00DA5C7B" w:rsidRPr="008961D8" w:rsidRDefault="00FF5559" w:rsidP="00CB66AD">
      <w:pPr>
        <w:pStyle w:val="1"/>
        <w:rPr>
          <w:rFonts w:ascii="Times New Roman" w:hAnsi="Times New Roman"/>
          <w:sz w:val="24"/>
          <w:szCs w:val="24"/>
        </w:rPr>
      </w:pPr>
      <w:bookmarkStart w:id="7" w:name="_Toc83723429"/>
      <w:r w:rsidRPr="008961D8">
        <w:rPr>
          <w:rFonts w:ascii="Times New Roman" w:hAnsi="Times New Roman"/>
          <w:b w:val="0"/>
          <w:bCs w:val="0"/>
          <w:spacing w:val="-3"/>
          <w:sz w:val="24"/>
          <w:szCs w:val="24"/>
        </w:rPr>
        <w:t>СЛУШАНИЯ ПО ВОПРОСАМ ЗЕМЛЕПОЛЬЗОВАНИЯ И ЗАСТРОЙКИ</w:t>
      </w:r>
      <w:bookmarkEnd w:id="7"/>
    </w:p>
    <w:p w:rsidR="00DA5C7B" w:rsidRPr="008961D8" w:rsidRDefault="00FF5559" w:rsidP="00583A33">
      <w:pPr>
        <w:ind w:left="-567" w:firstLine="567"/>
        <w:rPr>
          <w:sz w:val="24"/>
          <w:szCs w:val="24"/>
        </w:rPr>
      </w:pPr>
      <w:r w:rsidRPr="008961D8">
        <w:rPr>
          <w:spacing w:val="-23"/>
          <w:sz w:val="24"/>
          <w:szCs w:val="24"/>
        </w:rPr>
        <w:t>1.</w:t>
      </w:r>
      <w:r w:rsidRPr="008961D8">
        <w:rPr>
          <w:sz w:val="24"/>
          <w:szCs w:val="24"/>
        </w:rPr>
        <w:tab/>
      </w:r>
      <w:proofErr w:type="gramStart"/>
      <w:r w:rsidRPr="008961D8">
        <w:rPr>
          <w:sz w:val="24"/>
          <w:szCs w:val="24"/>
        </w:rPr>
        <w:t>В целях соблюдения права человека на благоприятные условия</w:t>
      </w:r>
      <w:r w:rsidRPr="008961D8">
        <w:rPr>
          <w:sz w:val="24"/>
          <w:szCs w:val="24"/>
        </w:rPr>
        <w:br/>
      </w:r>
      <w:r w:rsidRPr="008961D8">
        <w:rPr>
          <w:spacing w:val="-1"/>
          <w:sz w:val="24"/>
          <w:szCs w:val="24"/>
        </w:rPr>
        <w:t>жизнедеятельности, прав и законных интересов правообладателей земельных участков и</w:t>
      </w:r>
      <w:r w:rsidRPr="008961D8">
        <w:rPr>
          <w:spacing w:val="-1"/>
          <w:sz w:val="24"/>
          <w:szCs w:val="24"/>
        </w:rPr>
        <w:br/>
        <w:t>объектов капитального строительства по проектам генеральных планов, проектам правил</w:t>
      </w:r>
      <w:r w:rsidRPr="008961D8">
        <w:rPr>
          <w:spacing w:val="-1"/>
          <w:sz w:val="24"/>
          <w:szCs w:val="24"/>
        </w:rPr>
        <w:br/>
      </w:r>
      <w:r w:rsidRPr="008961D8">
        <w:rPr>
          <w:sz w:val="24"/>
          <w:szCs w:val="24"/>
        </w:rPr>
        <w:t>землепользования и застройки, проектам планировки территории, проектам межевания</w:t>
      </w:r>
      <w:r w:rsidRPr="008961D8">
        <w:rPr>
          <w:sz w:val="24"/>
          <w:szCs w:val="24"/>
        </w:rPr>
        <w:br/>
        <w:t>территории, проектам правил благоустройства территорий, проектам,</w:t>
      </w:r>
      <w:r w:rsidRPr="008961D8">
        <w:rPr>
          <w:sz w:val="24"/>
          <w:szCs w:val="24"/>
        </w:rPr>
        <w:br/>
        <w:t>предусматривающим внесение изменений в один из указанных утвержденных</w:t>
      </w:r>
      <w:r w:rsidRPr="008961D8">
        <w:rPr>
          <w:sz w:val="24"/>
          <w:szCs w:val="24"/>
        </w:rPr>
        <w:br/>
        <w:t>документов, проектам решений о предоставлении разрешения на условно разрешенный</w:t>
      </w:r>
      <w:r w:rsidRPr="008961D8">
        <w:rPr>
          <w:sz w:val="24"/>
          <w:szCs w:val="24"/>
        </w:rPr>
        <w:br/>
        <w:t>вид использования земельного</w:t>
      </w:r>
      <w:proofErr w:type="gramEnd"/>
      <w:r w:rsidRPr="008961D8">
        <w:rPr>
          <w:sz w:val="24"/>
          <w:szCs w:val="24"/>
        </w:rPr>
        <w:t xml:space="preserve"> </w:t>
      </w:r>
      <w:proofErr w:type="gramStart"/>
      <w:r w:rsidRPr="008961D8">
        <w:rPr>
          <w:sz w:val="24"/>
          <w:szCs w:val="24"/>
        </w:rPr>
        <w:t>участка или объекта капитального строительства,</w:t>
      </w:r>
      <w:r w:rsidRPr="008961D8">
        <w:rPr>
          <w:sz w:val="24"/>
          <w:szCs w:val="24"/>
        </w:rPr>
        <w:br/>
        <w:t>проектам решений о предоставлении разрешения на отклонение от предельных</w:t>
      </w:r>
      <w:r w:rsidRPr="008961D8">
        <w:rPr>
          <w:sz w:val="24"/>
          <w:szCs w:val="24"/>
        </w:rPr>
        <w:br/>
        <w:t>параметров разрешенного строительства, реконструкции объектов капитального</w:t>
      </w:r>
      <w:r w:rsidRPr="008961D8">
        <w:rPr>
          <w:sz w:val="24"/>
          <w:szCs w:val="24"/>
        </w:rPr>
        <w:br/>
        <w:t>строительства (далее также в настоящей статье - проекты) в соответствии с уставом</w:t>
      </w:r>
      <w:r w:rsidRPr="008961D8">
        <w:rPr>
          <w:sz w:val="24"/>
          <w:szCs w:val="24"/>
        </w:rPr>
        <w:br/>
        <w:t>муниципального образования и (или) нормативным правовым актом представительного</w:t>
      </w:r>
      <w:r w:rsidRPr="008961D8">
        <w:rPr>
          <w:sz w:val="24"/>
          <w:szCs w:val="24"/>
        </w:rPr>
        <w:br/>
        <w:t>органа муниципального образования и с учетом положений Градостроительного кодекса</w:t>
      </w:r>
      <w:r w:rsidRPr="008961D8">
        <w:rPr>
          <w:sz w:val="24"/>
          <w:szCs w:val="24"/>
        </w:rPr>
        <w:br/>
        <w:t>РФ проводятся общественные обсуждения или публичные слушания, за исключением</w:t>
      </w:r>
      <w:r w:rsidRPr="008961D8">
        <w:rPr>
          <w:sz w:val="24"/>
          <w:szCs w:val="24"/>
        </w:rPr>
        <w:br/>
        <w:t>случаев, предусмотренных Градостроительного</w:t>
      </w:r>
      <w:proofErr w:type="gramEnd"/>
      <w:r w:rsidRPr="008961D8">
        <w:rPr>
          <w:sz w:val="24"/>
          <w:szCs w:val="24"/>
        </w:rPr>
        <w:t xml:space="preserve"> кодекса РФ и другими федеральными</w:t>
      </w:r>
      <w:r w:rsidRPr="008961D8">
        <w:rPr>
          <w:sz w:val="24"/>
          <w:szCs w:val="24"/>
        </w:rPr>
        <w:br/>
        <w:t>законами.</w:t>
      </w:r>
    </w:p>
    <w:p w:rsidR="00DA5C7B" w:rsidRPr="008961D8" w:rsidRDefault="00FF5559" w:rsidP="00583A33">
      <w:pPr>
        <w:ind w:left="-567" w:firstLine="567"/>
        <w:rPr>
          <w:spacing w:val="-14"/>
          <w:sz w:val="24"/>
          <w:szCs w:val="24"/>
        </w:rPr>
      </w:pPr>
      <w:proofErr w:type="gramStart"/>
      <w:r w:rsidRPr="008961D8">
        <w:rPr>
          <w:sz w:val="24"/>
          <w:szCs w:val="24"/>
        </w:rPr>
        <w:t xml:space="preserve">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w:t>
      </w:r>
      <w:r w:rsidRPr="008961D8">
        <w:rPr>
          <w:spacing w:val="-1"/>
          <w:sz w:val="24"/>
          <w:szCs w:val="24"/>
        </w:rPr>
        <w:t xml:space="preserve">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w:t>
      </w:r>
      <w:r w:rsidRPr="008961D8">
        <w:rPr>
          <w:sz w:val="24"/>
          <w:szCs w:val="24"/>
        </w:rPr>
        <w:t>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w:t>
      </w:r>
      <w:proofErr w:type="gramEnd"/>
      <w:r w:rsidRPr="008961D8">
        <w:rPr>
          <w:sz w:val="24"/>
          <w:szCs w:val="24"/>
        </w:rPr>
        <w:t xml:space="preserve"> объектов капитального строительства, а также правообладатели помещений, являющихся частью указанных объектов капитального строительства.</w:t>
      </w:r>
    </w:p>
    <w:p w:rsidR="00DA5C7B" w:rsidRPr="008961D8" w:rsidRDefault="00FF5559" w:rsidP="00583A33">
      <w:pPr>
        <w:ind w:left="-567" w:firstLine="567"/>
        <w:rPr>
          <w:sz w:val="24"/>
          <w:szCs w:val="24"/>
        </w:rPr>
      </w:pPr>
      <w:proofErr w:type="gramStart"/>
      <w:r w:rsidRPr="008961D8">
        <w:rPr>
          <w:sz w:val="24"/>
          <w:szCs w:val="24"/>
        </w:rPr>
        <w:t>Участниками общественных обсуждений или публичных слушаний по проектам решений о предоставлении разрешения на условно разрешенный вид использования</w:t>
      </w:r>
      <w:r w:rsidR="00583A33" w:rsidRPr="008961D8">
        <w:rPr>
          <w:sz w:val="24"/>
          <w:szCs w:val="24"/>
        </w:rPr>
        <w:t xml:space="preserve"> </w:t>
      </w:r>
      <w:r w:rsidRPr="008961D8">
        <w:rPr>
          <w:sz w:val="24"/>
          <w:szCs w:val="24"/>
        </w:rPr>
        <w:t xml:space="preserve">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w:t>
      </w:r>
      <w:r w:rsidRPr="008961D8">
        <w:rPr>
          <w:spacing w:val="-1"/>
          <w:sz w:val="24"/>
          <w:szCs w:val="24"/>
        </w:rPr>
        <w:t xml:space="preserve">строительства, реконструкции объектов капитального строительства являются граждане, </w:t>
      </w:r>
      <w:r w:rsidRPr="008961D8">
        <w:rPr>
          <w:sz w:val="24"/>
          <w:szCs w:val="24"/>
        </w:rPr>
        <w:t>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w:t>
      </w:r>
      <w:proofErr w:type="gramEnd"/>
      <w:r w:rsidRPr="008961D8">
        <w:rPr>
          <w:sz w:val="24"/>
          <w:szCs w:val="24"/>
        </w:rPr>
        <w:t xml:space="preserve"> </w:t>
      </w:r>
      <w:proofErr w:type="gramStart"/>
      <w:r w:rsidRPr="008961D8">
        <w:rPr>
          <w:sz w:val="24"/>
          <w:szCs w:val="24"/>
        </w:rPr>
        <w:t xml:space="preserve">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па них </w:t>
      </w:r>
      <w:r w:rsidRPr="008961D8">
        <w:rPr>
          <w:spacing w:val="-1"/>
          <w:sz w:val="24"/>
          <w:szCs w:val="24"/>
        </w:rPr>
        <w:t xml:space="preserve">объектов капитального строительства, правообладатели помещений, являющихся частью </w:t>
      </w:r>
      <w:r w:rsidRPr="008961D8">
        <w:rPr>
          <w:sz w:val="24"/>
          <w:szCs w:val="24"/>
        </w:rPr>
        <w:t>объекта капитального строительства, в отношении которого подготовлены данные</w:t>
      </w:r>
      <w:proofErr w:type="gramEnd"/>
      <w:r w:rsidRPr="008961D8">
        <w:rPr>
          <w:sz w:val="24"/>
          <w:szCs w:val="24"/>
        </w:rPr>
        <w:t xml:space="preserve"> проекты, а в случае, предусмотренном частью 3 статьи 39 Градостроительного кодекса </w:t>
      </w:r>
      <w:r w:rsidRPr="008961D8">
        <w:rPr>
          <w:spacing w:val="-1"/>
          <w:sz w:val="24"/>
          <w:szCs w:val="24"/>
        </w:rPr>
        <w:t xml:space="preserve">РФ, также правообладатели земельных участков и объектов капитального строительства, </w:t>
      </w:r>
      <w:r w:rsidRPr="008961D8">
        <w:rPr>
          <w:sz w:val="24"/>
          <w:szCs w:val="24"/>
        </w:rPr>
        <w:t>подверженных риску негативного воздействия на окружающую среду в результате реализации данных проектов.</w:t>
      </w:r>
    </w:p>
    <w:p w:rsidR="00DA5C7B" w:rsidRPr="008961D8" w:rsidRDefault="00FF5559" w:rsidP="00583A33">
      <w:pPr>
        <w:ind w:left="-567" w:firstLine="567"/>
        <w:rPr>
          <w:sz w:val="24"/>
          <w:szCs w:val="24"/>
        </w:rPr>
      </w:pPr>
      <w:r w:rsidRPr="008961D8">
        <w:rPr>
          <w:spacing w:val="-14"/>
          <w:sz w:val="24"/>
          <w:szCs w:val="24"/>
        </w:rPr>
        <w:t>4.</w:t>
      </w:r>
      <w:r w:rsidRPr="008961D8">
        <w:rPr>
          <w:sz w:val="24"/>
          <w:szCs w:val="24"/>
        </w:rPr>
        <w:tab/>
        <w:t>Процедура проведения общественных обсуждений состоит из следующих</w:t>
      </w:r>
      <w:r w:rsidRPr="008961D8">
        <w:rPr>
          <w:sz w:val="24"/>
          <w:szCs w:val="24"/>
        </w:rPr>
        <w:br/>
        <w:t>этапов:</w:t>
      </w:r>
    </w:p>
    <w:p w:rsidR="00DA5C7B" w:rsidRPr="008961D8" w:rsidRDefault="00FF5559" w:rsidP="00583A33">
      <w:pPr>
        <w:ind w:left="-567" w:firstLine="567"/>
        <w:rPr>
          <w:sz w:val="24"/>
          <w:szCs w:val="24"/>
        </w:rPr>
      </w:pPr>
      <w:r w:rsidRPr="008961D8">
        <w:rPr>
          <w:sz w:val="24"/>
          <w:szCs w:val="24"/>
        </w:rPr>
        <w:t>-</w:t>
      </w:r>
      <w:r w:rsidRPr="008961D8">
        <w:rPr>
          <w:sz w:val="24"/>
          <w:szCs w:val="24"/>
        </w:rPr>
        <w:tab/>
      </w:r>
      <w:r w:rsidRPr="008961D8">
        <w:rPr>
          <w:spacing w:val="-1"/>
          <w:sz w:val="24"/>
          <w:szCs w:val="24"/>
        </w:rPr>
        <w:t>оповещение о начале общественных обсуждений;</w:t>
      </w:r>
    </w:p>
    <w:p w:rsidR="00DA5C7B" w:rsidRPr="008961D8" w:rsidRDefault="00FF5559" w:rsidP="00583A33">
      <w:pPr>
        <w:ind w:left="-567" w:firstLine="567"/>
        <w:rPr>
          <w:sz w:val="24"/>
          <w:szCs w:val="24"/>
        </w:rPr>
      </w:pPr>
      <w:r w:rsidRPr="008961D8">
        <w:rPr>
          <w:sz w:val="24"/>
          <w:szCs w:val="24"/>
        </w:rPr>
        <w:t>-</w:t>
      </w:r>
      <w:r w:rsidRPr="008961D8">
        <w:rPr>
          <w:sz w:val="24"/>
          <w:szCs w:val="24"/>
        </w:rPr>
        <w:tab/>
        <w:t>размещение проекта, подлежащего рассмотрению на общественных</w:t>
      </w:r>
      <w:r w:rsidRPr="008961D8">
        <w:rPr>
          <w:sz w:val="24"/>
          <w:szCs w:val="24"/>
        </w:rPr>
        <w:br/>
        <w:t>обсуждениях, и информационных материалов к нему на официальном сайте</w:t>
      </w:r>
      <w:r w:rsidRPr="008961D8">
        <w:rPr>
          <w:sz w:val="24"/>
          <w:szCs w:val="24"/>
        </w:rPr>
        <w:br/>
        <w:t>уполномоченного органа местного самоуправления в информационн</w:t>
      </w:r>
      <w:proofErr w:type="gramStart"/>
      <w:r w:rsidRPr="008961D8">
        <w:rPr>
          <w:sz w:val="24"/>
          <w:szCs w:val="24"/>
        </w:rPr>
        <w:t>о-</w:t>
      </w:r>
      <w:proofErr w:type="gramEnd"/>
      <w:r w:rsidRPr="008961D8">
        <w:rPr>
          <w:sz w:val="24"/>
          <w:szCs w:val="24"/>
        </w:rPr>
        <w:br/>
        <w:t>телекоммуникационной сети "Интернет" (далее в настоящей статье - официальный сайт)</w:t>
      </w:r>
      <w:r w:rsidRPr="008961D8">
        <w:rPr>
          <w:sz w:val="24"/>
          <w:szCs w:val="24"/>
        </w:rPr>
        <w:br/>
        <w:t>и (или) в государственной или муниципальной информационной системе,</w:t>
      </w:r>
      <w:r w:rsidRPr="008961D8">
        <w:rPr>
          <w:sz w:val="24"/>
          <w:szCs w:val="24"/>
        </w:rPr>
        <w:br/>
        <w:t>обеспечивающей проведение общественных обсуждений с использованием</w:t>
      </w:r>
      <w:r w:rsidRPr="008961D8">
        <w:rPr>
          <w:sz w:val="24"/>
          <w:szCs w:val="24"/>
        </w:rPr>
        <w:br/>
      </w:r>
      <w:proofErr w:type="spellStart"/>
      <w:r w:rsidRPr="008961D8">
        <w:rPr>
          <w:sz w:val="24"/>
          <w:szCs w:val="24"/>
        </w:rPr>
        <w:t>информационнотелекоммуникационной</w:t>
      </w:r>
      <w:proofErr w:type="spellEnd"/>
      <w:r w:rsidRPr="008961D8">
        <w:rPr>
          <w:sz w:val="24"/>
          <w:szCs w:val="24"/>
        </w:rPr>
        <w:t xml:space="preserve"> сети "Интернет" (далее также - сеть "Интернет"),</w:t>
      </w:r>
      <w:r w:rsidRPr="008961D8">
        <w:rPr>
          <w:sz w:val="24"/>
          <w:szCs w:val="24"/>
        </w:rPr>
        <w:br/>
        <w:t>либо на региональном портале государственных и муниципальных услуг (далее в</w:t>
      </w:r>
      <w:r w:rsidRPr="008961D8">
        <w:rPr>
          <w:sz w:val="24"/>
          <w:szCs w:val="24"/>
        </w:rPr>
        <w:br/>
        <w:t>настоящей статье - информационные системы) и открытие экспозиции или экспозиций</w:t>
      </w:r>
      <w:r w:rsidRPr="008961D8">
        <w:rPr>
          <w:sz w:val="24"/>
          <w:szCs w:val="24"/>
        </w:rPr>
        <w:br/>
        <w:t>такого проекта.</w:t>
      </w:r>
    </w:p>
    <w:p w:rsidR="00DA5C7B" w:rsidRPr="008961D8" w:rsidRDefault="00FF5559" w:rsidP="00583A33">
      <w:pPr>
        <w:ind w:left="-567" w:firstLine="567"/>
        <w:rPr>
          <w:sz w:val="24"/>
          <w:szCs w:val="24"/>
        </w:rPr>
      </w:pPr>
      <w:r w:rsidRPr="008961D8">
        <w:rPr>
          <w:sz w:val="24"/>
          <w:szCs w:val="24"/>
        </w:rPr>
        <w:t>проведение экспозиции или экспозиций проекта, подлежащего рассмотрению на общественных обсуждениях;</w:t>
      </w:r>
    </w:p>
    <w:p w:rsidR="00DA5C7B" w:rsidRPr="008961D8" w:rsidRDefault="00FF5559" w:rsidP="00583A33">
      <w:pPr>
        <w:ind w:left="-567" w:firstLine="567"/>
        <w:rPr>
          <w:sz w:val="24"/>
          <w:szCs w:val="24"/>
        </w:rPr>
      </w:pPr>
      <w:r w:rsidRPr="008961D8">
        <w:rPr>
          <w:spacing w:val="-1"/>
          <w:sz w:val="24"/>
          <w:szCs w:val="24"/>
        </w:rPr>
        <w:t>подготовка и оформление протокола общественных обсуждений;</w:t>
      </w:r>
    </w:p>
    <w:p w:rsidR="00DA5C7B" w:rsidRPr="008961D8" w:rsidRDefault="00FF5559" w:rsidP="00583A33">
      <w:pPr>
        <w:ind w:left="-567" w:firstLine="567"/>
        <w:rPr>
          <w:sz w:val="24"/>
          <w:szCs w:val="24"/>
        </w:rPr>
      </w:pPr>
      <w:r w:rsidRPr="008961D8">
        <w:rPr>
          <w:sz w:val="24"/>
          <w:szCs w:val="24"/>
        </w:rPr>
        <w:t>-</w:t>
      </w:r>
      <w:r w:rsidRPr="008961D8">
        <w:rPr>
          <w:sz w:val="24"/>
          <w:szCs w:val="24"/>
        </w:rPr>
        <w:tab/>
        <w:t>подготовка и опубликование заключения о результатах общественных</w:t>
      </w:r>
      <w:r w:rsidRPr="008961D8">
        <w:rPr>
          <w:sz w:val="24"/>
          <w:szCs w:val="24"/>
        </w:rPr>
        <w:br/>
        <w:t>обсуждений.</w:t>
      </w:r>
    </w:p>
    <w:p w:rsidR="00DA5C7B" w:rsidRPr="008961D8" w:rsidRDefault="00FF5559" w:rsidP="00583A33">
      <w:pPr>
        <w:ind w:left="-567" w:firstLine="567"/>
        <w:rPr>
          <w:sz w:val="24"/>
          <w:szCs w:val="24"/>
        </w:rPr>
      </w:pPr>
      <w:r w:rsidRPr="008961D8">
        <w:rPr>
          <w:spacing w:val="-15"/>
          <w:sz w:val="24"/>
          <w:szCs w:val="24"/>
        </w:rPr>
        <w:t>5.</w:t>
      </w:r>
      <w:r w:rsidRPr="008961D8">
        <w:rPr>
          <w:sz w:val="24"/>
          <w:szCs w:val="24"/>
        </w:rPr>
        <w:tab/>
      </w:r>
      <w:r w:rsidRPr="008961D8">
        <w:rPr>
          <w:spacing w:val="-1"/>
          <w:sz w:val="24"/>
          <w:szCs w:val="24"/>
        </w:rPr>
        <w:t>Процедура проведения публичных слушаний состоит из следующих этапов:</w:t>
      </w:r>
    </w:p>
    <w:p w:rsidR="00DA5C7B" w:rsidRPr="008961D8" w:rsidRDefault="00FF5559" w:rsidP="00583A33">
      <w:pPr>
        <w:ind w:left="-567" w:firstLine="567"/>
        <w:rPr>
          <w:sz w:val="24"/>
          <w:szCs w:val="24"/>
        </w:rPr>
      </w:pPr>
      <w:r w:rsidRPr="008961D8">
        <w:rPr>
          <w:spacing w:val="-1"/>
          <w:sz w:val="24"/>
          <w:szCs w:val="24"/>
        </w:rPr>
        <w:t>оповещение о начале публичных слушаний;</w:t>
      </w:r>
    </w:p>
    <w:p w:rsidR="00DA5C7B" w:rsidRPr="008961D8" w:rsidRDefault="00FF5559" w:rsidP="00583A33">
      <w:pPr>
        <w:ind w:left="-567" w:firstLine="567"/>
        <w:rPr>
          <w:sz w:val="24"/>
          <w:szCs w:val="24"/>
        </w:rPr>
      </w:pPr>
      <w:r w:rsidRPr="008961D8">
        <w:rPr>
          <w:sz w:val="24"/>
          <w:szCs w:val="24"/>
        </w:rPr>
        <w:t>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DA5C7B" w:rsidRPr="008961D8" w:rsidRDefault="00FF5559" w:rsidP="00583A33">
      <w:pPr>
        <w:ind w:left="-567" w:firstLine="567"/>
        <w:rPr>
          <w:sz w:val="24"/>
          <w:szCs w:val="24"/>
        </w:rPr>
      </w:pPr>
      <w:r w:rsidRPr="008961D8">
        <w:rPr>
          <w:sz w:val="24"/>
          <w:szCs w:val="24"/>
        </w:rPr>
        <w:t>проведение экспозиции или экспозиций проекта, подлежащего рассмотрению на публичных слушаниях;</w:t>
      </w:r>
    </w:p>
    <w:p w:rsidR="00DA5C7B" w:rsidRPr="008961D8" w:rsidRDefault="00FF5559" w:rsidP="00583A33">
      <w:pPr>
        <w:ind w:left="-567" w:firstLine="567"/>
        <w:rPr>
          <w:sz w:val="24"/>
          <w:szCs w:val="24"/>
        </w:rPr>
      </w:pPr>
      <w:r w:rsidRPr="008961D8">
        <w:rPr>
          <w:spacing w:val="-1"/>
          <w:sz w:val="24"/>
          <w:szCs w:val="24"/>
        </w:rPr>
        <w:t>проведение собрания или собраний участников публичных слушаний;</w:t>
      </w:r>
    </w:p>
    <w:p w:rsidR="00DA5C7B" w:rsidRPr="008961D8" w:rsidRDefault="00FF5559" w:rsidP="00583A33">
      <w:pPr>
        <w:ind w:left="-567" w:firstLine="567"/>
        <w:rPr>
          <w:sz w:val="24"/>
          <w:szCs w:val="24"/>
        </w:rPr>
      </w:pPr>
      <w:r w:rsidRPr="008961D8">
        <w:rPr>
          <w:spacing w:val="-1"/>
          <w:sz w:val="24"/>
          <w:szCs w:val="24"/>
        </w:rPr>
        <w:t>подготовка и оформление протокола публичных слушаний;</w:t>
      </w:r>
    </w:p>
    <w:p w:rsidR="00DA5C7B" w:rsidRPr="008961D8" w:rsidRDefault="00FF5559" w:rsidP="00583A33">
      <w:pPr>
        <w:ind w:left="-567" w:firstLine="567"/>
        <w:rPr>
          <w:sz w:val="24"/>
          <w:szCs w:val="24"/>
        </w:rPr>
      </w:pPr>
      <w:r w:rsidRPr="008961D8">
        <w:rPr>
          <w:sz w:val="24"/>
          <w:szCs w:val="24"/>
        </w:rPr>
        <w:t>подготовка и опубликование заключения о результатах публичных слушаний.</w:t>
      </w:r>
    </w:p>
    <w:p w:rsidR="00DA5C7B" w:rsidRPr="008961D8" w:rsidRDefault="00FF5559" w:rsidP="00583A33">
      <w:pPr>
        <w:ind w:left="-567" w:firstLine="567"/>
        <w:rPr>
          <w:sz w:val="24"/>
          <w:szCs w:val="24"/>
        </w:rPr>
      </w:pPr>
      <w:r w:rsidRPr="008961D8">
        <w:rPr>
          <w:spacing w:val="-14"/>
          <w:sz w:val="24"/>
          <w:szCs w:val="24"/>
        </w:rPr>
        <w:t>6.</w:t>
      </w:r>
      <w:r w:rsidRPr="008961D8">
        <w:rPr>
          <w:sz w:val="24"/>
          <w:szCs w:val="24"/>
        </w:rPr>
        <w:tab/>
        <w:t>Оповещение о начале общественных обсуждений или публичных слушаний</w:t>
      </w:r>
      <w:r w:rsidRPr="008961D8">
        <w:rPr>
          <w:sz w:val="24"/>
          <w:szCs w:val="24"/>
        </w:rPr>
        <w:br/>
        <w:t>должно содержать:</w:t>
      </w:r>
    </w:p>
    <w:p w:rsidR="00DA5C7B" w:rsidRPr="008961D8" w:rsidRDefault="00FF5559" w:rsidP="00583A33">
      <w:pPr>
        <w:ind w:left="-567" w:firstLine="567"/>
        <w:rPr>
          <w:sz w:val="24"/>
          <w:szCs w:val="24"/>
        </w:rPr>
      </w:pPr>
      <w:r w:rsidRPr="008961D8">
        <w:rPr>
          <w:sz w:val="24"/>
          <w:szCs w:val="24"/>
        </w:rPr>
        <w:t>-</w:t>
      </w:r>
      <w:r w:rsidRPr="008961D8">
        <w:rPr>
          <w:sz w:val="24"/>
          <w:szCs w:val="24"/>
        </w:rPr>
        <w:tab/>
        <w:t>информацию о проекте, подлежащем рассмотрению на общественных</w:t>
      </w:r>
      <w:r w:rsidRPr="008961D8">
        <w:rPr>
          <w:sz w:val="24"/>
          <w:szCs w:val="24"/>
        </w:rPr>
        <w:br/>
        <w:t>обсуждениях или публичных слушаниях, и перечень информационных материалов к</w:t>
      </w:r>
      <w:r w:rsidRPr="008961D8">
        <w:rPr>
          <w:sz w:val="24"/>
          <w:szCs w:val="24"/>
        </w:rPr>
        <w:br/>
        <w:t>такому проекту;</w:t>
      </w:r>
    </w:p>
    <w:p w:rsidR="00DA5C7B" w:rsidRPr="008961D8" w:rsidRDefault="00FF5559" w:rsidP="00583A33">
      <w:pPr>
        <w:ind w:left="-567" w:firstLine="567"/>
        <w:rPr>
          <w:sz w:val="24"/>
          <w:szCs w:val="24"/>
        </w:rPr>
      </w:pPr>
      <w:proofErr w:type="gramStart"/>
      <w:r w:rsidRPr="008961D8">
        <w:rPr>
          <w:sz w:val="24"/>
          <w:szCs w:val="24"/>
        </w:rPr>
        <w:t>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roofErr w:type="gramEnd"/>
    </w:p>
    <w:p w:rsidR="00DA5C7B" w:rsidRPr="008961D8" w:rsidRDefault="00FF5559" w:rsidP="00583A33">
      <w:pPr>
        <w:ind w:left="-567" w:firstLine="567"/>
        <w:rPr>
          <w:sz w:val="24"/>
          <w:szCs w:val="24"/>
        </w:rPr>
      </w:pPr>
      <w:r w:rsidRPr="008961D8">
        <w:rPr>
          <w:sz w:val="24"/>
          <w:szCs w:val="24"/>
        </w:rPr>
        <w:t xml:space="preserve">информацию о месте, дате открытия экспозиции или экспозиций проекта, </w:t>
      </w:r>
      <w:r w:rsidRPr="008961D8">
        <w:rPr>
          <w:spacing w:val="-1"/>
          <w:sz w:val="24"/>
          <w:szCs w:val="24"/>
        </w:rPr>
        <w:t xml:space="preserve">подлежащего рассмотрению на общественных обсуждениях или публичных слушаниях, о </w:t>
      </w:r>
      <w:r w:rsidRPr="008961D8">
        <w:rPr>
          <w:sz w:val="24"/>
          <w:szCs w:val="24"/>
        </w:rPr>
        <w:t>сроках проведения экспозиции или экспозиций такого проекта, о днях и часах, в которые возможно посещение указанных экспозиции или экспозиций;</w:t>
      </w:r>
    </w:p>
    <w:p w:rsidR="00DA5C7B" w:rsidRPr="008961D8" w:rsidRDefault="00FF5559" w:rsidP="00583A33">
      <w:pPr>
        <w:ind w:left="-567" w:firstLine="567"/>
        <w:rPr>
          <w:sz w:val="24"/>
          <w:szCs w:val="24"/>
        </w:rPr>
      </w:pPr>
      <w:r w:rsidRPr="008961D8">
        <w:rPr>
          <w:sz w:val="24"/>
          <w:szCs w:val="24"/>
        </w:rPr>
        <w:t>информацию о порядке, сроке и форме внесения участниками общественных</w:t>
      </w:r>
      <w:r w:rsidR="00583A33" w:rsidRPr="008961D8">
        <w:rPr>
          <w:sz w:val="24"/>
          <w:szCs w:val="24"/>
        </w:rPr>
        <w:t xml:space="preserve"> </w:t>
      </w:r>
      <w:r w:rsidRPr="008961D8">
        <w:rPr>
          <w:sz w:val="24"/>
          <w:szCs w:val="24"/>
        </w:rPr>
        <w:t xml:space="preserve">обсуждений или публичных слушаний предложений и замечаний, касающихся проекта, </w:t>
      </w:r>
      <w:r w:rsidRPr="008961D8">
        <w:rPr>
          <w:spacing w:val="-1"/>
          <w:sz w:val="24"/>
          <w:szCs w:val="24"/>
        </w:rPr>
        <w:t>подлежащего рассмотрению на общественных обсуждениях или публичных слушаниях.</w:t>
      </w:r>
    </w:p>
    <w:p w:rsidR="00DA5C7B" w:rsidRPr="008961D8" w:rsidRDefault="00FF5559" w:rsidP="00583A33">
      <w:pPr>
        <w:ind w:left="-567" w:firstLine="567"/>
        <w:rPr>
          <w:sz w:val="24"/>
          <w:szCs w:val="24"/>
        </w:rPr>
      </w:pPr>
      <w:r w:rsidRPr="008961D8">
        <w:rPr>
          <w:spacing w:val="-16"/>
          <w:sz w:val="24"/>
          <w:szCs w:val="24"/>
        </w:rPr>
        <w:t>7.</w:t>
      </w:r>
      <w:r w:rsidRPr="008961D8">
        <w:rPr>
          <w:sz w:val="24"/>
          <w:szCs w:val="24"/>
        </w:rPr>
        <w:tab/>
      </w:r>
      <w:proofErr w:type="gramStart"/>
      <w:r w:rsidRPr="008961D8">
        <w:rPr>
          <w:sz w:val="24"/>
          <w:szCs w:val="24"/>
        </w:rPr>
        <w:t>Оповещение о начале общественных обсуждений также должно содержать</w:t>
      </w:r>
      <w:r w:rsidRPr="008961D8">
        <w:rPr>
          <w:sz w:val="24"/>
          <w:szCs w:val="24"/>
        </w:rPr>
        <w:br/>
        <w:t>информацию об официальном сайте, на котором будут размещены проект, подлежащий</w:t>
      </w:r>
      <w:r w:rsidRPr="008961D8">
        <w:rPr>
          <w:sz w:val="24"/>
          <w:szCs w:val="24"/>
        </w:rPr>
        <w:br/>
      </w:r>
      <w:r w:rsidRPr="008961D8">
        <w:rPr>
          <w:spacing w:val="-1"/>
          <w:sz w:val="24"/>
          <w:szCs w:val="24"/>
        </w:rPr>
        <w:t>рассмотрению на общественных обсуждениях, и информационные материалы к нему, или</w:t>
      </w:r>
      <w:r w:rsidRPr="008961D8">
        <w:rPr>
          <w:spacing w:val="-1"/>
          <w:sz w:val="24"/>
          <w:szCs w:val="24"/>
        </w:rPr>
        <w:br/>
        <w:t>информационных системах, в которых будут размещены такой проект и информационные</w:t>
      </w:r>
      <w:r w:rsidRPr="008961D8">
        <w:rPr>
          <w:spacing w:val="-1"/>
          <w:sz w:val="24"/>
          <w:szCs w:val="24"/>
        </w:rPr>
        <w:br/>
      </w:r>
      <w:r w:rsidRPr="008961D8">
        <w:rPr>
          <w:sz w:val="24"/>
          <w:szCs w:val="24"/>
        </w:rPr>
        <w:t>материалы к нему, с использованием которых будут проводиться общественные</w:t>
      </w:r>
      <w:r w:rsidRPr="008961D8">
        <w:rPr>
          <w:sz w:val="24"/>
          <w:szCs w:val="24"/>
        </w:rPr>
        <w:br/>
        <w:t>обсуждения.</w:t>
      </w:r>
      <w:proofErr w:type="gramEnd"/>
      <w:r w:rsidRPr="008961D8">
        <w:rPr>
          <w:sz w:val="24"/>
          <w:szCs w:val="24"/>
        </w:rPr>
        <w:t xml:space="preserve"> Оповещение о начале публичных слушаний также должно содержать</w:t>
      </w:r>
      <w:r w:rsidRPr="008961D8">
        <w:rPr>
          <w:sz w:val="24"/>
          <w:szCs w:val="24"/>
        </w:rPr>
        <w:br/>
        <w:t>информацию об официальном сайте, на котором будут размещены проект, подлежащий</w:t>
      </w:r>
      <w:r w:rsidRPr="008961D8">
        <w:rPr>
          <w:sz w:val="24"/>
          <w:szCs w:val="24"/>
        </w:rPr>
        <w:br/>
        <w:t>рассмотрению на публичных слушаниях, и информационные материалы к нему,</w:t>
      </w:r>
      <w:r w:rsidRPr="008961D8">
        <w:rPr>
          <w:sz w:val="24"/>
          <w:szCs w:val="24"/>
        </w:rPr>
        <w:br/>
        <w:t>информацию о дате, времени и месте проведения собрания или собраний участников</w:t>
      </w:r>
      <w:r w:rsidRPr="008961D8">
        <w:rPr>
          <w:sz w:val="24"/>
          <w:szCs w:val="24"/>
        </w:rPr>
        <w:br/>
        <w:t>публичных слушаний.</w:t>
      </w:r>
    </w:p>
    <w:p w:rsidR="00DA5C7B" w:rsidRPr="008961D8" w:rsidRDefault="00FF5559" w:rsidP="00583A33">
      <w:pPr>
        <w:ind w:left="-567" w:firstLine="567"/>
        <w:rPr>
          <w:sz w:val="24"/>
          <w:szCs w:val="24"/>
        </w:rPr>
      </w:pPr>
      <w:r w:rsidRPr="008961D8">
        <w:rPr>
          <w:spacing w:val="-16"/>
          <w:sz w:val="24"/>
          <w:szCs w:val="24"/>
        </w:rPr>
        <w:t>8.</w:t>
      </w:r>
      <w:r w:rsidRPr="008961D8">
        <w:rPr>
          <w:sz w:val="24"/>
          <w:szCs w:val="24"/>
        </w:rPr>
        <w:tab/>
      </w:r>
      <w:r w:rsidRPr="008961D8">
        <w:rPr>
          <w:spacing w:val="-1"/>
          <w:sz w:val="24"/>
          <w:szCs w:val="24"/>
        </w:rPr>
        <w:t>Оповещение о начале общественных обсуждений или публичных слушаний:</w:t>
      </w:r>
    </w:p>
    <w:p w:rsidR="00DA5C7B" w:rsidRPr="008961D8" w:rsidRDefault="00FF5559" w:rsidP="00583A33">
      <w:pPr>
        <w:ind w:left="-567" w:firstLine="567"/>
        <w:rPr>
          <w:sz w:val="24"/>
          <w:szCs w:val="24"/>
        </w:rPr>
      </w:pPr>
      <w:r w:rsidRPr="008961D8">
        <w:rPr>
          <w:sz w:val="24"/>
          <w:szCs w:val="24"/>
        </w:rPr>
        <w:t xml:space="preserve">не </w:t>
      </w:r>
      <w:proofErr w:type="gramStart"/>
      <w:r w:rsidRPr="008961D8">
        <w:rPr>
          <w:sz w:val="24"/>
          <w:szCs w:val="24"/>
        </w:rPr>
        <w:t>позднее</w:t>
      </w:r>
      <w:proofErr w:type="gramEnd"/>
      <w:r w:rsidRPr="008961D8">
        <w:rPr>
          <w:sz w:val="24"/>
          <w:szCs w:val="24"/>
        </w:rPr>
        <w:t xml:space="preserve">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DA5C7B" w:rsidRPr="008961D8" w:rsidRDefault="00FF5559" w:rsidP="00583A33">
      <w:pPr>
        <w:ind w:left="-567" w:firstLine="567"/>
        <w:rPr>
          <w:sz w:val="24"/>
          <w:szCs w:val="24"/>
        </w:rPr>
      </w:pPr>
      <w:r w:rsidRPr="008961D8">
        <w:rPr>
          <w:sz w:val="24"/>
          <w:szCs w:val="24"/>
        </w:rPr>
        <w:t xml:space="preserve">распространяется на информационных стендах, оборудованных около </w:t>
      </w:r>
      <w:proofErr w:type="gramStart"/>
      <w:r w:rsidRPr="008961D8">
        <w:rPr>
          <w:sz w:val="24"/>
          <w:szCs w:val="24"/>
        </w:rPr>
        <w:t>здания</w:t>
      </w:r>
      <w:proofErr w:type="gramEnd"/>
      <w:r w:rsidRPr="008961D8">
        <w:rPr>
          <w:sz w:val="24"/>
          <w:szCs w:val="24"/>
        </w:rPr>
        <w:t xml:space="preserve">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w:t>
      </w:r>
      <w:r w:rsidRPr="008961D8">
        <w:rPr>
          <w:spacing w:val="-1"/>
          <w:sz w:val="24"/>
          <w:szCs w:val="24"/>
        </w:rPr>
        <w:t xml:space="preserve">участков, указанных в части 3 настоящей статьи (далее - территория, в пределах которой </w:t>
      </w:r>
      <w:r w:rsidRPr="008961D8">
        <w:rPr>
          <w:sz w:val="24"/>
          <w:szCs w:val="24"/>
        </w:rPr>
        <w:t>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DA5C7B" w:rsidRPr="008961D8" w:rsidRDefault="00FF5559" w:rsidP="00583A33">
      <w:pPr>
        <w:ind w:left="-567" w:firstLine="567"/>
        <w:rPr>
          <w:sz w:val="24"/>
          <w:szCs w:val="24"/>
        </w:rPr>
      </w:pPr>
      <w:r w:rsidRPr="008961D8">
        <w:rPr>
          <w:spacing w:val="-16"/>
          <w:sz w:val="24"/>
          <w:szCs w:val="24"/>
        </w:rPr>
        <w:t>9.</w:t>
      </w:r>
      <w:r w:rsidRPr="008961D8">
        <w:rPr>
          <w:sz w:val="24"/>
          <w:szCs w:val="24"/>
        </w:rPr>
        <w:tab/>
        <w:t>В течение всего периода размещения в соответствии с пунктом 2 части 4 и</w:t>
      </w:r>
      <w:r w:rsidRPr="008961D8">
        <w:rPr>
          <w:sz w:val="24"/>
          <w:szCs w:val="24"/>
        </w:rPr>
        <w:br/>
        <w:t>пунктом 2 части 5 настоящей статьи проекта, подлежащего рассмотрению на</w:t>
      </w:r>
      <w:r w:rsidRPr="008961D8">
        <w:rPr>
          <w:sz w:val="24"/>
          <w:szCs w:val="24"/>
        </w:rPr>
        <w:br/>
      </w:r>
      <w:r w:rsidRPr="008961D8">
        <w:rPr>
          <w:spacing w:val="-1"/>
          <w:sz w:val="24"/>
          <w:szCs w:val="24"/>
        </w:rPr>
        <w:t>общественных обсуждениях или публичных слушаниях, и информационных материалов к</w:t>
      </w:r>
      <w:r w:rsidRPr="008961D8">
        <w:rPr>
          <w:spacing w:val="-1"/>
          <w:sz w:val="24"/>
          <w:szCs w:val="24"/>
        </w:rPr>
        <w:br/>
      </w:r>
      <w:r w:rsidRPr="008961D8">
        <w:rPr>
          <w:sz w:val="24"/>
          <w:szCs w:val="24"/>
        </w:rPr>
        <w:t>нему проводятся экспозиция или экспозиции такого проекта. В ходе работы экспозиции</w:t>
      </w:r>
      <w:r w:rsidRPr="008961D8">
        <w:rPr>
          <w:sz w:val="24"/>
          <w:szCs w:val="24"/>
        </w:rPr>
        <w:br/>
      </w:r>
      <w:r w:rsidRPr="008961D8">
        <w:rPr>
          <w:spacing w:val="-1"/>
          <w:sz w:val="24"/>
          <w:szCs w:val="24"/>
        </w:rPr>
        <w:t>должны быть организованы консультирование посетителей экспозиции, распространение</w:t>
      </w:r>
      <w:r w:rsidRPr="008961D8">
        <w:rPr>
          <w:spacing w:val="-1"/>
          <w:sz w:val="24"/>
          <w:szCs w:val="24"/>
        </w:rPr>
        <w:br/>
      </w:r>
      <w:r w:rsidRPr="008961D8">
        <w:rPr>
          <w:sz w:val="24"/>
          <w:szCs w:val="24"/>
        </w:rPr>
        <w:t>информационных материалов о проекте, подлежащем рассмотрению на общественных</w:t>
      </w:r>
      <w:r w:rsidRPr="008961D8">
        <w:rPr>
          <w:sz w:val="24"/>
          <w:szCs w:val="24"/>
        </w:rPr>
        <w:br/>
        <w:t>обсуждениях или публичных слушаниях. Консультирование посетителей экспозиции</w:t>
      </w:r>
      <w:r w:rsidRPr="008961D8">
        <w:rPr>
          <w:sz w:val="24"/>
          <w:szCs w:val="24"/>
        </w:rPr>
        <w:br/>
        <w:t>осуществляется представителями уполномоченного на проведение общественных</w:t>
      </w:r>
      <w:r w:rsidRPr="008961D8">
        <w:rPr>
          <w:sz w:val="24"/>
          <w:szCs w:val="24"/>
        </w:rPr>
        <w:br/>
        <w:t>обсуждений или публичных слушаний органа местного самоуправления или созданного</w:t>
      </w:r>
      <w:r w:rsidRPr="008961D8">
        <w:rPr>
          <w:sz w:val="24"/>
          <w:szCs w:val="24"/>
        </w:rPr>
        <w:br/>
        <w:t>им коллегиального совещательного органа (далее - организатор общественных</w:t>
      </w:r>
      <w:r w:rsidRPr="008961D8">
        <w:rPr>
          <w:sz w:val="24"/>
          <w:szCs w:val="24"/>
        </w:rPr>
        <w:br/>
        <w:t>обсуждений или публичных слушаний) и (или) разработчика проекта, подлежащего</w:t>
      </w:r>
      <w:r w:rsidRPr="008961D8">
        <w:rPr>
          <w:sz w:val="24"/>
          <w:szCs w:val="24"/>
        </w:rPr>
        <w:br/>
      </w:r>
      <w:r w:rsidRPr="008961D8">
        <w:rPr>
          <w:spacing w:val="-1"/>
          <w:sz w:val="24"/>
          <w:szCs w:val="24"/>
        </w:rPr>
        <w:t>рассмотрению на общественных обсуждениях или публичных слушаниях.</w:t>
      </w:r>
    </w:p>
    <w:p w:rsidR="00DA5C7B" w:rsidRPr="008961D8" w:rsidRDefault="00FF5559" w:rsidP="00583A33">
      <w:pPr>
        <w:ind w:left="-567" w:firstLine="567"/>
        <w:rPr>
          <w:sz w:val="24"/>
          <w:szCs w:val="24"/>
        </w:rPr>
      </w:pPr>
      <w:r w:rsidRPr="008961D8">
        <w:rPr>
          <w:spacing w:val="-17"/>
          <w:sz w:val="24"/>
          <w:szCs w:val="24"/>
        </w:rPr>
        <w:t>10.</w:t>
      </w:r>
      <w:r w:rsidRPr="008961D8">
        <w:rPr>
          <w:sz w:val="24"/>
          <w:szCs w:val="24"/>
        </w:rPr>
        <w:tab/>
      </w:r>
      <w:proofErr w:type="gramStart"/>
      <w:r w:rsidRPr="008961D8">
        <w:rPr>
          <w:sz w:val="24"/>
          <w:szCs w:val="24"/>
        </w:rPr>
        <w:t>В период размещения в соответствии с пунктом 2 части 4 и пунктом 2 части 5</w:t>
      </w:r>
      <w:r w:rsidRPr="008961D8">
        <w:rPr>
          <w:sz w:val="24"/>
          <w:szCs w:val="24"/>
        </w:rPr>
        <w:br/>
        <w:t>настоящей статьи проекта, подлежащего рассмотрению на общественных обсуждениях</w:t>
      </w:r>
      <w:r w:rsidRPr="008961D8">
        <w:rPr>
          <w:sz w:val="24"/>
          <w:szCs w:val="24"/>
        </w:rPr>
        <w:br/>
        <w:t>или публичных слушаниях, и информационных материалов к нему и проведения</w:t>
      </w:r>
      <w:r w:rsidRPr="008961D8">
        <w:rPr>
          <w:sz w:val="24"/>
          <w:szCs w:val="24"/>
        </w:rPr>
        <w:br/>
        <w:t>экспозиции или экспозиций такого проекта участники общественных обсуждений или</w:t>
      </w:r>
      <w:r w:rsidRPr="008961D8">
        <w:rPr>
          <w:sz w:val="24"/>
          <w:szCs w:val="24"/>
        </w:rPr>
        <w:br/>
        <w:t>публичных слушаний, прошедшие в соответствии с частью 12 настоящей статьи</w:t>
      </w:r>
      <w:r w:rsidRPr="008961D8">
        <w:rPr>
          <w:sz w:val="24"/>
          <w:szCs w:val="24"/>
        </w:rPr>
        <w:br/>
        <w:t>идентификацию, имеют право вносить предложения и замечания, касающиеся</w:t>
      </w:r>
      <w:proofErr w:type="gramEnd"/>
      <w:r w:rsidRPr="008961D8">
        <w:rPr>
          <w:sz w:val="24"/>
          <w:szCs w:val="24"/>
        </w:rPr>
        <w:t xml:space="preserve"> такого</w:t>
      </w:r>
      <w:r w:rsidRPr="008961D8">
        <w:rPr>
          <w:sz w:val="24"/>
          <w:szCs w:val="24"/>
        </w:rPr>
        <w:br/>
        <w:t>проекта:</w:t>
      </w:r>
    </w:p>
    <w:p w:rsidR="00DA5C7B" w:rsidRPr="008961D8" w:rsidRDefault="00FF5559" w:rsidP="00583A33">
      <w:pPr>
        <w:ind w:left="-567" w:firstLine="567"/>
        <w:rPr>
          <w:sz w:val="24"/>
          <w:szCs w:val="24"/>
        </w:rPr>
      </w:pPr>
      <w:r w:rsidRPr="008961D8">
        <w:rPr>
          <w:sz w:val="24"/>
          <w:szCs w:val="24"/>
        </w:rPr>
        <w:t>посредством официального сайта или информационных систем (в случае проведения общественных обсуждений);</w:t>
      </w:r>
    </w:p>
    <w:p w:rsidR="00DA5C7B" w:rsidRPr="008961D8" w:rsidRDefault="00FF5559" w:rsidP="00583A33">
      <w:pPr>
        <w:ind w:left="-567" w:firstLine="567"/>
        <w:rPr>
          <w:sz w:val="24"/>
          <w:szCs w:val="24"/>
        </w:rPr>
      </w:pPr>
      <w:r w:rsidRPr="008961D8">
        <w:rPr>
          <w:sz w:val="24"/>
          <w:szCs w:val="24"/>
        </w:rPr>
        <w:t>в письменной или устной форме в ходе проведения собрания или собраний участников публичных слушаний (в случае проведения публичных слушаний);</w:t>
      </w:r>
    </w:p>
    <w:p w:rsidR="00DA5C7B" w:rsidRPr="008961D8" w:rsidRDefault="00FF5559" w:rsidP="00583A33">
      <w:pPr>
        <w:ind w:left="-567" w:firstLine="567"/>
        <w:rPr>
          <w:sz w:val="24"/>
          <w:szCs w:val="24"/>
        </w:rPr>
      </w:pPr>
      <w:r w:rsidRPr="008961D8">
        <w:rPr>
          <w:sz w:val="24"/>
          <w:szCs w:val="24"/>
        </w:rPr>
        <w:t>в письменной форме в адрес организатора общественных обсуждений или публичных слушаний;</w:t>
      </w:r>
    </w:p>
    <w:p w:rsidR="00DA5C7B" w:rsidRPr="008961D8" w:rsidRDefault="00FF5559" w:rsidP="00583A33">
      <w:pPr>
        <w:ind w:left="-567" w:firstLine="567"/>
        <w:rPr>
          <w:sz w:val="24"/>
          <w:szCs w:val="24"/>
        </w:rPr>
      </w:pPr>
      <w:r w:rsidRPr="008961D8">
        <w:rPr>
          <w:sz w:val="24"/>
          <w:szCs w:val="24"/>
        </w:rPr>
        <w:t>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DA5C7B" w:rsidRPr="008961D8" w:rsidRDefault="00FF5559" w:rsidP="00583A33">
      <w:pPr>
        <w:ind w:left="-567" w:firstLine="567"/>
        <w:rPr>
          <w:sz w:val="24"/>
          <w:szCs w:val="24"/>
        </w:rPr>
      </w:pPr>
      <w:r w:rsidRPr="008961D8">
        <w:rPr>
          <w:spacing w:val="-17"/>
          <w:sz w:val="24"/>
          <w:szCs w:val="24"/>
        </w:rPr>
        <w:t>11.</w:t>
      </w:r>
      <w:r w:rsidRPr="008961D8">
        <w:rPr>
          <w:sz w:val="24"/>
          <w:szCs w:val="24"/>
        </w:rPr>
        <w:tab/>
        <w:t>Предложения и замечания, внесенные в соответствии с частью 10 настоящей</w:t>
      </w:r>
      <w:r w:rsidRPr="008961D8">
        <w:rPr>
          <w:sz w:val="24"/>
          <w:szCs w:val="24"/>
        </w:rPr>
        <w:br/>
        <w:t>статьи,</w:t>
      </w:r>
      <w:r w:rsidR="00583A33" w:rsidRPr="008961D8">
        <w:rPr>
          <w:sz w:val="24"/>
          <w:szCs w:val="24"/>
        </w:rPr>
        <w:t xml:space="preserve"> </w:t>
      </w:r>
      <w:r w:rsidRPr="008961D8">
        <w:rPr>
          <w:sz w:val="24"/>
          <w:szCs w:val="24"/>
        </w:rPr>
        <w:t>подлежат регистрации,</w:t>
      </w:r>
      <w:r w:rsidR="00583A33" w:rsidRPr="008961D8">
        <w:rPr>
          <w:sz w:val="24"/>
          <w:szCs w:val="24"/>
        </w:rPr>
        <w:t xml:space="preserve"> </w:t>
      </w:r>
      <w:r w:rsidRPr="008961D8">
        <w:rPr>
          <w:sz w:val="24"/>
          <w:szCs w:val="24"/>
        </w:rPr>
        <w:t>а также обязательному рассмотрению организатором</w:t>
      </w:r>
      <w:r w:rsidR="00583A33" w:rsidRPr="008961D8">
        <w:rPr>
          <w:sz w:val="24"/>
          <w:szCs w:val="24"/>
        </w:rPr>
        <w:t xml:space="preserve"> </w:t>
      </w:r>
      <w:r w:rsidRPr="008961D8">
        <w:rPr>
          <w:sz w:val="24"/>
          <w:szCs w:val="24"/>
        </w:rPr>
        <w:t>общественных</w:t>
      </w:r>
      <w:r w:rsidR="00583A33" w:rsidRPr="008961D8">
        <w:rPr>
          <w:sz w:val="24"/>
          <w:szCs w:val="24"/>
        </w:rPr>
        <w:t xml:space="preserve"> </w:t>
      </w:r>
      <w:r w:rsidRPr="008961D8">
        <w:rPr>
          <w:sz w:val="24"/>
          <w:szCs w:val="24"/>
        </w:rPr>
        <w:t>обсуждений</w:t>
      </w:r>
      <w:r w:rsidR="00583A33" w:rsidRPr="008961D8">
        <w:rPr>
          <w:sz w:val="24"/>
          <w:szCs w:val="24"/>
        </w:rPr>
        <w:t xml:space="preserve"> </w:t>
      </w:r>
      <w:r w:rsidRPr="008961D8">
        <w:rPr>
          <w:sz w:val="24"/>
          <w:szCs w:val="24"/>
        </w:rPr>
        <w:t>или</w:t>
      </w:r>
      <w:r w:rsidR="00583A33" w:rsidRPr="008961D8">
        <w:rPr>
          <w:sz w:val="24"/>
          <w:szCs w:val="24"/>
        </w:rPr>
        <w:t xml:space="preserve"> </w:t>
      </w:r>
      <w:r w:rsidRPr="008961D8">
        <w:rPr>
          <w:sz w:val="24"/>
          <w:szCs w:val="24"/>
        </w:rPr>
        <w:t>публичных</w:t>
      </w:r>
      <w:r w:rsidR="00583A33" w:rsidRPr="008961D8">
        <w:rPr>
          <w:sz w:val="24"/>
          <w:szCs w:val="24"/>
        </w:rPr>
        <w:t xml:space="preserve"> </w:t>
      </w:r>
      <w:r w:rsidRPr="008961D8">
        <w:rPr>
          <w:sz w:val="24"/>
          <w:szCs w:val="24"/>
        </w:rPr>
        <w:t>слушаний,</w:t>
      </w:r>
      <w:r w:rsidR="00583A33" w:rsidRPr="008961D8">
        <w:rPr>
          <w:sz w:val="24"/>
          <w:szCs w:val="24"/>
        </w:rPr>
        <w:t xml:space="preserve"> </w:t>
      </w:r>
      <w:r w:rsidRPr="008961D8">
        <w:rPr>
          <w:sz w:val="24"/>
          <w:szCs w:val="24"/>
        </w:rPr>
        <w:t>за</w:t>
      </w:r>
      <w:r w:rsidR="00583A33" w:rsidRPr="008961D8">
        <w:rPr>
          <w:sz w:val="24"/>
          <w:szCs w:val="24"/>
        </w:rPr>
        <w:t xml:space="preserve"> </w:t>
      </w:r>
      <w:r w:rsidRPr="008961D8">
        <w:rPr>
          <w:sz w:val="24"/>
          <w:szCs w:val="24"/>
        </w:rPr>
        <w:t>исключением</w:t>
      </w:r>
      <w:r w:rsidR="00583A33" w:rsidRPr="008961D8">
        <w:rPr>
          <w:sz w:val="24"/>
          <w:szCs w:val="24"/>
        </w:rPr>
        <w:t xml:space="preserve"> </w:t>
      </w:r>
      <w:r w:rsidRPr="008961D8">
        <w:rPr>
          <w:sz w:val="24"/>
          <w:szCs w:val="24"/>
        </w:rPr>
        <w:t>случая, предусмотренного частью 15 настоящей статьи.</w:t>
      </w:r>
    </w:p>
    <w:p w:rsidR="00DA5C7B" w:rsidRPr="008961D8" w:rsidRDefault="00FF5559" w:rsidP="00583A33">
      <w:pPr>
        <w:ind w:left="-567" w:firstLine="567"/>
        <w:rPr>
          <w:spacing w:val="-17"/>
          <w:sz w:val="24"/>
          <w:szCs w:val="24"/>
        </w:rPr>
      </w:pPr>
      <w:r w:rsidRPr="008961D8">
        <w:rPr>
          <w:sz w:val="24"/>
          <w:szCs w:val="24"/>
        </w:rPr>
        <w:t xml:space="preserve">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w:t>
      </w:r>
      <w:proofErr w:type="gramStart"/>
      <w:r w:rsidRPr="008961D8">
        <w:rPr>
          <w:sz w:val="24"/>
          <w:szCs w:val="24"/>
        </w:rPr>
        <w:t xml:space="preserve">Участники общественных обсуждений или публичных слушаний, являющиеся </w:t>
      </w:r>
      <w:r w:rsidRPr="008961D8">
        <w:rPr>
          <w:spacing w:val="-1"/>
          <w:sz w:val="24"/>
          <w:szCs w:val="24"/>
        </w:rPr>
        <w:t xml:space="preserve">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w:t>
      </w:r>
      <w:r w:rsidRPr="008961D8">
        <w:rPr>
          <w:sz w:val="24"/>
          <w:szCs w:val="24"/>
        </w:rPr>
        <w:t>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w:t>
      </w:r>
      <w:proofErr w:type="gramEnd"/>
      <w:r w:rsidRPr="008961D8">
        <w:rPr>
          <w:sz w:val="24"/>
          <w:szCs w:val="24"/>
        </w:rPr>
        <w:t xml:space="preserve"> такие земельные участки, объекты капитального строительства, помещения, являющиеся частью указанных объектов капитального строительства.</w:t>
      </w:r>
    </w:p>
    <w:p w:rsidR="00DA5C7B" w:rsidRPr="008961D8" w:rsidRDefault="00FF5559" w:rsidP="00583A33">
      <w:pPr>
        <w:ind w:left="-567" w:firstLine="567"/>
        <w:rPr>
          <w:spacing w:val="-17"/>
          <w:sz w:val="24"/>
          <w:szCs w:val="24"/>
        </w:rPr>
      </w:pPr>
      <w:r w:rsidRPr="008961D8">
        <w:rPr>
          <w:sz w:val="24"/>
          <w:szCs w:val="24"/>
        </w:rPr>
        <w:t xml:space="preserve">Не требуется представление указанных в части 12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w:t>
      </w:r>
      <w:r w:rsidRPr="008961D8">
        <w:rPr>
          <w:spacing w:val="-1"/>
          <w:sz w:val="24"/>
          <w:szCs w:val="24"/>
        </w:rPr>
        <w:t xml:space="preserve">данными лицами вносятся предложения и замечания, касающиеся проекта, подлежащего </w:t>
      </w:r>
      <w:r w:rsidRPr="008961D8">
        <w:rPr>
          <w:sz w:val="24"/>
          <w:szCs w:val="24"/>
        </w:rPr>
        <w:t>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настоящей статьи, может использоваться единая система идентификац</w:t>
      </w:r>
      <w:proofErr w:type="gramStart"/>
      <w:r w:rsidRPr="008961D8">
        <w:rPr>
          <w:sz w:val="24"/>
          <w:szCs w:val="24"/>
        </w:rPr>
        <w:t>ии и ау</w:t>
      </w:r>
      <w:proofErr w:type="gramEnd"/>
      <w:r w:rsidRPr="008961D8">
        <w:rPr>
          <w:sz w:val="24"/>
          <w:szCs w:val="24"/>
        </w:rPr>
        <w:t>тентификации.</w:t>
      </w:r>
    </w:p>
    <w:p w:rsidR="00DA5C7B" w:rsidRPr="008961D8" w:rsidRDefault="00FF5559" w:rsidP="00583A33">
      <w:pPr>
        <w:ind w:left="-567" w:firstLine="567"/>
        <w:rPr>
          <w:spacing w:val="-17"/>
          <w:sz w:val="24"/>
          <w:szCs w:val="24"/>
        </w:rPr>
      </w:pPr>
      <w:r w:rsidRPr="008961D8">
        <w:rPr>
          <w:sz w:val="24"/>
          <w:szCs w:val="24"/>
        </w:rPr>
        <w:t xml:space="preserve">Обработка персональных данных участников общественных обсуждений или </w:t>
      </w:r>
      <w:r w:rsidRPr="008961D8">
        <w:rPr>
          <w:spacing w:val="-1"/>
          <w:sz w:val="24"/>
          <w:szCs w:val="24"/>
        </w:rPr>
        <w:t xml:space="preserve">публичных слушаний осуществляется с учетом требований, установленных Федеральным </w:t>
      </w:r>
      <w:r w:rsidRPr="008961D8">
        <w:rPr>
          <w:sz w:val="24"/>
          <w:szCs w:val="24"/>
        </w:rPr>
        <w:t>законом от 27 июля 2006 года N 152-ФЗ "О персональных данных".</w:t>
      </w:r>
    </w:p>
    <w:p w:rsidR="00DA5C7B" w:rsidRPr="008961D8" w:rsidRDefault="00FF5559" w:rsidP="00583A33">
      <w:pPr>
        <w:ind w:left="-567" w:firstLine="567"/>
        <w:rPr>
          <w:spacing w:val="-17"/>
          <w:sz w:val="24"/>
          <w:szCs w:val="24"/>
        </w:rPr>
      </w:pPr>
      <w:r w:rsidRPr="008961D8">
        <w:rPr>
          <w:sz w:val="24"/>
          <w:szCs w:val="24"/>
        </w:rPr>
        <w:t>Предложения и замечания, внесенные в соответствии с частью 10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DA5C7B" w:rsidRPr="008961D8" w:rsidRDefault="00FF5559" w:rsidP="00583A33">
      <w:pPr>
        <w:ind w:left="-567" w:firstLine="567"/>
        <w:rPr>
          <w:sz w:val="24"/>
          <w:szCs w:val="24"/>
        </w:rPr>
      </w:pPr>
      <w:r w:rsidRPr="008961D8">
        <w:rPr>
          <w:spacing w:val="-17"/>
          <w:sz w:val="24"/>
          <w:szCs w:val="24"/>
        </w:rPr>
        <w:t>16.</w:t>
      </w:r>
      <w:r w:rsidRPr="008961D8">
        <w:rPr>
          <w:sz w:val="24"/>
          <w:szCs w:val="24"/>
        </w:rPr>
        <w:tab/>
      </w:r>
      <w:proofErr w:type="gramStart"/>
      <w:r w:rsidRPr="008961D8">
        <w:rPr>
          <w:sz w:val="24"/>
          <w:szCs w:val="24"/>
        </w:rPr>
        <w:t>Организатором общественных обсуждений или публичных слушаний</w:t>
      </w:r>
      <w:r w:rsidRPr="008961D8">
        <w:rPr>
          <w:sz w:val="24"/>
          <w:szCs w:val="24"/>
        </w:rPr>
        <w:br/>
      </w:r>
      <w:r w:rsidRPr="008961D8">
        <w:rPr>
          <w:spacing w:val="-1"/>
          <w:sz w:val="24"/>
          <w:szCs w:val="24"/>
        </w:rPr>
        <w:t>обеспечивается равный доступ к проекту, подлежащему рассмотрению на общественных</w:t>
      </w:r>
      <w:r w:rsidRPr="008961D8">
        <w:rPr>
          <w:spacing w:val="-1"/>
          <w:sz w:val="24"/>
          <w:szCs w:val="24"/>
        </w:rPr>
        <w:br/>
      </w:r>
      <w:r w:rsidRPr="008961D8">
        <w:rPr>
          <w:sz w:val="24"/>
          <w:szCs w:val="24"/>
        </w:rPr>
        <w:t>обсуждениях или публичных слушаниях, всех участников общественных обсуждений или</w:t>
      </w:r>
      <w:r w:rsidRPr="008961D8">
        <w:rPr>
          <w:sz w:val="24"/>
          <w:szCs w:val="24"/>
        </w:rPr>
        <w:br/>
        <w:t>публичных слушаний (в том числе путем предоставления при проведении общественных</w:t>
      </w:r>
      <w:r w:rsidRPr="008961D8">
        <w:rPr>
          <w:sz w:val="24"/>
          <w:szCs w:val="24"/>
        </w:rPr>
        <w:br/>
        <w:t>обсуждений доступа к официальному сайту, информационным системам в</w:t>
      </w:r>
      <w:r w:rsidRPr="008961D8">
        <w:rPr>
          <w:sz w:val="24"/>
          <w:szCs w:val="24"/>
        </w:rPr>
        <w:br/>
        <w:t>многофункциональных центрах предоставления государственных и муниципальных услуг</w:t>
      </w:r>
      <w:r w:rsidRPr="008961D8">
        <w:rPr>
          <w:sz w:val="24"/>
          <w:szCs w:val="24"/>
        </w:rPr>
        <w:br/>
        <w:t>и (или) помещениях органов государственной власти субъектов Российской Федерации,</w:t>
      </w:r>
      <w:r w:rsidRPr="008961D8">
        <w:rPr>
          <w:sz w:val="24"/>
          <w:szCs w:val="24"/>
        </w:rPr>
        <w:br/>
      </w:r>
      <w:r w:rsidRPr="008961D8">
        <w:rPr>
          <w:spacing w:val="-1"/>
          <w:sz w:val="24"/>
          <w:szCs w:val="24"/>
        </w:rPr>
        <w:t>органов местного</w:t>
      </w:r>
      <w:proofErr w:type="gramEnd"/>
      <w:r w:rsidRPr="008961D8">
        <w:rPr>
          <w:spacing w:val="-1"/>
          <w:sz w:val="24"/>
          <w:szCs w:val="24"/>
        </w:rPr>
        <w:t xml:space="preserve"> самоуправления, подведомственных им организаций).</w:t>
      </w:r>
    </w:p>
    <w:p w:rsidR="00DA5C7B" w:rsidRPr="008961D8" w:rsidRDefault="00FF5559" w:rsidP="00583A33">
      <w:pPr>
        <w:ind w:left="-567" w:firstLine="567"/>
        <w:rPr>
          <w:sz w:val="24"/>
          <w:szCs w:val="24"/>
        </w:rPr>
      </w:pPr>
      <w:r w:rsidRPr="008961D8">
        <w:rPr>
          <w:spacing w:val="-17"/>
          <w:sz w:val="24"/>
          <w:szCs w:val="24"/>
        </w:rPr>
        <w:t>17.</w:t>
      </w:r>
      <w:r w:rsidRPr="008961D8">
        <w:rPr>
          <w:sz w:val="24"/>
          <w:szCs w:val="24"/>
        </w:rPr>
        <w:tab/>
        <w:t>Официальный сайт и (или) информационные системы должны обеспечивать</w:t>
      </w:r>
      <w:r w:rsidRPr="008961D8">
        <w:rPr>
          <w:sz w:val="24"/>
          <w:szCs w:val="24"/>
        </w:rPr>
        <w:br/>
        <w:t>возможность:</w:t>
      </w:r>
    </w:p>
    <w:p w:rsidR="00DA5C7B" w:rsidRPr="008961D8" w:rsidRDefault="00FF5559" w:rsidP="00583A33">
      <w:pPr>
        <w:ind w:left="-567" w:firstLine="567"/>
        <w:rPr>
          <w:sz w:val="24"/>
          <w:szCs w:val="24"/>
        </w:rPr>
      </w:pPr>
      <w:r w:rsidRPr="008961D8">
        <w:rPr>
          <w:sz w:val="24"/>
          <w:szCs w:val="24"/>
        </w:rPr>
        <w:t>-</w:t>
      </w:r>
      <w:r w:rsidRPr="008961D8">
        <w:rPr>
          <w:sz w:val="24"/>
          <w:szCs w:val="24"/>
        </w:rPr>
        <w:tab/>
        <w:t>проверки участниками общественных обсуждений полноты и достоверности</w:t>
      </w:r>
      <w:r w:rsidRPr="008961D8">
        <w:rPr>
          <w:sz w:val="24"/>
          <w:szCs w:val="24"/>
        </w:rPr>
        <w:br/>
        <w:t>отражения на официальном сайте и (или) в информационных системах внесенных ими</w:t>
      </w:r>
      <w:r w:rsidRPr="008961D8">
        <w:rPr>
          <w:sz w:val="24"/>
          <w:szCs w:val="24"/>
        </w:rPr>
        <w:br/>
        <w:t>предложений и замечаний;</w:t>
      </w:r>
    </w:p>
    <w:p w:rsidR="00DA5C7B" w:rsidRPr="008961D8" w:rsidRDefault="00FF5559" w:rsidP="00583A33">
      <w:pPr>
        <w:ind w:left="-567" w:firstLine="567"/>
        <w:rPr>
          <w:sz w:val="24"/>
          <w:szCs w:val="24"/>
        </w:rPr>
      </w:pPr>
      <w:r w:rsidRPr="008961D8">
        <w:rPr>
          <w:sz w:val="24"/>
          <w:szCs w:val="24"/>
        </w:rPr>
        <w:t>-</w:t>
      </w:r>
      <w:r w:rsidRPr="008961D8">
        <w:rPr>
          <w:sz w:val="24"/>
          <w:szCs w:val="24"/>
        </w:rPr>
        <w:tab/>
        <w:t>представления информации о результатах общественных обсуждений,</w:t>
      </w:r>
      <w:r w:rsidRPr="008961D8">
        <w:rPr>
          <w:sz w:val="24"/>
          <w:szCs w:val="24"/>
        </w:rPr>
        <w:br/>
        <w:t>количестве участников общественных обсуждений.</w:t>
      </w:r>
    </w:p>
    <w:p w:rsidR="00DA5C7B" w:rsidRPr="008961D8" w:rsidRDefault="00FF5559" w:rsidP="00583A33">
      <w:pPr>
        <w:ind w:left="-567" w:firstLine="567"/>
        <w:rPr>
          <w:sz w:val="24"/>
          <w:szCs w:val="24"/>
        </w:rPr>
      </w:pPr>
      <w:r w:rsidRPr="008961D8">
        <w:rPr>
          <w:spacing w:val="-17"/>
          <w:sz w:val="24"/>
          <w:szCs w:val="24"/>
        </w:rPr>
        <w:t>18.</w:t>
      </w:r>
      <w:r w:rsidRPr="008961D8">
        <w:rPr>
          <w:sz w:val="24"/>
          <w:szCs w:val="24"/>
        </w:rPr>
        <w:tab/>
        <w:t>Организатор общественных обсуждений или публичных слушаний</w:t>
      </w:r>
      <w:r w:rsidRPr="008961D8">
        <w:rPr>
          <w:sz w:val="24"/>
          <w:szCs w:val="24"/>
        </w:rPr>
        <w:br/>
        <w:t>подготавливает и оформляет протокол общественных обсуждений или публичных</w:t>
      </w:r>
      <w:r w:rsidRPr="008961D8">
        <w:rPr>
          <w:sz w:val="24"/>
          <w:szCs w:val="24"/>
        </w:rPr>
        <w:br/>
        <w:t>слушаний, в котором указываются:</w:t>
      </w:r>
    </w:p>
    <w:p w:rsidR="00DA5C7B" w:rsidRPr="008961D8" w:rsidRDefault="00FF5559" w:rsidP="00583A33">
      <w:pPr>
        <w:ind w:left="-567" w:firstLine="567"/>
        <w:rPr>
          <w:sz w:val="24"/>
          <w:szCs w:val="24"/>
        </w:rPr>
      </w:pPr>
      <w:r w:rsidRPr="008961D8">
        <w:rPr>
          <w:sz w:val="24"/>
          <w:szCs w:val="24"/>
        </w:rPr>
        <w:t>дата оформления протокола общественных обсуждений или публичных слушаний;</w:t>
      </w:r>
    </w:p>
    <w:p w:rsidR="00DA5C7B" w:rsidRPr="008961D8" w:rsidRDefault="00FF5559" w:rsidP="00583A33">
      <w:pPr>
        <w:ind w:left="-567" w:firstLine="567"/>
        <w:rPr>
          <w:sz w:val="24"/>
          <w:szCs w:val="24"/>
        </w:rPr>
      </w:pPr>
      <w:r w:rsidRPr="008961D8">
        <w:rPr>
          <w:sz w:val="24"/>
          <w:szCs w:val="24"/>
        </w:rPr>
        <w:t>информация об организаторе общественных обсуждений или публичных слушаний;</w:t>
      </w:r>
    </w:p>
    <w:p w:rsidR="00DA5C7B" w:rsidRPr="008961D8" w:rsidRDefault="00FF5559" w:rsidP="00583A33">
      <w:pPr>
        <w:ind w:left="-567" w:firstLine="567"/>
        <w:rPr>
          <w:sz w:val="24"/>
          <w:szCs w:val="24"/>
        </w:rPr>
      </w:pPr>
      <w:r w:rsidRPr="008961D8">
        <w:rPr>
          <w:spacing w:val="-1"/>
          <w:sz w:val="24"/>
          <w:szCs w:val="24"/>
        </w:rPr>
        <w:t>информация,</w:t>
      </w:r>
      <w:r w:rsidR="00583A33" w:rsidRPr="008961D8">
        <w:rPr>
          <w:spacing w:val="-1"/>
          <w:sz w:val="24"/>
          <w:szCs w:val="24"/>
        </w:rPr>
        <w:t xml:space="preserve"> </w:t>
      </w:r>
      <w:r w:rsidRPr="008961D8">
        <w:rPr>
          <w:spacing w:val="-1"/>
          <w:sz w:val="24"/>
          <w:szCs w:val="24"/>
        </w:rPr>
        <w:t>содержащаяся</w:t>
      </w:r>
      <w:r w:rsidR="00583A33" w:rsidRPr="008961D8">
        <w:rPr>
          <w:spacing w:val="-1"/>
          <w:sz w:val="24"/>
          <w:szCs w:val="24"/>
        </w:rPr>
        <w:t xml:space="preserve"> </w:t>
      </w:r>
      <w:r w:rsidRPr="008961D8">
        <w:rPr>
          <w:spacing w:val="-1"/>
          <w:sz w:val="24"/>
          <w:szCs w:val="24"/>
        </w:rPr>
        <w:t>в</w:t>
      </w:r>
      <w:r w:rsidR="00583A33" w:rsidRPr="008961D8">
        <w:rPr>
          <w:spacing w:val="-1"/>
          <w:sz w:val="24"/>
          <w:szCs w:val="24"/>
        </w:rPr>
        <w:t xml:space="preserve"> </w:t>
      </w:r>
      <w:r w:rsidRPr="008961D8">
        <w:rPr>
          <w:spacing w:val="-1"/>
          <w:sz w:val="24"/>
          <w:szCs w:val="24"/>
        </w:rPr>
        <w:t>опубликованном</w:t>
      </w:r>
      <w:r w:rsidR="00583A33" w:rsidRPr="008961D8">
        <w:rPr>
          <w:spacing w:val="-1"/>
          <w:sz w:val="24"/>
          <w:szCs w:val="24"/>
        </w:rPr>
        <w:t xml:space="preserve"> </w:t>
      </w:r>
      <w:r w:rsidRPr="008961D8">
        <w:rPr>
          <w:spacing w:val="-1"/>
          <w:sz w:val="24"/>
          <w:szCs w:val="24"/>
        </w:rPr>
        <w:t>оповещении</w:t>
      </w:r>
      <w:r w:rsidR="00583A33" w:rsidRPr="008961D8">
        <w:rPr>
          <w:spacing w:val="-1"/>
          <w:sz w:val="24"/>
          <w:szCs w:val="24"/>
        </w:rPr>
        <w:t xml:space="preserve"> </w:t>
      </w:r>
      <w:r w:rsidRPr="008961D8">
        <w:rPr>
          <w:spacing w:val="-1"/>
          <w:sz w:val="24"/>
          <w:szCs w:val="24"/>
        </w:rPr>
        <w:t>о</w:t>
      </w:r>
      <w:r w:rsidR="00583A33" w:rsidRPr="008961D8">
        <w:rPr>
          <w:spacing w:val="-1"/>
          <w:sz w:val="24"/>
          <w:szCs w:val="24"/>
        </w:rPr>
        <w:t xml:space="preserve"> </w:t>
      </w:r>
      <w:r w:rsidRPr="008961D8">
        <w:rPr>
          <w:spacing w:val="-1"/>
          <w:sz w:val="24"/>
          <w:szCs w:val="24"/>
        </w:rPr>
        <w:t>начале</w:t>
      </w:r>
      <w:r w:rsidR="00583A33" w:rsidRPr="008961D8">
        <w:rPr>
          <w:spacing w:val="-1"/>
          <w:sz w:val="24"/>
          <w:szCs w:val="24"/>
        </w:rPr>
        <w:t xml:space="preserve"> </w:t>
      </w:r>
      <w:r w:rsidRPr="008961D8">
        <w:rPr>
          <w:spacing w:val="-1"/>
          <w:sz w:val="24"/>
          <w:szCs w:val="24"/>
        </w:rPr>
        <w:t>общественных обсуждений или публичных слушаний, дата и источник его опубликования;</w:t>
      </w:r>
    </w:p>
    <w:p w:rsidR="00DA5C7B" w:rsidRPr="008961D8" w:rsidRDefault="00FF5559" w:rsidP="00583A33">
      <w:pPr>
        <w:ind w:left="-567" w:firstLine="567"/>
        <w:rPr>
          <w:sz w:val="24"/>
          <w:szCs w:val="24"/>
        </w:rPr>
      </w:pPr>
      <w:r w:rsidRPr="008961D8">
        <w:rPr>
          <w:sz w:val="24"/>
          <w:szCs w:val="24"/>
        </w:rPr>
        <w:t>-</w:t>
      </w:r>
      <w:r w:rsidRPr="008961D8">
        <w:rPr>
          <w:sz w:val="24"/>
          <w:szCs w:val="24"/>
        </w:rPr>
        <w:tab/>
      </w:r>
      <w:r w:rsidRPr="008961D8">
        <w:rPr>
          <w:spacing w:val="-1"/>
          <w:sz w:val="24"/>
          <w:szCs w:val="24"/>
        </w:rPr>
        <w:t>информация о сроке, в течение которого принимались предложения и замечания</w:t>
      </w:r>
      <w:r w:rsidRPr="008961D8">
        <w:rPr>
          <w:spacing w:val="-1"/>
          <w:sz w:val="24"/>
          <w:szCs w:val="24"/>
        </w:rPr>
        <w:br/>
      </w:r>
      <w:r w:rsidRPr="008961D8">
        <w:rPr>
          <w:sz w:val="24"/>
          <w:szCs w:val="24"/>
        </w:rPr>
        <w:t>участников общественных обсуждений или публичных слушаний, о территории, в</w:t>
      </w:r>
      <w:r w:rsidRPr="008961D8">
        <w:rPr>
          <w:sz w:val="24"/>
          <w:szCs w:val="24"/>
        </w:rPr>
        <w:br/>
      </w:r>
      <w:r w:rsidRPr="008961D8">
        <w:rPr>
          <w:spacing w:val="-1"/>
          <w:sz w:val="24"/>
          <w:szCs w:val="24"/>
        </w:rPr>
        <w:t>пределах которой проводятся общественные обсуждения или публичные слушания;</w:t>
      </w:r>
    </w:p>
    <w:p w:rsidR="00DA5C7B" w:rsidRPr="008961D8" w:rsidRDefault="00FF5559" w:rsidP="00583A33">
      <w:pPr>
        <w:ind w:left="-567" w:firstLine="567"/>
        <w:rPr>
          <w:sz w:val="24"/>
          <w:szCs w:val="24"/>
        </w:rPr>
      </w:pPr>
      <w:r w:rsidRPr="008961D8">
        <w:rPr>
          <w:sz w:val="24"/>
          <w:szCs w:val="24"/>
        </w:rPr>
        <w:t>-</w:t>
      </w:r>
      <w:r w:rsidRPr="008961D8">
        <w:rPr>
          <w:sz w:val="24"/>
          <w:szCs w:val="24"/>
        </w:rPr>
        <w:tab/>
        <w:t>все предложения и замечания участников общественных обсуждений или</w:t>
      </w:r>
      <w:r w:rsidRPr="008961D8">
        <w:rPr>
          <w:sz w:val="24"/>
          <w:szCs w:val="24"/>
        </w:rPr>
        <w:br/>
        <w:t>публичных слушаний с разделением на предложения и замечания граждан, являющихся</w:t>
      </w:r>
      <w:r w:rsidRPr="008961D8">
        <w:rPr>
          <w:sz w:val="24"/>
          <w:szCs w:val="24"/>
        </w:rPr>
        <w:br/>
        <w:t>участниками общественных обсуждений или публичных слушаний и постоянно</w:t>
      </w:r>
      <w:r w:rsidRPr="008961D8">
        <w:rPr>
          <w:sz w:val="24"/>
          <w:szCs w:val="24"/>
        </w:rPr>
        <w:br/>
      </w:r>
      <w:r w:rsidRPr="008961D8">
        <w:rPr>
          <w:spacing w:val="-1"/>
          <w:sz w:val="24"/>
          <w:szCs w:val="24"/>
        </w:rPr>
        <w:t>проживающих на территории, в пределах которой проводятся общественные обсуждения</w:t>
      </w:r>
      <w:r w:rsidRPr="008961D8">
        <w:rPr>
          <w:spacing w:val="-1"/>
          <w:sz w:val="24"/>
          <w:szCs w:val="24"/>
        </w:rPr>
        <w:br/>
      </w:r>
      <w:r w:rsidRPr="008961D8">
        <w:rPr>
          <w:sz w:val="24"/>
          <w:szCs w:val="24"/>
        </w:rPr>
        <w:t>или публичные слушания, и предложения и замечания иных участников общественных</w:t>
      </w:r>
      <w:r w:rsidRPr="008961D8">
        <w:rPr>
          <w:sz w:val="24"/>
          <w:szCs w:val="24"/>
        </w:rPr>
        <w:br/>
        <w:t>обсуждений или публичных слушаний.</w:t>
      </w:r>
    </w:p>
    <w:p w:rsidR="00DA5C7B" w:rsidRPr="008961D8" w:rsidRDefault="00FF5559" w:rsidP="00583A33">
      <w:pPr>
        <w:ind w:left="-567" w:firstLine="567"/>
        <w:rPr>
          <w:spacing w:val="-16"/>
          <w:sz w:val="24"/>
          <w:szCs w:val="24"/>
        </w:rPr>
      </w:pPr>
      <w:proofErr w:type="gramStart"/>
      <w:r w:rsidRPr="008961D8">
        <w:rPr>
          <w:sz w:val="24"/>
          <w:szCs w:val="24"/>
        </w:rPr>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roofErr w:type="gramEnd"/>
    </w:p>
    <w:p w:rsidR="00DA5C7B" w:rsidRPr="008961D8" w:rsidRDefault="00FF5559" w:rsidP="00583A33">
      <w:pPr>
        <w:ind w:left="-567" w:firstLine="567"/>
        <w:rPr>
          <w:spacing w:val="-10"/>
          <w:sz w:val="24"/>
          <w:szCs w:val="24"/>
        </w:rPr>
      </w:pPr>
      <w:r w:rsidRPr="008961D8">
        <w:rPr>
          <w:sz w:val="24"/>
          <w:szCs w:val="24"/>
        </w:rPr>
        <w:t>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DA5C7B" w:rsidRPr="008961D8" w:rsidRDefault="00FF5559" w:rsidP="00583A33">
      <w:pPr>
        <w:ind w:left="-567" w:firstLine="567"/>
        <w:rPr>
          <w:spacing w:val="-10"/>
          <w:sz w:val="24"/>
          <w:szCs w:val="24"/>
        </w:rPr>
      </w:pPr>
      <w:r w:rsidRPr="008961D8">
        <w:rPr>
          <w:sz w:val="24"/>
          <w:szCs w:val="24"/>
        </w:rPr>
        <w:t>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DA5C7B" w:rsidRPr="008961D8" w:rsidRDefault="00FF5559" w:rsidP="00583A33">
      <w:pPr>
        <w:ind w:left="-567" w:firstLine="567"/>
        <w:rPr>
          <w:sz w:val="24"/>
          <w:szCs w:val="24"/>
        </w:rPr>
      </w:pPr>
      <w:r w:rsidRPr="008961D8">
        <w:rPr>
          <w:spacing w:val="-10"/>
          <w:sz w:val="24"/>
          <w:szCs w:val="24"/>
        </w:rPr>
        <w:t>22.</w:t>
      </w:r>
      <w:r w:rsidRPr="008961D8">
        <w:rPr>
          <w:sz w:val="24"/>
          <w:szCs w:val="24"/>
        </w:rPr>
        <w:tab/>
        <w:t>В заключении о результатах общественных обсуждений или публичных</w:t>
      </w:r>
      <w:r w:rsidRPr="008961D8">
        <w:rPr>
          <w:sz w:val="24"/>
          <w:szCs w:val="24"/>
        </w:rPr>
        <w:br/>
        <w:t>слушаний должны быть указаны:</w:t>
      </w:r>
    </w:p>
    <w:p w:rsidR="00DA5C7B" w:rsidRPr="008961D8" w:rsidRDefault="00FF5559" w:rsidP="00583A33">
      <w:pPr>
        <w:ind w:left="-567" w:firstLine="567"/>
        <w:rPr>
          <w:sz w:val="24"/>
          <w:szCs w:val="24"/>
        </w:rPr>
      </w:pPr>
      <w:r w:rsidRPr="008961D8">
        <w:rPr>
          <w:sz w:val="24"/>
          <w:szCs w:val="24"/>
        </w:rPr>
        <w:t>дата оформления заключения о результатах общественных обсуждений или публичных слушаний;</w:t>
      </w:r>
    </w:p>
    <w:p w:rsidR="00DA5C7B" w:rsidRPr="008961D8" w:rsidRDefault="00FF5559" w:rsidP="00583A33">
      <w:pPr>
        <w:ind w:left="-567" w:firstLine="567"/>
        <w:rPr>
          <w:sz w:val="24"/>
          <w:szCs w:val="24"/>
        </w:rPr>
      </w:pPr>
      <w:r w:rsidRPr="008961D8">
        <w:rPr>
          <w:sz w:val="24"/>
          <w:szCs w:val="24"/>
        </w:rPr>
        <w:t xml:space="preserve">наименование проекта, рассмотренного на общественных обсуждениях или </w:t>
      </w:r>
      <w:r w:rsidRPr="008961D8">
        <w:rPr>
          <w:spacing w:val="-1"/>
          <w:sz w:val="24"/>
          <w:szCs w:val="24"/>
        </w:rPr>
        <w:t xml:space="preserve">публичных слушаниях, сведения о количестве участников общественных обсуждений или </w:t>
      </w:r>
      <w:r w:rsidRPr="008961D8">
        <w:rPr>
          <w:sz w:val="24"/>
          <w:szCs w:val="24"/>
        </w:rPr>
        <w:t>публичных слушаний, которые приняли участие в общественных обсуждениях или публичных слушаниях;</w:t>
      </w:r>
    </w:p>
    <w:p w:rsidR="00DA5C7B" w:rsidRPr="008961D8" w:rsidRDefault="00FF5559" w:rsidP="00583A33">
      <w:pPr>
        <w:ind w:left="-567" w:firstLine="567"/>
        <w:rPr>
          <w:sz w:val="24"/>
          <w:szCs w:val="24"/>
        </w:rPr>
      </w:pPr>
      <w:r w:rsidRPr="008961D8">
        <w:rPr>
          <w:sz w:val="24"/>
          <w:szCs w:val="24"/>
        </w:rPr>
        <w:t>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DA5C7B" w:rsidRPr="008961D8" w:rsidRDefault="00FF5559" w:rsidP="00583A33">
      <w:pPr>
        <w:ind w:left="-567" w:firstLine="567"/>
        <w:rPr>
          <w:sz w:val="24"/>
          <w:szCs w:val="24"/>
        </w:rPr>
      </w:pPr>
      <w:r w:rsidRPr="008961D8">
        <w:rPr>
          <w:sz w:val="24"/>
          <w:szCs w:val="24"/>
        </w:rPr>
        <w:t xml:space="preserve">содержание внесенных предложений и замечаний участников общественных обсуждений или публичных слушаний с разделением на предложения и замечания </w:t>
      </w:r>
      <w:r w:rsidRPr="008961D8">
        <w:rPr>
          <w:spacing w:val="-1"/>
          <w:sz w:val="24"/>
          <w:szCs w:val="24"/>
        </w:rPr>
        <w:t xml:space="preserve">граждан, являющихся участниками общественных обсуждений или публичных слушаний и </w:t>
      </w:r>
      <w:r w:rsidRPr="008961D8">
        <w:rPr>
          <w:sz w:val="24"/>
          <w:szCs w:val="24"/>
        </w:rPr>
        <w:t xml:space="preserve">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w:t>
      </w:r>
      <w:r w:rsidRPr="008961D8">
        <w:rPr>
          <w:spacing w:val="-1"/>
          <w:sz w:val="24"/>
          <w:szCs w:val="24"/>
        </w:rPr>
        <w:t>предложений и замечаний допускается обобщение таких предложений и замечаний;</w:t>
      </w:r>
    </w:p>
    <w:p w:rsidR="00DA5C7B" w:rsidRPr="008961D8" w:rsidRDefault="00FF5559" w:rsidP="00583A33">
      <w:pPr>
        <w:ind w:left="-567" w:firstLine="567"/>
        <w:rPr>
          <w:sz w:val="24"/>
          <w:szCs w:val="24"/>
        </w:rPr>
      </w:pPr>
      <w:r w:rsidRPr="008961D8">
        <w:rPr>
          <w:sz w:val="24"/>
          <w:szCs w:val="24"/>
        </w:rPr>
        <w:t>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DA5C7B" w:rsidRPr="008961D8" w:rsidRDefault="00FF5559" w:rsidP="00583A33">
      <w:pPr>
        <w:ind w:left="-567" w:firstLine="567"/>
        <w:rPr>
          <w:sz w:val="24"/>
          <w:szCs w:val="24"/>
        </w:rPr>
      </w:pPr>
      <w:r w:rsidRPr="008961D8">
        <w:rPr>
          <w:spacing w:val="-10"/>
          <w:sz w:val="24"/>
          <w:szCs w:val="24"/>
        </w:rPr>
        <w:t>23.</w:t>
      </w:r>
      <w:r w:rsidRPr="008961D8">
        <w:rPr>
          <w:sz w:val="24"/>
          <w:szCs w:val="24"/>
        </w:rPr>
        <w:tab/>
        <w:t>Заключение о результатах общественных обсуждений или публичных</w:t>
      </w:r>
      <w:r w:rsidRPr="008961D8">
        <w:rPr>
          <w:sz w:val="24"/>
          <w:szCs w:val="24"/>
        </w:rPr>
        <w:br/>
        <w:t>слушаний подлежит опубликованию в порядке, установленном для официального</w:t>
      </w:r>
      <w:r w:rsidRPr="008961D8">
        <w:rPr>
          <w:sz w:val="24"/>
          <w:szCs w:val="24"/>
        </w:rPr>
        <w:br/>
        <w:t>опубликования муниципальных правовых актов, иной официальной информации, и</w:t>
      </w:r>
      <w:r w:rsidRPr="008961D8">
        <w:rPr>
          <w:sz w:val="24"/>
          <w:szCs w:val="24"/>
        </w:rPr>
        <w:br/>
      </w:r>
      <w:r w:rsidRPr="008961D8">
        <w:rPr>
          <w:spacing w:val="-1"/>
          <w:sz w:val="24"/>
          <w:szCs w:val="24"/>
        </w:rPr>
        <w:t>размещается на официальном сайте и (или) в информационных системах.</w:t>
      </w:r>
    </w:p>
    <w:p w:rsidR="00DA5C7B" w:rsidRPr="008961D8" w:rsidRDefault="00FF5559" w:rsidP="00583A33">
      <w:pPr>
        <w:ind w:left="-567" w:firstLine="567"/>
        <w:rPr>
          <w:sz w:val="24"/>
          <w:szCs w:val="24"/>
        </w:rPr>
      </w:pPr>
      <w:r w:rsidRPr="008961D8">
        <w:rPr>
          <w:spacing w:val="-10"/>
          <w:sz w:val="24"/>
          <w:szCs w:val="24"/>
        </w:rPr>
        <w:t>24.</w:t>
      </w:r>
      <w:r w:rsidRPr="008961D8">
        <w:rPr>
          <w:sz w:val="24"/>
          <w:szCs w:val="24"/>
        </w:rPr>
        <w:tab/>
        <w:t>Уставом муниципального образования и (или) нормативным правовым актом</w:t>
      </w:r>
      <w:r w:rsidRPr="008961D8">
        <w:rPr>
          <w:sz w:val="24"/>
          <w:szCs w:val="24"/>
        </w:rPr>
        <w:br/>
        <w:t>представительного органа муниципального образования на основании положений</w:t>
      </w:r>
      <w:r w:rsidRPr="008961D8">
        <w:rPr>
          <w:sz w:val="24"/>
          <w:szCs w:val="24"/>
        </w:rPr>
        <w:br/>
        <w:t>Градостроительного кодекса РФ определяются:</w:t>
      </w:r>
    </w:p>
    <w:p w:rsidR="00DA5C7B" w:rsidRPr="008961D8" w:rsidRDefault="00FF5559" w:rsidP="00583A33">
      <w:pPr>
        <w:ind w:left="-567" w:firstLine="567"/>
        <w:rPr>
          <w:sz w:val="24"/>
          <w:szCs w:val="24"/>
        </w:rPr>
      </w:pPr>
      <w:r w:rsidRPr="008961D8">
        <w:rPr>
          <w:sz w:val="24"/>
          <w:szCs w:val="24"/>
        </w:rPr>
        <w:t>порядок организации и проведения общественных обсуждений или публичных слушаний по проектам;</w:t>
      </w:r>
    </w:p>
    <w:p w:rsidR="00DA5C7B" w:rsidRPr="008961D8" w:rsidRDefault="00FF5559" w:rsidP="00583A33">
      <w:pPr>
        <w:ind w:left="-567" w:firstLine="567"/>
        <w:rPr>
          <w:sz w:val="24"/>
          <w:szCs w:val="24"/>
        </w:rPr>
      </w:pPr>
      <w:r w:rsidRPr="008961D8">
        <w:rPr>
          <w:spacing w:val="-1"/>
          <w:sz w:val="24"/>
          <w:szCs w:val="24"/>
        </w:rPr>
        <w:t>организатор общественных обсуждений или публичных слушаний;</w:t>
      </w:r>
    </w:p>
    <w:p w:rsidR="00DA5C7B" w:rsidRPr="008961D8" w:rsidRDefault="00FF5559" w:rsidP="00583A33">
      <w:pPr>
        <w:ind w:left="-567" w:firstLine="567"/>
        <w:rPr>
          <w:sz w:val="24"/>
          <w:szCs w:val="24"/>
        </w:rPr>
      </w:pPr>
      <w:r w:rsidRPr="008961D8">
        <w:rPr>
          <w:spacing w:val="-1"/>
          <w:sz w:val="24"/>
          <w:szCs w:val="24"/>
        </w:rPr>
        <w:t>срок проведения общественных обсуждений или публичных слушаний;</w:t>
      </w:r>
    </w:p>
    <w:p w:rsidR="00DA5C7B" w:rsidRPr="008961D8" w:rsidRDefault="00FF5559" w:rsidP="00583A33">
      <w:pPr>
        <w:ind w:left="-567" w:firstLine="567"/>
        <w:rPr>
          <w:sz w:val="24"/>
          <w:szCs w:val="24"/>
        </w:rPr>
      </w:pPr>
      <w:r w:rsidRPr="008961D8">
        <w:rPr>
          <w:spacing w:val="-1"/>
          <w:sz w:val="24"/>
          <w:szCs w:val="24"/>
        </w:rPr>
        <w:t>официальный сайт и (или) информационные системы;</w:t>
      </w:r>
    </w:p>
    <w:p w:rsidR="00DA5C7B" w:rsidRPr="008961D8" w:rsidRDefault="00FF5559" w:rsidP="00583A33">
      <w:pPr>
        <w:ind w:left="-567" w:firstLine="567"/>
        <w:rPr>
          <w:sz w:val="24"/>
          <w:szCs w:val="24"/>
        </w:rPr>
      </w:pPr>
      <w:r w:rsidRPr="008961D8">
        <w:rPr>
          <w:spacing w:val="-1"/>
          <w:sz w:val="24"/>
          <w:szCs w:val="24"/>
        </w:rPr>
        <w:t xml:space="preserve">требования к информационным стендам, на которых размещаются оповещения о </w:t>
      </w:r>
      <w:r w:rsidRPr="008961D8">
        <w:rPr>
          <w:sz w:val="24"/>
          <w:szCs w:val="24"/>
        </w:rPr>
        <w:t>начале общественных обсуждений или публичных слушаний;</w:t>
      </w:r>
    </w:p>
    <w:p w:rsidR="00DA5C7B" w:rsidRPr="008961D8" w:rsidRDefault="00DA5C7B" w:rsidP="00583A33">
      <w:pPr>
        <w:ind w:left="-567" w:firstLine="567"/>
        <w:rPr>
          <w:sz w:val="24"/>
          <w:szCs w:val="24"/>
        </w:rPr>
      </w:pPr>
    </w:p>
    <w:p w:rsidR="00DA5C7B" w:rsidRPr="008961D8" w:rsidRDefault="00FF5559" w:rsidP="00583A33">
      <w:pPr>
        <w:ind w:left="-567" w:firstLine="567"/>
        <w:rPr>
          <w:sz w:val="24"/>
          <w:szCs w:val="24"/>
        </w:rPr>
      </w:pPr>
      <w:r w:rsidRPr="008961D8">
        <w:rPr>
          <w:sz w:val="24"/>
          <w:szCs w:val="24"/>
        </w:rPr>
        <w:t>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DA5C7B" w:rsidRPr="008961D8" w:rsidRDefault="00FF5559" w:rsidP="00583A33">
      <w:pPr>
        <w:ind w:left="-567" w:firstLine="567"/>
        <w:rPr>
          <w:sz w:val="24"/>
          <w:szCs w:val="24"/>
        </w:rPr>
      </w:pPr>
      <w:r w:rsidRPr="008961D8">
        <w:rPr>
          <w:sz w:val="24"/>
          <w:szCs w:val="24"/>
        </w:rPr>
        <w:t>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DA5C7B" w:rsidRPr="008961D8" w:rsidRDefault="00FF5559" w:rsidP="00583A33">
      <w:pPr>
        <w:ind w:left="-567" w:firstLine="567"/>
        <w:rPr>
          <w:sz w:val="24"/>
          <w:szCs w:val="24"/>
        </w:rPr>
      </w:pPr>
      <w:r w:rsidRPr="008961D8">
        <w:rPr>
          <w:sz w:val="24"/>
          <w:szCs w:val="24"/>
        </w:rPr>
        <w:t xml:space="preserve">25. </w:t>
      </w:r>
      <w:proofErr w:type="gramStart"/>
      <w:r w:rsidRPr="008961D8">
        <w:rPr>
          <w:sz w:val="24"/>
          <w:szCs w:val="24"/>
        </w:rPr>
        <w:t>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roofErr w:type="gramEnd"/>
    </w:p>
    <w:p w:rsidR="00DA5C7B" w:rsidRPr="008961D8" w:rsidRDefault="00FF5559" w:rsidP="00583A33">
      <w:pPr>
        <w:ind w:left="-567" w:firstLine="567"/>
        <w:rPr>
          <w:sz w:val="24"/>
          <w:szCs w:val="24"/>
        </w:rPr>
      </w:pPr>
      <w:r w:rsidRPr="008961D8">
        <w:rPr>
          <w:sz w:val="24"/>
          <w:szCs w:val="24"/>
        </w:rPr>
        <w:t>.</w:t>
      </w:r>
    </w:p>
    <w:p w:rsidR="00DA5C7B" w:rsidRPr="008961D8" w:rsidRDefault="00FF5559" w:rsidP="00CB66AD">
      <w:pPr>
        <w:pStyle w:val="1"/>
        <w:rPr>
          <w:rFonts w:ascii="Times New Roman" w:hAnsi="Times New Roman"/>
          <w:sz w:val="24"/>
          <w:szCs w:val="24"/>
        </w:rPr>
      </w:pPr>
      <w:bookmarkStart w:id="8" w:name="_Toc83723430"/>
      <w:r w:rsidRPr="008961D8">
        <w:rPr>
          <w:rFonts w:ascii="Times New Roman" w:hAnsi="Times New Roman"/>
          <w:b w:val="0"/>
          <w:bCs w:val="0"/>
          <w:spacing w:val="-1"/>
          <w:sz w:val="24"/>
          <w:szCs w:val="24"/>
        </w:rPr>
        <w:t xml:space="preserve">СТАТЬЯ 7. ОБЪЕКТЫ И СУБЪЕКТЫ </w:t>
      </w:r>
      <w:proofErr w:type="gramStart"/>
      <w:r w:rsidRPr="008961D8">
        <w:rPr>
          <w:rFonts w:ascii="Times New Roman" w:hAnsi="Times New Roman"/>
          <w:b w:val="0"/>
          <w:bCs w:val="0"/>
          <w:spacing w:val="-1"/>
          <w:sz w:val="24"/>
          <w:szCs w:val="24"/>
        </w:rPr>
        <w:t>ГРАДОСТРОИТЕЛЬНЫХ</w:t>
      </w:r>
      <w:bookmarkEnd w:id="8"/>
      <w:proofErr w:type="gramEnd"/>
    </w:p>
    <w:p w:rsidR="00DA5C7B" w:rsidRPr="008961D8" w:rsidRDefault="00FF5559" w:rsidP="00CB66AD">
      <w:pPr>
        <w:pStyle w:val="1"/>
        <w:rPr>
          <w:rFonts w:ascii="Times New Roman" w:hAnsi="Times New Roman"/>
          <w:sz w:val="24"/>
          <w:szCs w:val="24"/>
        </w:rPr>
      </w:pPr>
      <w:bookmarkStart w:id="9" w:name="_Toc83723431"/>
      <w:r w:rsidRPr="008961D8">
        <w:rPr>
          <w:rFonts w:ascii="Times New Roman" w:hAnsi="Times New Roman"/>
          <w:b w:val="0"/>
          <w:bCs w:val="0"/>
          <w:spacing w:val="-4"/>
          <w:sz w:val="24"/>
          <w:szCs w:val="24"/>
        </w:rPr>
        <w:t>ОТНОШЕНИЙ</w:t>
      </w:r>
      <w:bookmarkEnd w:id="9"/>
    </w:p>
    <w:p w:rsidR="00DA5C7B" w:rsidRPr="008961D8" w:rsidRDefault="00FF5559" w:rsidP="00583A33">
      <w:pPr>
        <w:ind w:left="-567" w:firstLine="567"/>
        <w:rPr>
          <w:sz w:val="24"/>
          <w:szCs w:val="24"/>
        </w:rPr>
      </w:pPr>
      <w:r w:rsidRPr="008961D8">
        <w:rPr>
          <w:spacing w:val="-22"/>
          <w:sz w:val="24"/>
          <w:szCs w:val="24"/>
        </w:rPr>
        <w:t>1.</w:t>
      </w:r>
      <w:r w:rsidRPr="008961D8">
        <w:rPr>
          <w:sz w:val="24"/>
          <w:szCs w:val="24"/>
        </w:rPr>
        <w:tab/>
        <w:t>Объектами градостроительных отношений на территории поселения являются:</w:t>
      </w:r>
    </w:p>
    <w:p w:rsidR="00DA5C7B" w:rsidRPr="008961D8" w:rsidRDefault="00FF5559" w:rsidP="00583A33">
      <w:pPr>
        <w:ind w:left="-567" w:firstLine="567"/>
        <w:rPr>
          <w:spacing w:val="-19"/>
          <w:sz w:val="24"/>
          <w:szCs w:val="24"/>
        </w:rPr>
      </w:pPr>
      <w:r w:rsidRPr="008961D8">
        <w:rPr>
          <w:spacing w:val="-1"/>
          <w:sz w:val="24"/>
          <w:szCs w:val="24"/>
        </w:rPr>
        <w:t>территория поселения;</w:t>
      </w:r>
    </w:p>
    <w:p w:rsidR="00DA5C7B" w:rsidRPr="008961D8" w:rsidRDefault="00FF5559" w:rsidP="00583A33">
      <w:pPr>
        <w:ind w:left="-567" w:firstLine="567"/>
        <w:rPr>
          <w:spacing w:val="-10"/>
          <w:sz w:val="24"/>
          <w:szCs w:val="24"/>
        </w:rPr>
      </w:pPr>
      <w:r w:rsidRPr="008961D8">
        <w:rPr>
          <w:sz w:val="24"/>
          <w:szCs w:val="24"/>
        </w:rPr>
        <w:t>территория населенных пунктов входящих в состав поселения;</w:t>
      </w:r>
    </w:p>
    <w:p w:rsidR="00DA5C7B" w:rsidRPr="008961D8" w:rsidRDefault="00FF5559" w:rsidP="00583A33">
      <w:pPr>
        <w:ind w:left="-567" w:firstLine="567"/>
        <w:rPr>
          <w:spacing w:val="-11"/>
          <w:sz w:val="24"/>
          <w:szCs w:val="24"/>
        </w:rPr>
      </w:pPr>
      <w:r w:rsidRPr="008961D8">
        <w:rPr>
          <w:spacing w:val="-1"/>
          <w:sz w:val="24"/>
          <w:szCs w:val="24"/>
        </w:rPr>
        <w:t>земельно-имущественные комплексы;</w:t>
      </w:r>
    </w:p>
    <w:p w:rsidR="00DA5C7B" w:rsidRPr="008961D8" w:rsidRDefault="00FF5559" w:rsidP="00583A33">
      <w:pPr>
        <w:ind w:left="-567" w:firstLine="567"/>
        <w:rPr>
          <w:spacing w:val="-10"/>
          <w:sz w:val="24"/>
          <w:szCs w:val="24"/>
        </w:rPr>
      </w:pPr>
      <w:r w:rsidRPr="008961D8">
        <w:rPr>
          <w:sz w:val="24"/>
          <w:szCs w:val="24"/>
        </w:rPr>
        <w:t>земельные участки;</w:t>
      </w:r>
    </w:p>
    <w:p w:rsidR="00DA5C7B" w:rsidRPr="008961D8" w:rsidRDefault="00FF5559" w:rsidP="00583A33">
      <w:pPr>
        <w:ind w:left="-567" w:firstLine="567"/>
        <w:rPr>
          <w:spacing w:val="-11"/>
          <w:sz w:val="24"/>
          <w:szCs w:val="24"/>
        </w:rPr>
      </w:pPr>
      <w:r w:rsidRPr="008961D8">
        <w:rPr>
          <w:spacing w:val="-1"/>
          <w:sz w:val="24"/>
          <w:szCs w:val="24"/>
        </w:rPr>
        <w:t>объекты капитального строительства.</w:t>
      </w:r>
    </w:p>
    <w:p w:rsidR="00DA5C7B" w:rsidRPr="008961D8" w:rsidRDefault="00FF5559" w:rsidP="00583A33">
      <w:pPr>
        <w:ind w:left="-567" w:firstLine="567"/>
        <w:rPr>
          <w:sz w:val="24"/>
          <w:szCs w:val="24"/>
        </w:rPr>
      </w:pPr>
      <w:r w:rsidRPr="008961D8">
        <w:rPr>
          <w:spacing w:val="-14"/>
          <w:sz w:val="24"/>
          <w:szCs w:val="24"/>
        </w:rPr>
        <w:t>2.</w:t>
      </w:r>
      <w:r w:rsidRPr="008961D8">
        <w:rPr>
          <w:sz w:val="24"/>
          <w:szCs w:val="24"/>
        </w:rPr>
        <w:tab/>
      </w:r>
      <w:r w:rsidRPr="008961D8">
        <w:rPr>
          <w:spacing w:val="-1"/>
          <w:sz w:val="24"/>
          <w:szCs w:val="24"/>
        </w:rPr>
        <w:t>Субъектами градостроительных отношений на территории поселения являются</w:t>
      </w:r>
      <w:r w:rsidRPr="008961D8">
        <w:rPr>
          <w:spacing w:val="-1"/>
          <w:sz w:val="24"/>
          <w:szCs w:val="24"/>
        </w:rPr>
        <w:br/>
      </w:r>
      <w:r w:rsidRPr="008961D8">
        <w:rPr>
          <w:sz w:val="24"/>
          <w:szCs w:val="24"/>
        </w:rPr>
        <w:t>органы государственной власти, органы местного самоуправления, физические и</w:t>
      </w:r>
      <w:r w:rsidRPr="008961D8">
        <w:rPr>
          <w:sz w:val="24"/>
          <w:szCs w:val="24"/>
        </w:rPr>
        <w:br/>
        <w:t>юридические лица.</w:t>
      </w:r>
    </w:p>
    <w:p w:rsidR="00DA5C7B" w:rsidRPr="008961D8" w:rsidRDefault="00FF5559" w:rsidP="00583A33">
      <w:pPr>
        <w:ind w:left="-567" w:firstLine="567"/>
        <w:rPr>
          <w:sz w:val="24"/>
          <w:szCs w:val="24"/>
        </w:rPr>
      </w:pPr>
      <w:r w:rsidRPr="008961D8">
        <w:rPr>
          <w:spacing w:val="-16"/>
          <w:sz w:val="24"/>
          <w:szCs w:val="24"/>
        </w:rPr>
        <w:t>3.</w:t>
      </w:r>
      <w:r w:rsidRPr="008961D8">
        <w:rPr>
          <w:sz w:val="24"/>
          <w:szCs w:val="24"/>
        </w:rPr>
        <w:tab/>
      </w:r>
      <w:proofErr w:type="gramStart"/>
      <w:r w:rsidRPr="008961D8">
        <w:rPr>
          <w:sz w:val="24"/>
          <w:szCs w:val="24"/>
        </w:rPr>
        <w:t>Все субъекты градостроительных отношений обязаны соблюдать требования</w:t>
      </w:r>
      <w:r w:rsidRPr="008961D8">
        <w:rPr>
          <w:sz w:val="24"/>
          <w:szCs w:val="24"/>
        </w:rPr>
        <w:br/>
        <w:t>Градостроительного кодекса Российской Федерации, федеральных законов и законов</w:t>
      </w:r>
      <w:r w:rsidRPr="008961D8">
        <w:rPr>
          <w:sz w:val="24"/>
          <w:szCs w:val="24"/>
        </w:rPr>
        <w:br/>
        <w:t>Челябинской области в области градостроительной деятельности, принятых в</w:t>
      </w:r>
      <w:r w:rsidRPr="008961D8">
        <w:rPr>
          <w:sz w:val="24"/>
          <w:szCs w:val="24"/>
        </w:rPr>
        <w:br/>
        <w:t>соответствии с ними подзаконных нормативных правовых актов, технических</w:t>
      </w:r>
      <w:r w:rsidRPr="008961D8">
        <w:rPr>
          <w:sz w:val="24"/>
          <w:szCs w:val="24"/>
        </w:rPr>
        <w:br/>
        <w:t>регламентов, строительных и иных специальных норм и правил, требования настоящих</w:t>
      </w:r>
      <w:r w:rsidRPr="008961D8">
        <w:rPr>
          <w:sz w:val="24"/>
          <w:szCs w:val="24"/>
        </w:rPr>
        <w:br/>
        <w:t xml:space="preserve">Правил, правовых актов Собрания депутатов </w:t>
      </w:r>
      <w:proofErr w:type="spellStart"/>
      <w:r w:rsidRPr="008961D8">
        <w:rPr>
          <w:sz w:val="24"/>
          <w:szCs w:val="24"/>
        </w:rPr>
        <w:t>Варненского</w:t>
      </w:r>
      <w:proofErr w:type="spellEnd"/>
      <w:r w:rsidRPr="008961D8">
        <w:rPr>
          <w:sz w:val="24"/>
          <w:szCs w:val="24"/>
        </w:rPr>
        <w:t xml:space="preserve"> муниципального района и</w:t>
      </w:r>
      <w:r w:rsidRPr="008961D8">
        <w:rPr>
          <w:sz w:val="24"/>
          <w:szCs w:val="24"/>
        </w:rPr>
        <w:br/>
        <w:t xml:space="preserve">администрации </w:t>
      </w:r>
      <w:proofErr w:type="spellStart"/>
      <w:r w:rsidRPr="008961D8">
        <w:rPr>
          <w:sz w:val="24"/>
          <w:szCs w:val="24"/>
        </w:rPr>
        <w:t>Варненского</w:t>
      </w:r>
      <w:proofErr w:type="spellEnd"/>
      <w:r w:rsidRPr="008961D8">
        <w:rPr>
          <w:sz w:val="24"/>
          <w:szCs w:val="24"/>
        </w:rPr>
        <w:t xml:space="preserve"> муниципального района, принятых в соответствии с</w:t>
      </w:r>
      <w:r w:rsidRPr="008961D8">
        <w:rPr>
          <w:sz w:val="24"/>
          <w:szCs w:val="24"/>
        </w:rPr>
        <w:br/>
        <w:t>законодательством о</w:t>
      </w:r>
      <w:proofErr w:type="gramEnd"/>
      <w:r w:rsidRPr="008961D8">
        <w:rPr>
          <w:sz w:val="24"/>
          <w:szCs w:val="24"/>
        </w:rPr>
        <w:t xml:space="preserve"> градостроительной деятельности и настоящими Правилами.</w:t>
      </w:r>
    </w:p>
    <w:p w:rsidR="00DA5C7B" w:rsidRPr="008961D8" w:rsidRDefault="00FF5559" w:rsidP="00CB66AD">
      <w:pPr>
        <w:pStyle w:val="1"/>
        <w:rPr>
          <w:rFonts w:ascii="Times New Roman" w:hAnsi="Times New Roman"/>
          <w:sz w:val="24"/>
          <w:szCs w:val="24"/>
        </w:rPr>
      </w:pPr>
      <w:bookmarkStart w:id="10" w:name="_Toc83723432"/>
      <w:r w:rsidRPr="008961D8">
        <w:rPr>
          <w:rFonts w:ascii="Times New Roman" w:hAnsi="Times New Roman"/>
          <w:b w:val="0"/>
          <w:bCs w:val="0"/>
          <w:spacing w:val="-1"/>
          <w:sz w:val="24"/>
          <w:szCs w:val="24"/>
        </w:rPr>
        <w:t xml:space="preserve">СТАТЬЯ 8. ВИДЫ ОРГАНОВ, ОСУЩЕСТВЛЯЮЩИХ </w:t>
      </w:r>
      <w:r w:rsidRPr="008961D8">
        <w:rPr>
          <w:rFonts w:ascii="Times New Roman" w:hAnsi="Times New Roman"/>
          <w:b w:val="0"/>
          <w:bCs w:val="0"/>
          <w:spacing w:val="-3"/>
          <w:sz w:val="24"/>
          <w:szCs w:val="24"/>
        </w:rPr>
        <w:t xml:space="preserve">РЕГУЛИРОВАНИЕ ЗЕМЛЕПОЛЬЗОВАНИЯ И ЗАСТРОЙКИ НА </w:t>
      </w:r>
      <w:r w:rsidRPr="008961D8">
        <w:rPr>
          <w:rFonts w:ascii="Times New Roman" w:hAnsi="Times New Roman"/>
          <w:b w:val="0"/>
          <w:bCs w:val="0"/>
          <w:sz w:val="24"/>
          <w:szCs w:val="24"/>
        </w:rPr>
        <w:t>ТЕРРИТОРИИ ПОСЕЛЕНИЯ</w:t>
      </w:r>
      <w:bookmarkEnd w:id="10"/>
    </w:p>
    <w:p w:rsidR="00DA5C7B" w:rsidRPr="008961D8" w:rsidRDefault="00FF5559" w:rsidP="00583A33">
      <w:pPr>
        <w:ind w:left="-567" w:firstLine="567"/>
        <w:rPr>
          <w:sz w:val="24"/>
          <w:szCs w:val="24"/>
        </w:rPr>
      </w:pPr>
      <w:r w:rsidRPr="008961D8">
        <w:rPr>
          <w:sz w:val="24"/>
          <w:szCs w:val="24"/>
        </w:rPr>
        <w:t>1. На территории поселения регулирование землепользования и застройки осуществляется следующими органами:</w:t>
      </w:r>
    </w:p>
    <w:p w:rsidR="00DA5C7B" w:rsidRPr="008961D8" w:rsidRDefault="00FF5559" w:rsidP="00583A33">
      <w:pPr>
        <w:ind w:left="-567" w:firstLine="567"/>
        <w:rPr>
          <w:sz w:val="24"/>
          <w:szCs w:val="24"/>
        </w:rPr>
      </w:pPr>
      <w:r w:rsidRPr="008961D8">
        <w:rPr>
          <w:spacing w:val="-20"/>
          <w:sz w:val="24"/>
          <w:szCs w:val="24"/>
        </w:rPr>
        <w:t>1)</w:t>
      </w:r>
      <w:r w:rsidRPr="008961D8">
        <w:rPr>
          <w:sz w:val="24"/>
          <w:szCs w:val="24"/>
        </w:rPr>
        <w:tab/>
        <w:t xml:space="preserve">Собранием депутатов </w:t>
      </w:r>
      <w:proofErr w:type="spellStart"/>
      <w:r w:rsidRPr="008961D8">
        <w:rPr>
          <w:sz w:val="24"/>
          <w:szCs w:val="24"/>
        </w:rPr>
        <w:t>Варненского</w:t>
      </w:r>
      <w:proofErr w:type="spellEnd"/>
      <w:r w:rsidRPr="008961D8">
        <w:rPr>
          <w:sz w:val="24"/>
          <w:szCs w:val="24"/>
        </w:rPr>
        <w:t xml:space="preserve"> муниципального района Челябинской</w:t>
      </w:r>
      <w:r w:rsidRPr="008961D8">
        <w:rPr>
          <w:sz w:val="24"/>
          <w:szCs w:val="24"/>
        </w:rPr>
        <w:br/>
        <w:t>области.</w:t>
      </w:r>
    </w:p>
    <w:p w:rsidR="00DA5C7B" w:rsidRPr="008961D8" w:rsidRDefault="00FF5559" w:rsidP="00583A33">
      <w:pPr>
        <w:ind w:left="-567" w:firstLine="567"/>
        <w:rPr>
          <w:sz w:val="24"/>
          <w:szCs w:val="24"/>
        </w:rPr>
      </w:pPr>
      <w:r w:rsidRPr="008961D8">
        <w:rPr>
          <w:spacing w:val="-10"/>
          <w:sz w:val="24"/>
          <w:szCs w:val="24"/>
        </w:rPr>
        <w:t>2)</w:t>
      </w:r>
      <w:r w:rsidRPr="008961D8">
        <w:rPr>
          <w:sz w:val="24"/>
          <w:szCs w:val="24"/>
        </w:rPr>
        <w:tab/>
        <w:t xml:space="preserve">Администрацией </w:t>
      </w:r>
      <w:proofErr w:type="spellStart"/>
      <w:r w:rsidRPr="008961D8">
        <w:rPr>
          <w:sz w:val="24"/>
          <w:szCs w:val="24"/>
        </w:rPr>
        <w:t>Варненского</w:t>
      </w:r>
      <w:proofErr w:type="spellEnd"/>
      <w:r w:rsidRPr="008961D8">
        <w:rPr>
          <w:sz w:val="24"/>
          <w:szCs w:val="24"/>
        </w:rPr>
        <w:t xml:space="preserve"> муниципального района Челябинской области, ее</w:t>
      </w:r>
      <w:r w:rsidR="00583A33" w:rsidRPr="008961D8">
        <w:rPr>
          <w:sz w:val="24"/>
          <w:szCs w:val="24"/>
        </w:rPr>
        <w:t xml:space="preserve"> </w:t>
      </w:r>
      <w:r w:rsidRPr="008961D8">
        <w:rPr>
          <w:sz w:val="24"/>
          <w:szCs w:val="24"/>
        </w:rPr>
        <w:t>структурными подразделениями, уполномоченными в сфере градостроительной деятельности.</w:t>
      </w:r>
    </w:p>
    <w:p w:rsidR="00DA5C7B" w:rsidRPr="008961D8" w:rsidRDefault="00FF5559" w:rsidP="00583A33">
      <w:pPr>
        <w:ind w:left="-567" w:firstLine="567"/>
        <w:rPr>
          <w:sz w:val="24"/>
          <w:szCs w:val="24"/>
        </w:rPr>
      </w:pPr>
      <w:r w:rsidRPr="008961D8">
        <w:rPr>
          <w:sz w:val="24"/>
          <w:szCs w:val="24"/>
        </w:rPr>
        <w:t xml:space="preserve">3)Администрация Бородиновского сельского поселения </w:t>
      </w:r>
      <w:proofErr w:type="spellStart"/>
      <w:r w:rsidRPr="008961D8">
        <w:rPr>
          <w:sz w:val="24"/>
          <w:szCs w:val="24"/>
        </w:rPr>
        <w:t>Варненского</w:t>
      </w:r>
      <w:proofErr w:type="spellEnd"/>
      <w:r w:rsidRPr="008961D8">
        <w:rPr>
          <w:sz w:val="24"/>
          <w:szCs w:val="24"/>
        </w:rPr>
        <w:t xml:space="preserve"> муниципального района.</w:t>
      </w:r>
    </w:p>
    <w:p w:rsidR="00DA5C7B" w:rsidRPr="008961D8" w:rsidRDefault="00FF5559" w:rsidP="00583A33">
      <w:pPr>
        <w:ind w:left="-567" w:firstLine="567"/>
        <w:rPr>
          <w:sz w:val="24"/>
          <w:szCs w:val="24"/>
        </w:rPr>
      </w:pPr>
      <w:r w:rsidRPr="008961D8">
        <w:rPr>
          <w:sz w:val="24"/>
          <w:szCs w:val="24"/>
        </w:rPr>
        <w:t>3) Комиссией.</w:t>
      </w:r>
    </w:p>
    <w:p w:rsidR="00DA5C7B" w:rsidRPr="008961D8" w:rsidRDefault="00FF5559" w:rsidP="00583A33">
      <w:pPr>
        <w:ind w:left="-567" w:firstLine="567"/>
        <w:rPr>
          <w:sz w:val="24"/>
          <w:szCs w:val="24"/>
        </w:rPr>
      </w:pPr>
      <w:r w:rsidRPr="008961D8">
        <w:rPr>
          <w:spacing w:val="-14"/>
          <w:sz w:val="24"/>
          <w:szCs w:val="24"/>
        </w:rPr>
        <w:t>2.</w:t>
      </w:r>
      <w:r w:rsidRPr="008961D8">
        <w:rPr>
          <w:sz w:val="24"/>
          <w:szCs w:val="24"/>
        </w:rPr>
        <w:tab/>
        <w:t xml:space="preserve">Полномочия органов местного самоуправления </w:t>
      </w:r>
      <w:proofErr w:type="spellStart"/>
      <w:r w:rsidRPr="008961D8">
        <w:rPr>
          <w:sz w:val="24"/>
          <w:szCs w:val="24"/>
        </w:rPr>
        <w:t>Варненского</w:t>
      </w:r>
      <w:proofErr w:type="spellEnd"/>
      <w:r w:rsidRPr="008961D8">
        <w:rPr>
          <w:sz w:val="24"/>
          <w:szCs w:val="24"/>
        </w:rPr>
        <w:t xml:space="preserve"> муниципального</w:t>
      </w:r>
      <w:r w:rsidRPr="008961D8">
        <w:rPr>
          <w:sz w:val="24"/>
          <w:szCs w:val="24"/>
        </w:rPr>
        <w:br/>
      </w:r>
      <w:r w:rsidRPr="008961D8">
        <w:rPr>
          <w:spacing w:val="-1"/>
          <w:sz w:val="24"/>
          <w:szCs w:val="24"/>
        </w:rPr>
        <w:t>района в сфере регулирования землепользования и застройки устанавливаются Уставом</w:t>
      </w:r>
      <w:r w:rsidRPr="008961D8">
        <w:rPr>
          <w:spacing w:val="-1"/>
          <w:sz w:val="24"/>
          <w:szCs w:val="24"/>
        </w:rPr>
        <w:br/>
      </w:r>
      <w:proofErr w:type="spellStart"/>
      <w:r w:rsidRPr="008961D8">
        <w:rPr>
          <w:sz w:val="24"/>
          <w:szCs w:val="24"/>
        </w:rPr>
        <w:t>Варненского</w:t>
      </w:r>
      <w:proofErr w:type="spellEnd"/>
      <w:r w:rsidRPr="008961D8">
        <w:rPr>
          <w:sz w:val="24"/>
          <w:szCs w:val="24"/>
        </w:rPr>
        <w:t xml:space="preserve"> муниципального района в соответствии с федеральным и региональным</w:t>
      </w:r>
      <w:r w:rsidRPr="008961D8">
        <w:rPr>
          <w:sz w:val="24"/>
          <w:szCs w:val="24"/>
        </w:rPr>
        <w:br/>
        <w:t>законодательством.</w:t>
      </w:r>
    </w:p>
    <w:p w:rsidR="00DA5C7B" w:rsidRPr="008961D8" w:rsidRDefault="00FF5559" w:rsidP="00583A33">
      <w:pPr>
        <w:ind w:left="-567" w:firstLine="567"/>
        <w:rPr>
          <w:sz w:val="24"/>
          <w:szCs w:val="24"/>
        </w:rPr>
      </w:pPr>
      <w:r w:rsidRPr="008961D8">
        <w:rPr>
          <w:spacing w:val="-16"/>
          <w:sz w:val="24"/>
          <w:szCs w:val="24"/>
        </w:rPr>
        <w:t>3.</w:t>
      </w:r>
      <w:r w:rsidRPr="008961D8">
        <w:rPr>
          <w:sz w:val="24"/>
          <w:szCs w:val="24"/>
        </w:rPr>
        <w:tab/>
        <w:t>Полномочия администрации Бородиновского поселения устанавливаются</w:t>
      </w:r>
      <w:r w:rsidRPr="008961D8">
        <w:rPr>
          <w:sz w:val="24"/>
          <w:szCs w:val="24"/>
        </w:rPr>
        <w:br/>
        <w:t xml:space="preserve">Уставом Бородиновского сельского поселения </w:t>
      </w:r>
      <w:proofErr w:type="spellStart"/>
      <w:r w:rsidRPr="008961D8">
        <w:rPr>
          <w:sz w:val="24"/>
          <w:szCs w:val="24"/>
        </w:rPr>
        <w:t>Варненского</w:t>
      </w:r>
      <w:proofErr w:type="spellEnd"/>
      <w:r w:rsidRPr="008961D8">
        <w:rPr>
          <w:sz w:val="24"/>
          <w:szCs w:val="24"/>
        </w:rPr>
        <w:t xml:space="preserve"> муниципального района в</w:t>
      </w:r>
      <w:r w:rsidRPr="008961D8">
        <w:rPr>
          <w:sz w:val="24"/>
          <w:szCs w:val="24"/>
        </w:rPr>
        <w:br/>
        <w:t>соответствии с федеральным и региональным законодательством</w:t>
      </w:r>
    </w:p>
    <w:p w:rsidR="00DA5C7B" w:rsidRPr="008961D8" w:rsidRDefault="00FF5559" w:rsidP="00583A33">
      <w:pPr>
        <w:ind w:left="-567" w:firstLine="567"/>
        <w:rPr>
          <w:sz w:val="24"/>
          <w:szCs w:val="24"/>
        </w:rPr>
      </w:pPr>
      <w:r w:rsidRPr="008961D8">
        <w:rPr>
          <w:spacing w:val="-14"/>
          <w:sz w:val="24"/>
          <w:szCs w:val="24"/>
        </w:rPr>
        <w:t>4.</w:t>
      </w:r>
      <w:r w:rsidRPr="008961D8">
        <w:rPr>
          <w:sz w:val="24"/>
          <w:szCs w:val="24"/>
        </w:rPr>
        <w:tab/>
        <w:t xml:space="preserve">Полномочия структурных подразделений администрации </w:t>
      </w:r>
      <w:proofErr w:type="spellStart"/>
      <w:r w:rsidRPr="008961D8">
        <w:rPr>
          <w:sz w:val="24"/>
          <w:szCs w:val="24"/>
        </w:rPr>
        <w:t>Варненского</w:t>
      </w:r>
      <w:proofErr w:type="spellEnd"/>
      <w:r w:rsidRPr="008961D8">
        <w:rPr>
          <w:sz w:val="24"/>
          <w:szCs w:val="24"/>
        </w:rPr>
        <w:br/>
        <w:t>муниципального района в сфере регулирования землепользования и застройки</w:t>
      </w:r>
      <w:r w:rsidRPr="008961D8">
        <w:rPr>
          <w:sz w:val="24"/>
          <w:szCs w:val="24"/>
        </w:rPr>
        <w:br/>
        <w:t>устанавливаются в Положениях о соответствующих структурных подразделениях,</w:t>
      </w:r>
      <w:r w:rsidRPr="008961D8">
        <w:rPr>
          <w:sz w:val="24"/>
          <w:szCs w:val="24"/>
        </w:rPr>
        <w:br/>
        <w:t xml:space="preserve">утверждаемых главой </w:t>
      </w:r>
      <w:proofErr w:type="spellStart"/>
      <w:r w:rsidRPr="008961D8">
        <w:rPr>
          <w:sz w:val="24"/>
          <w:szCs w:val="24"/>
        </w:rPr>
        <w:t>Варненского</w:t>
      </w:r>
      <w:proofErr w:type="spellEnd"/>
      <w:r w:rsidRPr="008961D8">
        <w:rPr>
          <w:sz w:val="24"/>
          <w:szCs w:val="24"/>
        </w:rPr>
        <w:t xml:space="preserve"> муниципального района.</w:t>
      </w:r>
    </w:p>
    <w:p w:rsidR="00DA5C7B" w:rsidRPr="008961D8" w:rsidRDefault="00FF5559" w:rsidP="00583A33">
      <w:pPr>
        <w:ind w:left="-567" w:firstLine="567"/>
        <w:rPr>
          <w:sz w:val="24"/>
          <w:szCs w:val="24"/>
        </w:rPr>
      </w:pPr>
      <w:r w:rsidRPr="008961D8">
        <w:rPr>
          <w:spacing w:val="-16"/>
          <w:sz w:val="24"/>
          <w:szCs w:val="24"/>
        </w:rPr>
        <w:t>5.</w:t>
      </w:r>
      <w:r w:rsidRPr="008961D8">
        <w:rPr>
          <w:sz w:val="24"/>
          <w:szCs w:val="24"/>
        </w:rPr>
        <w:tab/>
        <w:t>Порядок образования и деятельности, состав и полномочия комиссии</w:t>
      </w:r>
      <w:r w:rsidRPr="008961D8">
        <w:rPr>
          <w:sz w:val="24"/>
          <w:szCs w:val="24"/>
        </w:rPr>
        <w:br/>
        <w:t>устанавливаются Положением о ней, утверждаемым постановлением администрации</w:t>
      </w:r>
      <w:r w:rsidRPr="008961D8">
        <w:rPr>
          <w:sz w:val="24"/>
          <w:szCs w:val="24"/>
        </w:rPr>
        <w:br/>
      </w:r>
      <w:proofErr w:type="spellStart"/>
      <w:r w:rsidRPr="008961D8">
        <w:rPr>
          <w:sz w:val="24"/>
          <w:szCs w:val="24"/>
        </w:rPr>
        <w:t>Варненского</w:t>
      </w:r>
      <w:proofErr w:type="spellEnd"/>
      <w:r w:rsidRPr="008961D8">
        <w:rPr>
          <w:sz w:val="24"/>
          <w:szCs w:val="24"/>
        </w:rPr>
        <w:t xml:space="preserve"> муниципального района.</w:t>
      </w:r>
    </w:p>
    <w:p w:rsidR="00DA5C7B" w:rsidRPr="008961D8" w:rsidRDefault="00FF5559" w:rsidP="00CB66AD">
      <w:pPr>
        <w:pStyle w:val="1"/>
        <w:rPr>
          <w:rFonts w:ascii="Times New Roman" w:hAnsi="Times New Roman"/>
          <w:sz w:val="24"/>
          <w:szCs w:val="24"/>
        </w:rPr>
      </w:pPr>
      <w:bookmarkStart w:id="11" w:name="_Toc83723433"/>
      <w:r w:rsidRPr="008961D8">
        <w:rPr>
          <w:rFonts w:ascii="Times New Roman" w:hAnsi="Times New Roman"/>
          <w:b w:val="0"/>
          <w:bCs w:val="0"/>
          <w:spacing w:val="-1"/>
          <w:sz w:val="24"/>
          <w:szCs w:val="24"/>
        </w:rPr>
        <w:t xml:space="preserve">СТАТЬЯ 9. ОТКРЫТОСТЬ И ДОСТУПНОСТЬ ИНФОРМАЦИИ О </w:t>
      </w:r>
      <w:r w:rsidRPr="008961D8">
        <w:rPr>
          <w:rFonts w:ascii="Times New Roman" w:hAnsi="Times New Roman"/>
          <w:b w:val="0"/>
          <w:bCs w:val="0"/>
          <w:spacing w:val="-3"/>
          <w:sz w:val="24"/>
          <w:szCs w:val="24"/>
        </w:rPr>
        <w:t xml:space="preserve">ЗЕМЛЕПОЛЬЗОВАНИИ И ЗАСТРОЙКЕ. УЧАСТИЕ ФИЗИЧЕСКИХ И </w:t>
      </w:r>
      <w:r w:rsidRPr="008961D8">
        <w:rPr>
          <w:rFonts w:ascii="Times New Roman" w:hAnsi="Times New Roman"/>
          <w:b w:val="0"/>
          <w:bCs w:val="0"/>
          <w:spacing w:val="-1"/>
          <w:sz w:val="24"/>
          <w:szCs w:val="24"/>
        </w:rPr>
        <w:t xml:space="preserve">ЮРИДИЧЕСКИХ ЛИЦ В ПРИНЯТИИ РЕШЕНИЙ ПО ВОПРОСАМ </w:t>
      </w:r>
      <w:r w:rsidRPr="008961D8">
        <w:rPr>
          <w:rFonts w:ascii="Times New Roman" w:hAnsi="Times New Roman"/>
          <w:b w:val="0"/>
          <w:bCs w:val="0"/>
          <w:sz w:val="24"/>
          <w:szCs w:val="24"/>
        </w:rPr>
        <w:t>ЗЕМЛЕПОЛЬЗОВАНИЯ И ЗАСТРОЙКИ</w:t>
      </w:r>
      <w:bookmarkEnd w:id="11"/>
    </w:p>
    <w:p w:rsidR="00DA5C7B" w:rsidRPr="008961D8" w:rsidRDefault="00FF5559" w:rsidP="00583A33">
      <w:pPr>
        <w:ind w:left="-567" w:firstLine="567"/>
        <w:rPr>
          <w:sz w:val="24"/>
          <w:szCs w:val="24"/>
        </w:rPr>
      </w:pPr>
      <w:r w:rsidRPr="008961D8">
        <w:rPr>
          <w:spacing w:val="-23"/>
          <w:sz w:val="24"/>
          <w:szCs w:val="24"/>
        </w:rPr>
        <w:t>1.</w:t>
      </w:r>
      <w:r w:rsidRPr="008961D8">
        <w:rPr>
          <w:sz w:val="24"/>
          <w:szCs w:val="24"/>
        </w:rPr>
        <w:tab/>
        <w:t>Настоящие Правила, включая все входящие в их состав картографические</w:t>
      </w:r>
      <w:r w:rsidRPr="008961D8">
        <w:rPr>
          <w:sz w:val="24"/>
          <w:szCs w:val="24"/>
        </w:rPr>
        <w:br/>
      </w:r>
      <w:r w:rsidRPr="008961D8">
        <w:rPr>
          <w:spacing w:val="-1"/>
          <w:sz w:val="24"/>
          <w:szCs w:val="24"/>
        </w:rPr>
        <w:t>материалы, являются открытыми для физических и юридических лиц.</w:t>
      </w:r>
    </w:p>
    <w:p w:rsidR="00DA5C7B" w:rsidRPr="008961D8" w:rsidRDefault="00FF5559" w:rsidP="00583A33">
      <w:pPr>
        <w:ind w:left="-567" w:firstLine="567"/>
        <w:rPr>
          <w:sz w:val="24"/>
          <w:szCs w:val="24"/>
        </w:rPr>
      </w:pPr>
      <w:r w:rsidRPr="008961D8">
        <w:rPr>
          <w:spacing w:val="-14"/>
          <w:sz w:val="24"/>
          <w:szCs w:val="24"/>
        </w:rPr>
        <w:t>2.</w:t>
      </w:r>
      <w:r w:rsidRPr="008961D8">
        <w:rPr>
          <w:sz w:val="24"/>
          <w:szCs w:val="24"/>
        </w:rPr>
        <w:tab/>
        <w:t xml:space="preserve">Администрация </w:t>
      </w:r>
      <w:proofErr w:type="spellStart"/>
      <w:r w:rsidRPr="008961D8">
        <w:rPr>
          <w:sz w:val="24"/>
          <w:szCs w:val="24"/>
        </w:rPr>
        <w:t>Варненского</w:t>
      </w:r>
      <w:proofErr w:type="spellEnd"/>
      <w:r w:rsidRPr="008961D8">
        <w:rPr>
          <w:sz w:val="24"/>
          <w:szCs w:val="24"/>
        </w:rPr>
        <w:t xml:space="preserve"> муниципального района обеспечивают</w:t>
      </w:r>
      <w:r w:rsidRPr="008961D8">
        <w:rPr>
          <w:sz w:val="24"/>
          <w:szCs w:val="24"/>
        </w:rPr>
        <w:br/>
      </w:r>
      <w:r w:rsidRPr="008961D8">
        <w:rPr>
          <w:spacing w:val="-1"/>
          <w:sz w:val="24"/>
          <w:szCs w:val="24"/>
        </w:rPr>
        <w:t>возможность ознакомления с настоящими Правилами всем желающим путем:</w:t>
      </w:r>
    </w:p>
    <w:p w:rsidR="00DA5C7B" w:rsidRPr="008961D8" w:rsidRDefault="00FF5559" w:rsidP="00583A33">
      <w:pPr>
        <w:ind w:left="-567" w:firstLine="567"/>
        <w:rPr>
          <w:sz w:val="24"/>
          <w:szCs w:val="24"/>
        </w:rPr>
      </w:pPr>
      <w:r w:rsidRPr="008961D8">
        <w:rPr>
          <w:spacing w:val="-20"/>
          <w:sz w:val="24"/>
          <w:szCs w:val="24"/>
        </w:rPr>
        <w:t>1)</w:t>
      </w:r>
      <w:r w:rsidRPr="008961D8">
        <w:rPr>
          <w:sz w:val="24"/>
          <w:szCs w:val="24"/>
        </w:rPr>
        <w:tab/>
      </w:r>
      <w:r w:rsidRPr="008961D8">
        <w:rPr>
          <w:spacing w:val="-1"/>
          <w:sz w:val="24"/>
          <w:szCs w:val="24"/>
        </w:rPr>
        <w:t>публикации Правил в местных средствах массовой информации района;</w:t>
      </w:r>
    </w:p>
    <w:p w:rsidR="00DA5C7B" w:rsidRPr="008961D8" w:rsidRDefault="00FF5559" w:rsidP="00583A33">
      <w:pPr>
        <w:ind w:left="-567" w:firstLine="567"/>
        <w:rPr>
          <w:spacing w:val="-10"/>
          <w:sz w:val="24"/>
          <w:szCs w:val="24"/>
        </w:rPr>
      </w:pPr>
      <w:r w:rsidRPr="008961D8">
        <w:rPr>
          <w:sz w:val="24"/>
          <w:szCs w:val="24"/>
        </w:rPr>
        <w:t>создания условий для ознакомления с Правилами (в полном комплекте входящих в их состав документов и приложений) в комиссии, в структурных подразделениях администраций района, поселения;</w:t>
      </w:r>
    </w:p>
    <w:p w:rsidR="00DA5C7B" w:rsidRPr="008961D8" w:rsidRDefault="00FF5559" w:rsidP="00583A33">
      <w:pPr>
        <w:ind w:left="-567" w:firstLine="567"/>
        <w:rPr>
          <w:spacing w:val="-11"/>
          <w:sz w:val="24"/>
          <w:szCs w:val="24"/>
        </w:rPr>
      </w:pPr>
      <w:r w:rsidRPr="008961D8">
        <w:rPr>
          <w:sz w:val="24"/>
          <w:szCs w:val="24"/>
        </w:rPr>
        <w:t>предоставления физическим и юридическим лицам платных услуг по изготовлению выписок из Правил, копий документов и/или их фрагментов, характеризующих условия использования и застройки отдельных земельных участков и их массивов, а также объектов капитального строительства.</w:t>
      </w:r>
    </w:p>
    <w:p w:rsidR="00DA5C7B" w:rsidRPr="008961D8" w:rsidRDefault="00FF5559" w:rsidP="00583A33">
      <w:pPr>
        <w:ind w:left="-567" w:firstLine="567"/>
        <w:rPr>
          <w:sz w:val="24"/>
          <w:szCs w:val="24"/>
        </w:rPr>
      </w:pPr>
      <w:r w:rsidRPr="008961D8">
        <w:rPr>
          <w:spacing w:val="-16"/>
          <w:sz w:val="24"/>
          <w:szCs w:val="24"/>
        </w:rPr>
        <w:t>3.</w:t>
      </w:r>
      <w:r w:rsidRPr="008961D8">
        <w:rPr>
          <w:sz w:val="24"/>
          <w:szCs w:val="24"/>
        </w:rPr>
        <w:tab/>
        <w:t>Граждане имеют право участвовать в принятии решений по вопросам</w:t>
      </w:r>
      <w:r w:rsidRPr="008961D8">
        <w:rPr>
          <w:sz w:val="24"/>
          <w:szCs w:val="24"/>
        </w:rPr>
        <w:br/>
        <w:t>землепользования и застройки в соответствии с действующим законодательством и</w:t>
      </w:r>
      <w:r w:rsidRPr="008961D8">
        <w:rPr>
          <w:sz w:val="24"/>
          <w:szCs w:val="24"/>
        </w:rPr>
        <w:br/>
        <w:t>настоящими Правилами.</w:t>
      </w:r>
    </w:p>
    <w:p w:rsidR="00DA5C7B" w:rsidRPr="008961D8" w:rsidRDefault="00FF5559" w:rsidP="00583A33">
      <w:pPr>
        <w:ind w:left="-567" w:firstLine="567"/>
        <w:rPr>
          <w:sz w:val="24"/>
          <w:szCs w:val="24"/>
        </w:rPr>
      </w:pPr>
      <w:r w:rsidRPr="008961D8">
        <w:rPr>
          <w:spacing w:val="-14"/>
          <w:sz w:val="24"/>
          <w:szCs w:val="24"/>
        </w:rPr>
        <w:t>4.</w:t>
      </w:r>
      <w:r w:rsidRPr="008961D8">
        <w:rPr>
          <w:sz w:val="24"/>
          <w:szCs w:val="24"/>
        </w:rPr>
        <w:tab/>
        <w:t>Граждане, их объединения и юридические лица до утверждения</w:t>
      </w:r>
      <w:r w:rsidRPr="008961D8">
        <w:rPr>
          <w:sz w:val="24"/>
          <w:szCs w:val="24"/>
        </w:rPr>
        <w:br/>
        <w:t>градостроительной документации имеют право обсуждать, вносить предложения и</w:t>
      </w:r>
      <w:r w:rsidRPr="008961D8">
        <w:rPr>
          <w:sz w:val="24"/>
          <w:szCs w:val="24"/>
        </w:rPr>
        <w:br/>
        <w:t>участвовать в подготовке решений по вопросам градостроительной деятельности на</w:t>
      </w:r>
      <w:r w:rsidRPr="008961D8">
        <w:rPr>
          <w:sz w:val="24"/>
          <w:szCs w:val="24"/>
        </w:rPr>
        <w:br/>
        <w:t>территории поселения.</w:t>
      </w:r>
    </w:p>
    <w:p w:rsidR="00DA5C7B" w:rsidRPr="008961D8" w:rsidRDefault="00FF5559" w:rsidP="00583A33">
      <w:pPr>
        <w:ind w:left="-567" w:firstLine="567"/>
        <w:rPr>
          <w:sz w:val="24"/>
          <w:szCs w:val="24"/>
        </w:rPr>
      </w:pPr>
      <w:r w:rsidRPr="008961D8">
        <w:rPr>
          <w:spacing w:val="-15"/>
          <w:sz w:val="24"/>
          <w:szCs w:val="24"/>
        </w:rPr>
        <w:t>5.</w:t>
      </w:r>
      <w:r w:rsidRPr="008961D8">
        <w:rPr>
          <w:sz w:val="24"/>
          <w:szCs w:val="24"/>
        </w:rPr>
        <w:tab/>
        <w:t>Участие граждан, их объединений и юридических лиц в обсуждении и принятии</w:t>
      </w:r>
      <w:r w:rsidRPr="008961D8">
        <w:rPr>
          <w:sz w:val="24"/>
          <w:szCs w:val="24"/>
        </w:rPr>
        <w:br/>
        <w:t>решений в области градостроительной деятельности осуществляется в следующих</w:t>
      </w:r>
      <w:r w:rsidRPr="008961D8">
        <w:rPr>
          <w:sz w:val="24"/>
          <w:szCs w:val="24"/>
        </w:rPr>
        <w:br/>
        <w:t>формах:</w:t>
      </w:r>
    </w:p>
    <w:p w:rsidR="00DA5C7B" w:rsidRPr="008961D8" w:rsidRDefault="00FF5559" w:rsidP="00583A33">
      <w:pPr>
        <w:ind w:left="-567" w:firstLine="567"/>
        <w:rPr>
          <w:spacing w:val="-19"/>
          <w:sz w:val="24"/>
          <w:szCs w:val="24"/>
        </w:rPr>
      </w:pPr>
      <w:r w:rsidRPr="008961D8">
        <w:rPr>
          <w:spacing w:val="-1"/>
          <w:sz w:val="24"/>
          <w:szCs w:val="24"/>
        </w:rPr>
        <w:t>участие в собраниях (сходах) граждан;</w:t>
      </w:r>
    </w:p>
    <w:p w:rsidR="00DA5C7B" w:rsidRPr="008961D8" w:rsidRDefault="00FF5559" w:rsidP="00583A33">
      <w:pPr>
        <w:ind w:left="-567" w:firstLine="567"/>
        <w:rPr>
          <w:spacing w:val="-10"/>
          <w:sz w:val="24"/>
          <w:szCs w:val="24"/>
        </w:rPr>
      </w:pPr>
      <w:r w:rsidRPr="008961D8">
        <w:rPr>
          <w:spacing w:val="-1"/>
          <w:sz w:val="24"/>
          <w:szCs w:val="24"/>
        </w:rPr>
        <w:t>участие в публичных слушаниях;</w:t>
      </w:r>
    </w:p>
    <w:p w:rsidR="00DA5C7B" w:rsidRPr="008961D8" w:rsidRDefault="00FF5559" w:rsidP="00583A33">
      <w:pPr>
        <w:ind w:left="-567" w:firstLine="567"/>
        <w:rPr>
          <w:spacing w:val="-11"/>
          <w:sz w:val="24"/>
          <w:szCs w:val="24"/>
        </w:rPr>
      </w:pPr>
      <w:r w:rsidRPr="008961D8">
        <w:rPr>
          <w:sz w:val="24"/>
          <w:szCs w:val="24"/>
        </w:rPr>
        <w:t>проведение независимых экспертиз градостроительной документации за счет собственных средств;</w:t>
      </w:r>
    </w:p>
    <w:p w:rsidR="00DA5C7B" w:rsidRPr="008961D8" w:rsidRDefault="00FF5559" w:rsidP="00583A33">
      <w:pPr>
        <w:ind w:left="-567" w:firstLine="567"/>
        <w:rPr>
          <w:spacing w:val="-10"/>
          <w:sz w:val="24"/>
          <w:szCs w:val="24"/>
        </w:rPr>
      </w:pPr>
      <w:r w:rsidRPr="008961D8">
        <w:rPr>
          <w:spacing w:val="-1"/>
          <w:sz w:val="24"/>
          <w:szCs w:val="24"/>
        </w:rPr>
        <w:t>иных формах, установленных действующим законодательством.</w:t>
      </w:r>
    </w:p>
    <w:p w:rsidR="00DA5C7B" w:rsidRPr="008961D8" w:rsidRDefault="00FF5559" w:rsidP="00583A33">
      <w:pPr>
        <w:ind w:left="-567" w:firstLine="567"/>
        <w:rPr>
          <w:sz w:val="24"/>
          <w:szCs w:val="24"/>
        </w:rPr>
      </w:pPr>
      <w:r w:rsidRPr="008961D8">
        <w:rPr>
          <w:spacing w:val="-14"/>
          <w:sz w:val="24"/>
          <w:szCs w:val="24"/>
        </w:rPr>
        <w:t>6.</w:t>
      </w:r>
      <w:r w:rsidRPr="008961D8">
        <w:rPr>
          <w:sz w:val="24"/>
          <w:szCs w:val="24"/>
        </w:rPr>
        <w:tab/>
      </w:r>
      <w:r w:rsidRPr="008961D8">
        <w:rPr>
          <w:spacing w:val="-1"/>
          <w:sz w:val="24"/>
          <w:szCs w:val="24"/>
        </w:rPr>
        <w:t>Порядок участия граждан, их объединений и юридических лиц в осуществлении</w:t>
      </w:r>
      <w:r w:rsidRPr="008961D8">
        <w:rPr>
          <w:spacing w:val="-1"/>
          <w:sz w:val="24"/>
          <w:szCs w:val="24"/>
        </w:rPr>
        <w:br/>
      </w:r>
      <w:r w:rsidRPr="008961D8">
        <w:rPr>
          <w:sz w:val="24"/>
          <w:szCs w:val="24"/>
        </w:rPr>
        <w:t>градостроительной</w:t>
      </w:r>
      <w:r w:rsidR="00583A33" w:rsidRPr="008961D8">
        <w:rPr>
          <w:sz w:val="24"/>
          <w:szCs w:val="24"/>
        </w:rPr>
        <w:t xml:space="preserve"> </w:t>
      </w:r>
      <w:r w:rsidRPr="008961D8">
        <w:rPr>
          <w:sz w:val="24"/>
          <w:szCs w:val="24"/>
        </w:rPr>
        <w:t>деятельности</w:t>
      </w:r>
      <w:r w:rsidR="00583A33" w:rsidRPr="008961D8">
        <w:rPr>
          <w:sz w:val="24"/>
          <w:szCs w:val="24"/>
        </w:rPr>
        <w:t xml:space="preserve"> </w:t>
      </w:r>
      <w:r w:rsidRPr="008961D8">
        <w:rPr>
          <w:sz w:val="24"/>
          <w:szCs w:val="24"/>
        </w:rPr>
        <w:t>определяются</w:t>
      </w:r>
      <w:r w:rsidR="00583A33" w:rsidRPr="008961D8">
        <w:rPr>
          <w:sz w:val="24"/>
          <w:szCs w:val="24"/>
        </w:rPr>
        <w:t xml:space="preserve"> </w:t>
      </w:r>
      <w:r w:rsidRPr="008961D8">
        <w:rPr>
          <w:sz w:val="24"/>
          <w:szCs w:val="24"/>
        </w:rPr>
        <w:t>нормативными</w:t>
      </w:r>
      <w:r w:rsidR="00583A33" w:rsidRPr="008961D8">
        <w:rPr>
          <w:sz w:val="24"/>
          <w:szCs w:val="24"/>
        </w:rPr>
        <w:t xml:space="preserve"> </w:t>
      </w:r>
      <w:r w:rsidRPr="008961D8">
        <w:rPr>
          <w:sz w:val="24"/>
          <w:szCs w:val="24"/>
        </w:rPr>
        <w:t>правовыми</w:t>
      </w:r>
      <w:r w:rsidR="00583A33" w:rsidRPr="008961D8">
        <w:rPr>
          <w:sz w:val="24"/>
          <w:szCs w:val="24"/>
        </w:rPr>
        <w:t xml:space="preserve"> </w:t>
      </w:r>
      <w:r w:rsidRPr="008961D8">
        <w:rPr>
          <w:sz w:val="24"/>
          <w:szCs w:val="24"/>
        </w:rPr>
        <w:t>актами</w:t>
      </w:r>
      <w:r w:rsidR="00583A33" w:rsidRPr="008961D8">
        <w:rPr>
          <w:sz w:val="24"/>
          <w:szCs w:val="24"/>
        </w:rPr>
        <w:t xml:space="preserve"> </w:t>
      </w:r>
      <w:r w:rsidRPr="008961D8">
        <w:rPr>
          <w:sz w:val="24"/>
          <w:szCs w:val="24"/>
        </w:rPr>
        <w:t>органов</w:t>
      </w:r>
      <w:r w:rsidR="00583A33" w:rsidRPr="008961D8">
        <w:rPr>
          <w:sz w:val="24"/>
          <w:szCs w:val="24"/>
        </w:rPr>
        <w:t xml:space="preserve"> </w:t>
      </w:r>
      <w:r w:rsidRPr="008961D8">
        <w:rPr>
          <w:sz w:val="24"/>
          <w:szCs w:val="24"/>
        </w:rPr>
        <w:t>местного</w:t>
      </w:r>
      <w:r w:rsidR="00583A33" w:rsidRPr="008961D8">
        <w:rPr>
          <w:sz w:val="24"/>
          <w:szCs w:val="24"/>
        </w:rPr>
        <w:t xml:space="preserve"> </w:t>
      </w:r>
      <w:r w:rsidRPr="008961D8">
        <w:rPr>
          <w:sz w:val="24"/>
          <w:szCs w:val="24"/>
        </w:rPr>
        <w:t>самоуправления</w:t>
      </w:r>
      <w:r w:rsidR="00583A33" w:rsidRPr="008961D8">
        <w:rPr>
          <w:sz w:val="24"/>
          <w:szCs w:val="24"/>
        </w:rPr>
        <w:t xml:space="preserve"> </w:t>
      </w:r>
      <w:r w:rsidRPr="008961D8">
        <w:rPr>
          <w:sz w:val="24"/>
          <w:szCs w:val="24"/>
        </w:rPr>
        <w:t>района</w:t>
      </w:r>
      <w:r w:rsidR="00583A33" w:rsidRPr="008961D8">
        <w:rPr>
          <w:sz w:val="24"/>
          <w:szCs w:val="24"/>
        </w:rPr>
        <w:t xml:space="preserve"> </w:t>
      </w:r>
      <w:r w:rsidRPr="008961D8">
        <w:rPr>
          <w:sz w:val="24"/>
          <w:szCs w:val="24"/>
        </w:rPr>
        <w:t>в</w:t>
      </w:r>
      <w:r w:rsidR="00583A33" w:rsidRPr="008961D8">
        <w:rPr>
          <w:sz w:val="24"/>
          <w:szCs w:val="24"/>
        </w:rPr>
        <w:t xml:space="preserve"> </w:t>
      </w:r>
      <w:r w:rsidRPr="008961D8">
        <w:rPr>
          <w:sz w:val="24"/>
          <w:szCs w:val="24"/>
        </w:rPr>
        <w:t>соответствии</w:t>
      </w:r>
      <w:r w:rsidR="00583A33" w:rsidRPr="008961D8">
        <w:rPr>
          <w:sz w:val="24"/>
          <w:szCs w:val="24"/>
        </w:rPr>
        <w:t xml:space="preserve"> </w:t>
      </w:r>
      <w:r w:rsidRPr="008961D8">
        <w:rPr>
          <w:sz w:val="24"/>
          <w:szCs w:val="24"/>
        </w:rPr>
        <w:t>с</w:t>
      </w:r>
      <w:r w:rsidR="00583A33" w:rsidRPr="008961D8">
        <w:rPr>
          <w:sz w:val="24"/>
          <w:szCs w:val="24"/>
        </w:rPr>
        <w:t xml:space="preserve"> </w:t>
      </w:r>
      <w:r w:rsidRPr="008961D8">
        <w:rPr>
          <w:sz w:val="24"/>
          <w:szCs w:val="24"/>
        </w:rPr>
        <w:t>законами</w:t>
      </w:r>
      <w:r w:rsidR="00583A33" w:rsidRPr="008961D8">
        <w:rPr>
          <w:sz w:val="24"/>
          <w:szCs w:val="24"/>
        </w:rPr>
        <w:t xml:space="preserve"> </w:t>
      </w:r>
      <w:r w:rsidRPr="008961D8">
        <w:rPr>
          <w:sz w:val="24"/>
          <w:szCs w:val="24"/>
        </w:rPr>
        <w:t>и</w:t>
      </w:r>
      <w:r w:rsidR="00583A33" w:rsidRPr="008961D8">
        <w:rPr>
          <w:sz w:val="24"/>
          <w:szCs w:val="24"/>
        </w:rPr>
        <w:t xml:space="preserve"> </w:t>
      </w:r>
      <w:r w:rsidRPr="008961D8">
        <w:rPr>
          <w:sz w:val="24"/>
          <w:szCs w:val="24"/>
        </w:rPr>
        <w:t xml:space="preserve">иными </w:t>
      </w:r>
      <w:r w:rsidRPr="008961D8">
        <w:rPr>
          <w:spacing w:val="-1"/>
          <w:sz w:val="24"/>
          <w:szCs w:val="24"/>
        </w:rPr>
        <w:t>нормативными правовыми актами Российской Федерации и Челябинской области.</w:t>
      </w:r>
    </w:p>
    <w:p w:rsidR="00DA5C7B" w:rsidRPr="008961D8" w:rsidRDefault="00FF5559" w:rsidP="00583A33">
      <w:pPr>
        <w:ind w:left="-567" w:firstLine="567"/>
        <w:rPr>
          <w:sz w:val="24"/>
          <w:szCs w:val="24"/>
        </w:rPr>
      </w:pPr>
      <w:r w:rsidRPr="008961D8">
        <w:rPr>
          <w:spacing w:val="-16"/>
          <w:sz w:val="24"/>
          <w:szCs w:val="24"/>
        </w:rPr>
        <w:t>7.</w:t>
      </w:r>
      <w:r w:rsidRPr="008961D8">
        <w:rPr>
          <w:sz w:val="24"/>
          <w:szCs w:val="24"/>
        </w:rPr>
        <w:tab/>
        <w:t>Органы местного самоуправления района, их структурные подразделения в</w:t>
      </w:r>
      <w:r w:rsidRPr="008961D8">
        <w:rPr>
          <w:sz w:val="24"/>
          <w:szCs w:val="24"/>
        </w:rPr>
        <w:br/>
        <w:t>пределах своей компетенции рассматривают заявления и иные обращения граждан, их</w:t>
      </w:r>
      <w:r w:rsidRPr="008961D8">
        <w:rPr>
          <w:sz w:val="24"/>
          <w:szCs w:val="24"/>
        </w:rPr>
        <w:br/>
        <w:t>объединений и юридических лиц, касающиеся вопросов землепользования и застройки,</w:t>
      </w:r>
      <w:r w:rsidRPr="008961D8">
        <w:rPr>
          <w:sz w:val="24"/>
          <w:szCs w:val="24"/>
        </w:rPr>
        <w:br/>
        <w:t>затрагивающих их интересы, и в установленные сроки предоставляют им обоснованные</w:t>
      </w:r>
      <w:r w:rsidRPr="008961D8">
        <w:rPr>
          <w:sz w:val="24"/>
          <w:szCs w:val="24"/>
        </w:rPr>
        <w:br/>
        <w:t>ответы.</w:t>
      </w:r>
    </w:p>
    <w:p w:rsidR="00DA5C7B" w:rsidRPr="008961D8" w:rsidRDefault="00FF5559" w:rsidP="00583A33">
      <w:pPr>
        <w:ind w:left="-567" w:firstLine="567"/>
        <w:rPr>
          <w:sz w:val="24"/>
          <w:szCs w:val="24"/>
        </w:rPr>
      </w:pPr>
      <w:r w:rsidRPr="008961D8">
        <w:rPr>
          <w:spacing w:val="-16"/>
          <w:sz w:val="24"/>
          <w:szCs w:val="24"/>
        </w:rPr>
        <w:t>8.</w:t>
      </w:r>
      <w:r w:rsidRPr="008961D8">
        <w:rPr>
          <w:sz w:val="24"/>
          <w:szCs w:val="24"/>
        </w:rPr>
        <w:tab/>
        <w:t>Граждане, их объединения и юридические лица в случаях, если</w:t>
      </w:r>
      <w:r w:rsidRPr="008961D8">
        <w:rPr>
          <w:sz w:val="24"/>
          <w:szCs w:val="24"/>
        </w:rPr>
        <w:br/>
        <w:t>градостроительная деятельность затрагивает или нарушает их интересы, вправе</w:t>
      </w:r>
      <w:r w:rsidRPr="008961D8">
        <w:rPr>
          <w:sz w:val="24"/>
          <w:szCs w:val="24"/>
        </w:rPr>
        <w:br/>
        <w:t>требовать защиты своих прав в административном или судебном порядке в соответствии</w:t>
      </w:r>
      <w:r w:rsidRPr="008961D8">
        <w:rPr>
          <w:sz w:val="24"/>
          <w:szCs w:val="24"/>
        </w:rPr>
        <w:br/>
        <w:t>с действующим законодательством.</w:t>
      </w:r>
    </w:p>
    <w:p w:rsidR="00DA5C7B" w:rsidRPr="008961D8" w:rsidRDefault="00FF5559" w:rsidP="00CB66AD">
      <w:pPr>
        <w:pStyle w:val="1"/>
        <w:rPr>
          <w:rFonts w:ascii="Times New Roman" w:hAnsi="Times New Roman"/>
          <w:sz w:val="24"/>
          <w:szCs w:val="24"/>
        </w:rPr>
      </w:pPr>
      <w:bookmarkStart w:id="12" w:name="_Toc83723434"/>
      <w:r w:rsidRPr="008961D8">
        <w:rPr>
          <w:rFonts w:ascii="Times New Roman" w:hAnsi="Times New Roman"/>
          <w:b w:val="0"/>
          <w:bCs w:val="0"/>
          <w:spacing w:val="-3"/>
          <w:sz w:val="24"/>
          <w:szCs w:val="24"/>
        </w:rPr>
        <w:t xml:space="preserve">СТАТЬЯ 10. ОТВЕТСТВЕННОСТЬ ЗА НАРУШЕНИЕ НАСТОЯЩИХ </w:t>
      </w:r>
      <w:r w:rsidRPr="008961D8">
        <w:rPr>
          <w:rFonts w:ascii="Times New Roman" w:hAnsi="Times New Roman"/>
          <w:b w:val="0"/>
          <w:bCs w:val="0"/>
          <w:spacing w:val="-1"/>
          <w:sz w:val="24"/>
          <w:szCs w:val="24"/>
        </w:rPr>
        <w:t>ПРАВИЛ ЗЕМЛЕПОЛЬЗОВАНИЯ И ЗАСТРОЙКИ</w:t>
      </w:r>
      <w:bookmarkEnd w:id="12"/>
    </w:p>
    <w:p w:rsidR="00DA5C7B" w:rsidRPr="008961D8" w:rsidRDefault="00FF5559" w:rsidP="00583A33">
      <w:pPr>
        <w:ind w:left="-567" w:firstLine="567"/>
        <w:rPr>
          <w:sz w:val="24"/>
          <w:szCs w:val="24"/>
        </w:rPr>
      </w:pPr>
      <w:r w:rsidRPr="008961D8">
        <w:rPr>
          <w:sz w:val="24"/>
          <w:szCs w:val="24"/>
        </w:rPr>
        <w:t>Ответственность за нарушение настоящих Правил, установленного порядка использования и охраны земель поселения наступает по основаниям и в порядке, установленным федеральным и региональным законодательством.</w:t>
      </w:r>
    </w:p>
    <w:p w:rsidR="00DA5C7B" w:rsidRPr="008961D8" w:rsidRDefault="00DA5C7B" w:rsidP="00583A33">
      <w:pPr>
        <w:ind w:left="-567" w:firstLine="567"/>
        <w:rPr>
          <w:sz w:val="24"/>
          <w:szCs w:val="24"/>
        </w:rPr>
      </w:pPr>
    </w:p>
    <w:p w:rsidR="00DA5C7B" w:rsidRPr="008961D8" w:rsidRDefault="00FF5559" w:rsidP="00CB66AD">
      <w:pPr>
        <w:pStyle w:val="1"/>
        <w:rPr>
          <w:rFonts w:ascii="Times New Roman" w:hAnsi="Times New Roman"/>
          <w:sz w:val="24"/>
          <w:szCs w:val="24"/>
        </w:rPr>
      </w:pPr>
      <w:bookmarkStart w:id="13" w:name="_Toc83723435"/>
      <w:r w:rsidRPr="008961D8">
        <w:rPr>
          <w:rFonts w:ascii="Times New Roman" w:hAnsi="Times New Roman"/>
          <w:b w:val="0"/>
          <w:bCs w:val="0"/>
          <w:spacing w:val="-3"/>
          <w:sz w:val="24"/>
          <w:szCs w:val="24"/>
        </w:rPr>
        <w:t xml:space="preserve">ГЛАВА II. РЕГУЛИРОВАНИЕ ЗЕМЛЕПОЛЬЗОВАНИЯ И ЗАСТРОЙКИ </w:t>
      </w:r>
      <w:r w:rsidRPr="008961D8">
        <w:rPr>
          <w:rFonts w:ascii="Times New Roman" w:hAnsi="Times New Roman"/>
          <w:b w:val="0"/>
          <w:bCs w:val="0"/>
          <w:spacing w:val="-1"/>
          <w:sz w:val="24"/>
          <w:szCs w:val="24"/>
        </w:rPr>
        <w:t xml:space="preserve">ОРГАНАМИ МЕСТНОГО САМОУПРАВЛЕНИЯ ВАРНЕНСКОГО </w:t>
      </w:r>
      <w:r w:rsidRPr="008961D8">
        <w:rPr>
          <w:rFonts w:ascii="Times New Roman" w:hAnsi="Times New Roman"/>
          <w:b w:val="0"/>
          <w:bCs w:val="0"/>
          <w:sz w:val="24"/>
          <w:szCs w:val="24"/>
        </w:rPr>
        <w:t>МУНИЦИПАЛЬНОГО РАЙОНА</w:t>
      </w:r>
      <w:bookmarkEnd w:id="13"/>
    </w:p>
    <w:p w:rsidR="00DA5C7B" w:rsidRPr="008961D8" w:rsidRDefault="00FF5559" w:rsidP="00CB66AD">
      <w:pPr>
        <w:pStyle w:val="1"/>
        <w:rPr>
          <w:rFonts w:ascii="Times New Roman" w:hAnsi="Times New Roman"/>
          <w:sz w:val="24"/>
          <w:szCs w:val="24"/>
        </w:rPr>
      </w:pPr>
      <w:bookmarkStart w:id="14" w:name="_Toc83723436"/>
      <w:r w:rsidRPr="008961D8">
        <w:rPr>
          <w:rFonts w:ascii="Times New Roman" w:hAnsi="Times New Roman"/>
          <w:b w:val="0"/>
          <w:bCs w:val="0"/>
          <w:spacing w:val="-3"/>
          <w:sz w:val="24"/>
          <w:szCs w:val="24"/>
        </w:rPr>
        <w:t xml:space="preserve">СТАТЬЯ 11. ПОЛНОМОЧИЯ СОБРАНИЯ ДЕПУТАТОВ </w:t>
      </w:r>
      <w:r w:rsidRPr="008961D8">
        <w:rPr>
          <w:rFonts w:ascii="Times New Roman" w:hAnsi="Times New Roman"/>
          <w:b w:val="0"/>
          <w:bCs w:val="0"/>
          <w:spacing w:val="-1"/>
          <w:sz w:val="24"/>
          <w:szCs w:val="24"/>
        </w:rPr>
        <w:t>ВАРНЕНСКОГО МУНИЦИПАЛЬНОГО РАЙОНА</w:t>
      </w:r>
      <w:bookmarkEnd w:id="14"/>
    </w:p>
    <w:p w:rsidR="00DA5C7B" w:rsidRPr="008961D8" w:rsidRDefault="00FF5559" w:rsidP="00583A33">
      <w:pPr>
        <w:ind w:left="-567" w:firstLine="567"/>
        <w:rPr>
          <w:sz w:val="24"/>
          <w:szCs w:val="24"/>
        </w:rPr>
      </w:pPr>
      <w:r w:rsidRPr="008961D8">
        <w:rPr>
          <w:sz w:val="24"/>
          <w:szCs w:val="24"/>
        </w:rPr>
        <w:t xml:space="preserve">К полномочиям Собрания депутатов </w:t>
      </w:r>
      <w:proofErr w:type="spellStart"/>
      <w:r w:rsidRPr="008961D8">
        <w:rPr>
          <w:sz w:val="24"/>
          <w:szCs w:val="24"/>
        </w:rPr>
        <w:t>Варненского</w:t>
      </w:r>
      <w:proofErr w:type="spellEnd"/>
      <w:r w:rsidRPr="008961D8">
        <w:rPr>
          <w:sz w:val="24"/>
          <w:szCs w:val="24"/>
        </w:rPr>
        <w:t xml:space="preserve"> муниципального района по вопросам землепользования и застройки в соответствии с Градостроительным кодексом РФ и Уставом </w:t>
      </w:r>
      <w:proofErr w:type="spellStart"/>
      <w:r w:rsidRPr="008961D8">
        <w:rPr>
          <w:sz w:val="24"/>
          <w:szCs w:val="24"/>
        </w:rPr>
        <w:t>Варненского</w:t>
      </w:r>
      <w:proofErr w:type="spellEnd"/>
      <w:r w:rsidRPr="008961D8">
        <w:rPr>
          <w:sz w:val="24"/>
          <w:szCs w:val="24"/>
        </w:rPr>
        <w:t xml:space="preserve"> муниципального района относится:</w:t>
      </w:r>
    </w:p>
    <w:p w:rsidR="00DA5C7B" w:rsidRPr="008961D8" w:rsidRDefault="00FF5559" w:rsidP="00583A33">
      <w:pPr>
        <w:ind w:left="-567" w:firstLine="567"/>
        <w:rPr>
          <w:spacing w:val="-19"/>
          <w:sz w:val="24"/>
          <w:szCs w:val="24"/>
        </w:rPr>
      </w:pPr>
      <w:r w:rsidRPr="008961D8">
        <w:rPr>
          <w:spacing w:val="-1"/>
          <w:sz w:val="24"/>
          <w:szCs w:val="24"/>
        </w:rPr>
        <w:t xml:space="preserve">принятие в пределах своей компетенции муниципальных нормативных правовых </w:t>
      </w:r>
      <w:r w:rsidRPr="008961D8">
        <w:rPr>
          <w:sz w:val="24"/>
          <w:szCs w:val="24"/>
        </w:rPr>
        <w:t>актов в области регулирования землепользования и застройки, в том числе настоящих Правил, внесение в них изменений;</w:t>
      </w:r>
    </w:p>
    <w:p w:rsidR="00DA5C7B" w:rsidRPr="008961D8" w:rsidRDefault="00FF5559" w:rsidP="00583A33">
      <w:pPr>
        <w:ind w:left="-567" w:firstLine="567"/>
        <w:rPr>
          <w:spacing w:val="-10"/>
          <w:sz w:val="24"/>
          <w:szCs w:val="24"/>
        </w:rPr>
      </w:pPr>
      <w:r w:rsidRPr="008961D8">
        <w:rPr>
          <w:spacing w:val="-1"/>
          <w:sz w:val="24"/>
          <w:szCs w:val="24"/>
        </w:rPr>
        <w:t>утверждение генерального плана поселения;</w:t>
      </w:r>
    </w:p>
    <w:p w:rsidR="00DA5C7B" w:rsidRPr="008961D8" w:rsidRDefault="00FF5559" w:rsidP="00583A33">
      <w:pPr>
        <w:ind w:left="-567" w:firstLine="567"/>
        <w:rPr>
          <w:spacing w:val="-11"/>
          <w:sz w:val="24"/>
          <w:szCs w:val="24"/>
        </w:rPr>
      </w:pPr>
      <w:r w:rsidRPr="008961D8">
        <w:rPr>
          <w:sz w:val="24"/>
          <w:szCs w:val="24"/>
        </w:rPr>
        <w:t>утверждение местных нормативов градостроительного проектирования;</w:t>
      </w:r>
    </w:p>
    <w:p w:rsidR="00DA5C7B" w:rsidRPr="008961D8" w:rsidRDefault="00FF5559" w:rsidP="00583A33">
      <w:pPr>
        <w:ind w:left="-567" w:firstLine="567"/>
        <w:rPr>
          <w:spacing w:val="-10"/>
          <w:sz w:val="24"/>
          <w:szCs w:val="24"/>
        </w:rPr>
      </w:pPr>
      <w:r w:rsidRPr="008961D8">
        <w:rPr>
          <w:sz w:val="24"/>
          <w:szCs w:val="24"/>
        </w:rPr>
        <w:t>установление порядка управления и распоряжения земельными участками и объектами капитального строительства, находящимися в муниципальной собственности;</w:t>
      </w:r>
    </w:p>
    <w:p w:rsidR="00DA5C7B" w:rsidRPr="008961D8" w:rsidRDefault="00FF5559" w:rsidP="00583A33">
      <w:pPr>
        <w:ind w:left="-567" w:firstLine="567"/>
        <w:rPr>
          <w:spacing w:val="-11"/>
          <w:sz w:val="24"/>
          <w:szCs w:val="24"/>
        </w:rPr>
      </w:pPr>
      <w:r w:rsidRPr="008961D8">
        <w:rPr>
          <w:sz w:val="24"/>
          <w:szCs w:val="24"/>
        </w:rPr>
        <w:t>резервирование и изъятие, в том числе путем выкупа, земельных участков в границах поселения для муниципальных нужд;</w:t>
      </w:r>
    </w:p>
    <w:p w:rsidR="00DA5C7B" w:rsidRPr="008961D8" w:rsidRDefault="00FF5559" w:rsidP="00583A33">
      <w:pPr>
        <w:ind w:left="-567" w:firstLine="567"/>
        <w:rPr>
          <w:spacing w:val="-10"/>
          <w:sz w:val="24"/>
          <w:szCs w:val="24"/>
        </w:rPr>
      </w:pPr>
      <w:r w:rsidRPr="008961D8">
        <w:rPr>
          <w:sz w:val="24"/>
          <w:szCs w:val="24"/>
        </w:rPr>
        <w:t xml:space="preserve">осуществление </w:t>
      </w:r>
      <w:proofErr w:type="gramStart"/>
      <w:r w:rsidRPr="008961D8">
        <w:rPr>
          <w:sz w:val="24"/>
          <w:szCs w:val="24"/>
        </w:rPr>
        <w:t>контроля за</w:t>
      </w:r>
      <w:proofErr w:type="gramEnd"/>
      <w:r w:rsidRPr="008961D8">
        <w:rPr>
          <w:sz w:val="24"/>
          <w:szCs w:val="24"/>
        </w:rPr>
        <w:t xml:space="preserve"> исполнением настоящих Правил, деятельностью муниципальных органов, уполномоченных в сфере землепользования и застройки, в пределах своей компетенции;</w:t>
      </w:r>
    </w:p>
    <w:p w:rsidR="00DA5C7B" w:rsidRPr="008961D8" w:rsidRDefault="00FF5559" w:rsidP="00583A33">
      <w:pPr>
        <w:ind w:left="-567" w:firstLine="567"/>
        <w:rPr>
          <w:sz w:val="24"/>
          <w:szCs w:val="24"/>
        </w:rPr>
      </w:pPr>
      <w:r w:rsidRPr="008961D8">
        <w:rPr>
          <w:spacing w:val="-12"/>
          <w:sz w:val="24"/>
          <w:szCs w:val="24"/>
        </w:rPr>
        <w:t>7)</w:t>
      </w:r>
      <w:r w:rsidRPr="008961D8">
        <w:rPr>
          <w:sz w:val="24"/>
          <w:szCs w:val="24"/>
        </w:rPr>
        <w:tab/>
        <w:t>осуществление иных полномочий, предусмотренных федеральным</w:t>
      </w:r>
      <w:r w:rsidRPr="008961D8">
        <w:rPr>
          <w:sz w:val="24"/>
          <w:szCs w:val="24"/>
        </w:rPr>
        <w:br/>
        <w:t>законодательством и иными нормативными правовыми актами.</w:t>
      </w:r>
    </w:p>
    <w:p w:rsidR="00DA5C7B" w:rsidRPr="008961D8" w:rsidRDefault="00FF5559" w:rsidP="00CB66AD">
      <w:pPr>
        <w:pStyle w:val="1"/>
        <w:rPr>
          <w:rFonts w:ascii="Times New Roman" w:hAnsi="Times New Roman"/>
          <w:sz w:val="24"/>
          <w:szCs w:val="24"/>
        </w:rPr>
      </w:pPr>
      <w:bookmarkStart w:id="15" w:name="_Toc83723437"/>
      <w:r w:rsidRPr="008961D8">
        <w:rPr>
          <w:rFonts w:ascii="Times New Roman" w:hAnsi="Times New Roman"/>
          <w:b w:val="0"/>
          <w:bCs w:val="0"/>
          <w:spacing w:val="-1"/>
          <w:sz w:val="24"/>
          <w:szCs w:val="24"/>
        </w:rPr>
        <w:t>СТАТЬЯ 12. ПОЛНОМОЧИЯ ГЛАВЫ РАЙОНА</w:t>
      </w:r>
      <w:bookmarkEnd w:id="15"/>
    </w:p>
    <w:p w:rsidR="00DA5C7B" w:rsidRPr="008961D8" w:rsidRDefault="00FF5559" w:rsidP="00583A33">
      <w:pPr>
        <w:ind w:left="-567" w:firstLine="567"/>
        <w:rPr>
          <w:sz w:val="24"/>
          <w:szCs w:val="24"/>
        </w:rPr>
      </w:pPr>
      <w:r w:rsidRPr="008961D8">
        <w:rPr>
          <w:spacing w:val="-22"/>
          <w:sz w:val="24"/>
          <w:szCs w:val="24"/>
        </w:rPr>
        <w:t>1.</w:t>
      </w:r>
      <w:r w:rsidRPr="008961D8">
        <w:rPr>
          <w:sz w:val="24"/>
          <w:szCs w:val="24"/>
        </w:rPr>
        <w:tab/>
        <w:t>К полномочиям главы района по вопросам землепользования и застройки</w:t>
      </w:r>
      <w:r w:rsidRPr="008961D8">
        <w:rPr>
          <w:sz w:val="24"/>
          <w:szCs w:val="24"/>
        </w:rPr>
        <w:br/>
        <w:t>относится:</w:t>
      </w:r>
    </w:p>
    <w:p w:rsidR="00DA5C7B" w:rsidRPr="008961D8" w:rsidRDefault="00FF5559" w:rsidP="00583A33">
      <w:pPr>
        <w:ind w:left="-567" w:firstLine="567"/>
        <w:rPr>
          <w:sz w:val="24"/>
          <w:szCs w:val="24"/>
        </w:rPr>
      </w:pPr>
      <w:r w:rsidRPr="008961D8">
        <w:rPr>
          <w:spacing w:val="-20"/>
          <w:sz w:val="24"/>
          <w:szCs w:val="24"/>
        </w:rPr>
        <w:t>1)</w:t>
      </w:r>
      <w:r w:rsidRPr="008961D8">
        <w:rPr>
          <w:sz w:val="24"/>
          <w:szCs w:val="24"/>
        </w:rPr>
        <w:tab/>
      </w:r>
      <w:r w:rsidRPr="008961D8">
        <w:rPr>
          <w:spacing w:val="-1"/>
          <w:sz w:val="24"/>
          <w:szCs w:val="24"/>
        </w:rPr>
        <w:t>принятие решения о подготовке проекта правил землепользования и застройки,</w:t>
      </w:r>
      <w:r w:rsidRPr="008961D8">
        <w:rPr>
          <w:spacing w:val="-1"/>
          <w:sz w:val="24"/>
          <w:szCs w:val="24"/>
        </w:rPr>
        <w:br/>
        <w:t>проекта нормативного правового акта о внесении в них изменений;</w:t>
      </w:r>
    </w:p>
    <w:p w:rsidR="00DA5C7B" w:rsidRPr="008961D8" w:rsidRDefault="00FF5559" w:rsidP="00583A33">
      <w:pPr>
        <w:ind w:left="-567" w:firstLine="567"/>
        <w:rPr>
          <w:sz w:val="24"/>
          <w:szCs w:val="24"/>
        </w:rPr>
      </w:pPr>
      <w:r w:rsidRPr="008961D8">
        <w:rPr>
          <w:spacing w:val="-10"/>
          <w:sz w:val="24"/>
          <w:szCs w:val="24"/>
        </w:rPr>
        <w:t>2)</w:t>
      </w:r>
      <w:r w:rsidRPr="008961D8">
        <w:rPr>
          <w:sz w:val="24"/>
          <w:szCs w:val="24"/>
        </w:rPr>
        <w:tab/>
        <w:t>предоставление разрешения на отклонение от предельных параметров</w:t>
      </w:r>
      <w:r w:rsidRPr="008961D8">
        <w:rPr>
          <w:sz w:val="24"/>
          <w:szCs w:val="24"/>
        </w:rPr>
        <w:br/>
        <w:t>разрешенного строительства, реконструкции объекта капитального строительства;</w:t>
      </w:r>
    </w:p>
    <w:p w:rsidR="00DA5C7B" w:rsidRPr="008961D8" w:rsidRDefault="00FF5559" w:rsidP="00583A33">
      <w:pPr>
        <w:ind w:left="-567" w:firstLine="567"/>
        <w:rPr>
          <w:sz w:val="24"/>
          <w:szCs w:val="24"/>
        </w:rPr>
      </w:pPr>
      <w:r w:rsidRPr="008961D8">
        <w:rPr>
          <w:sz w:val="24"/>
          <w:szCs w:val="24"/>
        </w:rPr>
        <w:t xml:space="preserve">4) осуществление иных полномочий, предусмотренных федеральным законодательством, и иными нормативными правовыми актами, Уставом </w:t>
      </w:r>
      <w:proofErr w:type="spellStart"/>
      <w:r w:rsidRPr="008961D8">
        <w:rPr>
          <w:sz w:val="24"/>
          <w:szCs w:val="24"/>
        </w:rPr>
        <w:t>Варненского</w:t>
      </w:r>
      <w:proofErr w:type="spellEnd"/>
      <w:r w:rsidRPr="008961D8">
        <w:rPr>
          <w:sz w:val="24"/>
          <w:szCs w:val="24"/>
        </w:rPr>
        <w:t xml:space="preserve"> муниципального района и нормативными правовыми актами Собрания депутатов </w:t>
      </w:r>
      <w:proofErr w:type="spellStart"/>
      <w:r w:rsidRPr="008961D8">
        <w:rPr>
          <w:sz w:val="24"/>
          <w:szCs w:val="24"/>
        </w:rPr>
        <w:t>Варненского</w:t>
      </w:r>
      <w:proofErr w:type="spellEnd"/>
      <w:r w:rsidRPr="008961D8">
        <w:rPr>
          <w:sz w:val="24"/>
          <w:szCs w:val="24"/>
        </w:rPr>
        <w:t xml:space="preserve"> муниципального района.</w:t>
      </w:r>
    </w:p>
    <w:p w:rsidR="00DA5C7B" w:rsidRPr="008961D8" w:rsidRDefault="00FF5559" w:rsidP="00583A33">
      <w:pPr>
        <w:ind w:left="-567" w:firstLine="567"/>
        <w:rPr>
          <w:sz w:val="24"/>
          <w:szCs w:val="24"/>
        </w:rPr>
      </w:pPr>
      <w:r w:rsidRPr="008961D8">
        <w:rPr>
          <w:spacing w:val="-14"/>
          <w:sz w:val="24"/>
          <w:szCs w:val="24"/>
        </w:rPr>
        <w:t>2.</w:t>
      </w:r>
      <w:r w:rsidRPr="008961D8">
        <w:rPr>
          <w:sz w:val="24"/>
          <w:szCs w:val="24"/>
        </w:rPr>
        <w:tab/>
        <w:t>Глава района вправе передать осуществление отдельных полномочий по</w:t>
      </w:r>
      <w:r w:rsidRPr="008961D8">
        <w:rPr>
          <w:sz w:val="24"/>
          <w:szCs w:val="24"/>
        </w:rPr>
        <w:br/>
        <w:t>вопросам землепользования и застройки структурным подразделениям администрации</w:t>
      </w:r>
      <w:r w:rsidRPr="008961D8">
        <w:rPr>
          <w:sz w:val="24"/>
          <w:szCs w:val="24"/>
        </w:rPr>
        <w:br/>
      </w:r>
      <w:proofErr w:type="spellStart"/>
      <w:r w:rsidRPr="008961D8">
        <w:rPr>
          <w:sz w:val="24"/>
          <w:szCs w:val="24"/>
        </w:rPr>
        <w:t>Варненского</w:t>
      </w:r>
      <w:proofErr w:type="spellEnd"/>
      <w:r w:rsidRPr="008961D8">
        <w:rPr>
          <w:sz w:val="24"/>
          <w:szCs w:val="24"/>
        </w:rPr>
        <w:t xml:space="preserve"> муниципального района.</w:t>
      </w:r>
    </w:p>
    <w:p w:rsidR="00DA5C7B" w:rsidRPr="008961D8" w:rsidRDefault="00FF5559" w:rsidP="00CB66AD">
      <w:pPr>
        <w:pStyle w:val="1"/>
        <w:rPr>
          <w:rFonts w:ascii="Times New Roman" w:hAnsi="Times New Roman"/>
          <w:sz w:val="24"/>
          <w:szCs w:val="24"/>
        </w:rPr>
      </w:pPr>
      <w:bookmarkStart w:id="16" w:name="_Toc83723438"/>
      <w:r w:rsidRPr="008961D8">
        <w:rPr>
          <w:rFonts w:ascii="Times New Roman" w:hAnsi="Times New Roman"/>
          <w:b w:val="0"/>
          <w:bCs w:val="0"/>
          <w:spacing w:val="-1"/>
          <w:sz w:val="24"/>
          <w:szCs w:val="24"/>
        </w:rPr>
        <w:t xml:space="preserve">СТАТЬЯ 13. ПОЛНОМОЧИЯ, СТРУКТУРНОГО ПОДРАЗДЕЛЕНИЯ </w:t>
      </w:r>
      <w:r w:rsidRPr="008961D8">
        <w:rPr>
          <w:rFonts w:ascii="Times New Roman" w:hAnsi="Times New Roman"/>
          <w:b w:val="0"/>
          <w:bCs w:val="0"/>
          <w:sz w:val="24"/>
          <w:szCs w:val="24"/>
        </w:rPr>
        <w:t xml:space="preserve">АДМИНИСТРАЦИИ РАЙОНА В СФЕРЕ ГРАДОСТРОИТЕЛЬНОЙ </w:t>
      </w:r>
      <w:r w:rsidRPr="008961D8">
        <w:rPr>
          <w:rFonts w:ascii="Times New Roman" w:hAnsi="Times New Roman"/>
          <w:b w:val="0"/>
          <w:bCs w:val="0"/>
          <w:spacing w:val="-1"/>
          <w:sz w:val="24"/>
          <w:szCs w:val="24"/>
        </w:rPr>
        <w:t xml:space="preserve">ДЕЯТЕЛЬНОСТИ, В ОБЛАСТИ ЗЕМЛЕПОЛЬЗОВАНИЯ И </w:t>
      </w:r>
      <w:r w:rsidRPr="008961D8">
        <w:rPr>
          <w:rFonts w:ascii="Times New Roman" w:hAnsi="Times New Roman"/>
          <w:b w:val="0"/>
          <w:bCs w:val="0"/>
          <w:sz w:val="24"/>
          <w:szCs w:val="24"/>
        </w:rPr>
        <w:t>ЗАСТРОЙКИ</w:t>
      </w:r>
      <w:bookmarkEnd w:id="16"/>
    </w:p>
    <w:p w:rsidR="00DA5C7B" w:rsidRPr="008961D8" w:rsidRDefault="00FF5559" w:rsidP="00583A33">
      <w:pPr>
        <w:ind w:left="-567" w:firstLine="567"/>
        <w:rPr>
          <w:sz w:val="24"/>
          <w:szCs w:val="24"/>
        </w:rPr>
      </w:pPr>
      <w:r w:rsidRPr="008961D8">
        <w:rPr>
          <w:sz w:val="24"/>
          <w:szCs w:val="24"/>
        </w:rPr>
        <w:t>1. К полномочиям структурного подразделения администрации района</w:t>
      </w:r>
      <w:r w:rsidR="00583A33" w:rsidRPr="008961D8">
        <w:rPr>
          <w:sz w:val="24"/>
          <w:szCs w:val="24"/>
        </w:rPr>
        <w:t xml:space="preserve"> </w:t>
      </w:r>
      <w:r w:rsidRPr="008961D8">
        <w:rPr>
          <w:sz w:val="24"/>
          <w:szCs w:val="24"/>
        </w:rPr>
        <w:t>в сфере градостроительной деятельности, в области землепользования и застройки относится:</w:t>
      </w:r>
    </w:p>
    <w:p w:rsidR="00DA5C7B" w:rsidRPr="008961D8" w:rsidRDefault="00FF5559" w:rsidP="00583A33">
      <w:pPr>
        <w:ind w:left="-567" w:firstLine="567"/>
        <w:rPr>
          <w:sz w:val="24"/>
          <w:szCs w:val="24"/>
        </w:rPr>
      </w:pPr>
      <w:r w:rsidRPr="008961D8">
        <w:rPr>
          <w:spacing w:val="-20"/>
          <w:sz w:val="24"/>
          <w:szCs w:val="24"/>
        </w:rPr>
        <w:t>1)</w:t>
      </w:r>
      <w:r w:rsidRPr="008961D8">
        <w:rPr>
          <w:sz w:val="24"/>
          <w:szCs w:val="24"/>
        </w:rPr>
        <w:tab/>
      </w:r>
      <w:r w:rsidRPr="008961D8">
        <w:rPr>
          <w:spacing w:val="-1"/>
          <w:sz w:val="24"/>
          <w:szCs w:val="24"/>
        </w:rPr>
        <w:t>принятие в пределах своей компетенции муниципальных нормативных правовых</w:t>
      </w:r>
      <w:r w:rsidRPr="008961D8">
        <w:rPr>
          <w:spacing w:val="-1"/>
          <w:sz w:val="24"/>
          <w:szCs w:val="24"/>
        </w:rPr>
        <w:br/>
      </w:r>
      <w:r w:rsidRPr="008961D8">
        <w:rPr>
          <w:sz w:val="24"/>
          <w:szCs w:val="24"/>
        </w:rPr>
        <w:t>актов в области регулирования землепользования и застройки;</w:t>
      </w:r>
    </w:p>
    <w:p w:rsidR="00DA5C7B" w:rsidRPr="008961D8" w:rsidRDefault="00FF5559" w:rsidP="00583A33">
      <w:pPr>
        <w:ind w:left="-567" w:firstLine="567"/>
        <w:rPr>
          <w:spacing w:val="-10"/>
          <w:sz w:val="24"/>
          <w:szCs w:val="24"/>
        </w:rPr>
      </w:pPr>
      <w:r w:rsidRPr="008961D8">
        <w:rPr>
          <w:sz w:val="24"/>
          <w:szCs w:val="24"/>
        </w:rPr>
        <w:t xml:space="preserve">разработка, принятие и реализация муниципальных программ в области </w:t>
      </w:r>
      <w:r w:rsidRPr="008961D8">
        <w:rPr>
          <w:spacing w:val="-1"/>
          <w:sz w:val="24"/>
          <w:szCs w:val="24"/>
        </w:rPr>
        <w:t>градостроительной деятельности и рационального использования земель поселения;</w:t>
      </w:r>
    </w:p>
    <w:p w:rsidR="00DA5C7B" w:rsidRPr="008961D8" w:rsidRDefault="00FF5559" w:rsidP="00583A33">
      <w:pPr>
        <w:ind w:left="-567" w:firstLine="567"/>
        <w:rPr>
          <w:spacing w:val="-11"/>
          <w:sz w:val="24"/>
          <w:szCs w:val="24"/>
        </w:rPr>
      </w:pPr>
      <w:r w:rsidRPr="008961D8">
        <w:rPr>
          <w:sz w:val="24"/>
          <w:szCs w:val="24"/>
        </w:rPr>
        <w:t xml:space="preserve">утверждение градостроительной документации по планировке территории поселения, плана реализации генерального плана </w:t>
      </w:r>
      <w:proofErr w:type="spellStart"/>
      <w:r w:rsidRPr="008961D8">
        <w:rPr>
          <w:sz w:val="24"/>
          <w:szCs w:val="24"/>
        </w:rPr>
        <w:t>Варненского</w:t>
      </w:r>
      <w:proofErr w:type="spellEnd"/>
      <w:r w:rsidRPr="008961D8">
        <w:rPr>
          <w:sz w:val="24"/>
          <w:szCs w:val="24"/>
        </w:rPr>
        <w:t xml:space="preserve"> сельского поселения, документации по планировке территории;</w:t>
      </w:r>
    </w:p>
    <w:p w:rsidR="00DA5C7B" w:rsidRPr="008961D8" w:rsidRDefault="00FF5559" w:rsidP="00583A33">
      <w:pPr>
        <w:ind w:left="-567" w:firstLine="567"/>
        <w:rPr>
          <w:sz w:val="24"/>
          <w:szCs w:val="24"/>
        </w:rPr>
      </w:pPr>
      <w:r w:rsidRPr="008961D8">
        <w:rPr>
          <w:spacing w:val="-10"/>
          <w:sz w:val="24"/>
          <w:szCs w:val="24"/>
        </w:rPr>
        <w:t>4)</w:t>
      </w:r>
      <w:r w:rsidRPr="008961D8">
        <w:rPr>
          <w:sz w:val="24"/>
          <w:szCs w:val="24"/>
        </w:rPr>
        <w:tab/>
        <w:t>обеспечение планирования эффективного использования земель поселения;</w:t>
      </w:r>
    </w:p>
    <w:p w:rsidR="00DA5C7B" w:rsidRPr="008961D8" w:rsidRDefault="00FF5559" w:rsidP="00583A33">
      <w:pPr>
        <w:ind w:left="-567" w:firstLine="567"/>
        <w:rPr>
          <w:spacing w:val="-11"/>
          <w:sz w:val="24"/>
          <w:szCs w:val="24"/>
        </w:rPr>
      </w:pPr>
      <w:r w:rsidRPr="008961D8">
        <w:rPr>
          <w:sz w:val="24"/>
          <w:szCs w:val="24"/>
        </w:rPr>
        <w:t>выдача разрешений на строительство, разрешений на ввод объектов в эксплуатацию;</w:t>
      </w:r>
    </w:p>
    <w:p w:rsidR="00DA5C7B" w:rsidRPr="008961D8" w:rsidRDefault="00FF5559" w:rsidP="00583A33">
      <w:pPr>
        <w:ind w:left="-567" w:firstLine="567"/>
        <w:rPr>
          <w:spacing w:val="-10"/>
          <w:sz w:val="24"/>
          <w:szCs w:val="24"/>
        </w:rPr>
      </w:pPr>
      <w:r w:rsidRPr="008961D8">
        <w:rPr>
          <w:sz w:val="24"/>
          <w:szCs w:val="24"/>
        </w:rPr>
        <w:t xml:space="preserve">иные полномочия, отнесенные к компетенции администрации </w:t>
      </w:r>
      <w:proofErr w:type="spellStart"/>
      <w:r w:rsidRPr="008961D8">
        <w:rPr>
          <w:sz w:val="24"/>
          <w:szCs w:val="24"/>
        </w:rPr>
        <w:t>Варненского</w:t>
      </w:r>
      <w:proofErr w:type="spellEnd"/>
      <w:r w:rsidRPr="008961D8">
        <w:rPr>
          <w:sz w:val="24"/>
          <w:szCs w:val="24"/>
        </w:rPr>
        <w:t xml:space="preserve"> муниципального района предусмотренные действующим законодательством и Уставом </w:t>
      </w:r>
      <w:proofErr w:type="spellStart"/>
      <w:r w:rsidRPr="008961D8">
        <w:rPr>
          <w:sz w:val="24"/>
          <w:szCs w:val="24"/>
        </w:rPr>
        <w:t>Варненского</w:t>
      </w:r>
      <w:proofErr w:type="spellEnd"/>
      <w:r w:rsidRPr="008961D8">
        <w:rPr>
          <w:sz w:val="24"/>
          <w:szCs w:val="24"/>
        </w:rPr>
        <w:t xml:space="preserve"> муниципального района, иными нормативными правовыми актами органов местного самоуправления </w:t>
      </w:r>
      <w:proofErr w:type="spellStart"/>
      <w:r w:rsidRPr="008961D8">
        <w:rPr>
          <w:sz w:val="24"/>
          <w:szCs w:val="24"/>
        </w:rPr>
        <w:t>Варненского</w:t>
      </w:r>
      <w:proofErr w:type="spellEnd"/>
      <w:r w:rsidRPr="008961D8">
        <w:rPr>
          <w:sz w:val="24"/>
          <w:szCs w:val="24"/>
        </w:rPr>
        <w:t xml:space="preserve"> муниципального района.</w:t>
      </w:r>
    </w:p>
    <w:p w:rsidR="00DA5C7B" w:rsidRPr="008961D8" w:rsidRDefault="00DA5C7B" w:rsidP="00583A33">
      <w:pPr>
        <w:ind w:left="-567" w:firstLine="567"/>
        <w:rPr>
          <w:sz w:val="24"/>
          <w:szCs w:val="24"/>
        </w:rPr>
      </w:pPr>
    </w:p>
    <w:p w:rsidR="00DA5C7B" w:rsidRPr="008961D8" w:rsidRDefault="00FF5559" w:rsidP="00583A33">
      <w:pPr>
        <w:ind w:left="-567" w:firstLine="567"/>
        <w:rPr>
          <w:spacing w:val="-14"/>
          <w:sz w:val="24"/>
          <w:szCs w:val="24"/>
        </w:rPr>
      </w:pPr>
      <w:r w:rsidRPr="008961D8">
        <w:rPr>
          <w:sz w:val="24"/>
          <w:szCs w:val="24"/>
        </w:rPr>
        <w:t xml:space="preserve">В целях </w:t>
      </w:r>
      <w:proofErr w:type="gramStart"/>
      <w:r w:rsidRPr="008961D8">
        <w:rPr>
          <w:sz w:val="24"/>
          <w:szCs w:val="24"/>
        </w:rPr>
        <w:t>реализации полномочий структурного подразделения администрации района</w:t>
      </w:r>
      <w:proofErr w:type="gramEnd"/>
      <w:r w:rsidRPr="008961D8">
        <w:rPr>
          <w:sz w:val="24"/>
          <w:szCs w:val="24"/>
        </w:rPr>
        <w:t xml:space="preserve"> в сфере градостроительной деятельности лавой </w:t>
      </w:r>
      <w:proofErr w:type="spellStart"/>
      <w:r w:rsidRPr="008961D8">
        <w:rPr>
          <w:sz w:val="24"/>
          <w:szCs w:val="24"/>
        </w:rPr>
        <w:t>Варненского</w:t>
      </w:r>
      <w:proofErr w:type="spellEnd"/>
      <w:r w:rsidRPr="008961D8">
        <w:rPr>
          <w:sz w:val="24"/>
          <w:szCs w:val="24"/>
        </w:rPr>
        <w:t xml:space="preserve"> муниципального района издаются нормативные и индивидуальные правовые акты в соответствии с Уставом </w:t>
      </w:r>
      <w:proofErr w:type="spellStart"/>
      <w:r w:rsidRPr="008961D8">
        <w:rPr>
          <w:sz w:val="24"/>
          <w:szCs w:val="24"/>
        </w:rPr>
        <w:t>Варненского</w:t>
      </w:r>
      <w:proofErr w:type="spellEnd"/>
      <w:r w:rsidRPr="008961D8">
        <w:rPr>
          <w:sz w:val="24"/>
          <w:szCs w:val="24"/>
        </w:rPr>
        <w:t xml:space="preserve"> муниципального района.</w:t>
      </w:r>
    </w:p>
    <w:p w:rsidR="00DA5C7B" w:rsidRPr="008961D8" w:rsidRDefault="00FF5559" w:rsidP="00583A33">
      <w:pPr>
        <w:ind w:left="-567" w:firstLine="567"/>
        <w:rPr>
          <w:spacing w:val="-15"/>
          <w:sz w:val="24"/>
          <w:szCs w:val="24"/>
        </w:rPr>
      </w:pPr>
      <w:r w:rsidRPr="008961D8">
        <w:rPr>
          <w:sz w:val="24"/>
          <w:szCs w:val="24"/>
        </w:rPr>
        <w:t xml:space="preserve">Положение о структурном подразделении администрации района в сфере градостроительной деятельности утверждается постановлением администрации </w:t>
      </w:r>
      <w:proofErr w:type="spellStart"/>
      <w:r w:rsidRPr="008961D8">
        <w:rPr>
          <w:sz w:val="24"/>
          <w:szCs w:val="24"/>
        </w:rPr>
        <w:t>Варненского</w:t>
      </w:r>
      <w:proofErr w:type="spellEnd"/>
      <w:r w:rsidRPr="008961D8">
        <w:rPr>
          <w:sz w:val="24"/>
          <w:szCs w:val="24"/>
        </w:rPr>
        <w:t xml:space="preserve"> муниципального района.</w:t>
      </w:r>
    </w:p>
    <w:p w:rsidR="00DA5C7B" w:rsidRPr="008961D8" w:rsidRDefault="00FF5559" w:rsidP="00857A90">
      <w:pPr>
        <w:pStyle w:val="1"/>
        <w:rPr>
          <w:rFonts w:ascii="Times New Roman" w:hAnsi="Times New Roman"/>
          <w:sz w:val="24"/>
          <w:szCs w:val="24"/>
        </w:rPr>
      </w:pPr>
      <w:bookmarkStart w:id="17" w:name="_Toc83723439"/>
      <w:r w:rsidRPr="008961D8">
        <w:rPr>
          <w:rFonts w:ascii="Times New Roman" w:hAnsi="Times New Roman"/>
          <w:b w:val="0"/>
          <w:bCs w:val="0"/>
          <w:sz w:val="24"/>
          <w:szCs w:val="24"/>
        </w:rPr>
        <w:t xml:space="preserve">СТАТЬЯ 14. ПОЛНОМОЧИЯ АДМИНИСТРАЦИИ </w:t>
      </w:r>
      <w:r w:rsidRPr="008961D8">
        <w:rPr>
          <w:rFonts w:ascii="Times New Roman" w:hAnsi="Times New Roman"/>
          <w:b w:val="0"/>
          <w:bCs w:val="0"/>
          <w:spacing w:val="-1"/>
          <w:sz w:val="24"/>
          <w:szCs w:val="24"/>
        </w:rPr>
        <w:t>БОРОДИНОВСКОГО СЕЛЬСКОГО ПОСЕЛЕНИЯ В ОБЛАСТИ</w:t>
      </w:r>
      <w:r w:rsidR="00857A90" w:rsidRPr="008961D8">
        <w:rPr>
          <w:rFonts w:ascii="Times New Roman" w:hAnsi="Times New Roman"/>
          <w:b w:val="0"/>
          <w:bCs w:val="0"/>
          <w:spacing w:val="-1"/>
          <w:sz w:val="24"/>
          <w:szCs w:val="24"/>
        </w:rPr>
        <w:t xml:space="preserve"> </w:t>
      </w:r>
      <w:r w:rsidRPr="008961D8">
        <w:rPr>
          <w:rFonts w:ascii="Times New Roman" w:hAnsi="Times New Roman"/>
          <w:b w:val="0"/>
          <w:bCs w:val="0"/>
          <w:spacing w:val="-1"/>
          <w:sz w:val="24"/>
          <w:szCs w:val="24"/>
        </w:rPr>
        <w:t>ЗЕМЛЕПОЛЬЗОВАНИЯ И ЗАСТРОЙКИ</w:t>
      </w:r>
      <w:bookmarkEnd w:id="17"/>
    </w:p>
    <w:p w:rsidR="00DA5C7B" w:rsidRPr="008961D8" w:rsidRDefault="00FF5559" w:rsidP="00583A33">
      <w:pPr>
        <w:ind w:left="-567" w:firstLine="567"/>
        <w:rPr>
          <w:spacing w:val="-19"/>
          <w:sz w:val="24"/>
          <w:szCs w:val="24"/>
        </w:rPr>
      </w:pPr>
      <w:r w:rsidRPr="008961D8">
        <w:rPr>
          <w:sz w:val="24"/>
          <w:szCs w:val="24"/>
        </w:rPr>
        <w:t>Защита прав и законных интересов правообладателей объектов недвижимости в пределах полномочий, установленных законодательством;</w:t>
      </w:r>
    </w:p>
    <w:p w:rsidR="00DA5C7B" w:rsidRPr="008961D8" w:rsidRDefault="00FF5559" w:rsidP="00583A33">
      <w:pPr>
        <w:ind w:left="-567" w:firstLine="567"/>
        <w:rPr>
          <w:spacing w:val="-10"/>
          <w:sz w:val="24"/>
          <w:szCs w:val="24"/>
        </w:rPr>
      </w:pPr>
      <w:r w:rsidRPr="008961D8">
        <w:rPr>
          <w:spacing w:val="-1"/>
          <w:sz w:val="24"/>
          <w:szCs w:val="24"/>
        </w:rPr>
        <w:t>разрешение в пределах своей компетенции земельных споров;</w:t>
      </w:r>
    </w:p>
    <w:p w:rsidR="00DA5C7B" w:rsidRPr="008961D8" w:rsidRDefault="00FF5559" w:rsidP="00583A33">
      <w:pPr>
        <w:ind w:left="-567" w:firstLine="567"/>
        <w:rPr>
          <w:spacing w:val="-11"/>
          <w:sz w:val="24"/>
          <w:szCs w:val="24"/>
        </w:rPr>
      </w:pPr>
      <w:r w:rsidRPr="008961D8">
        <w:rPr>
          <w:sz w:val="24"/>
          <w:szCs w:val="24"/>
        </w:rPr>
        <w:t>установление публичных сервитутов в качестве обременений использования земельных участков и объектов капитального строительства;</w:t>
      </w:r>
    </w:p>
    <w:p w:rsidR="00DA5C7B" w:rsidRPr="008961D8" w:rsidRDefault="00FF5559" w:rsidP="00583A33">
      <w:pPr>
        <w:ind w:left="-567" w:firstLine="567"/>
        <w:rPr>
          <w:spacing w:val="-10"/>
          <w:sz w:val="24"/>
          <w:szCs w:val="24"/>
        </w:rPr>
      </w:pPr>
      <w:r w:rsidRPr="008961D8">
        <w:rPr>
          <w:sz w:val="24"/>
          <w:szCs w:val="24"/>
        </w:rPr>
        <w:t xml:space="preserve">иные полномочия, отнесенные к компетенции администрации Бородиновского сельского </w:t>
      </w:r>
      <w:proofErr w:type="gramStart"/>
      <w:r w:rsidRPr="008961D8">
        <w:rPr>
          <w:sz w:val="24"/>
          <w:szCs w:val="24"/>
        </w:rPr>
        <w:t>поселения</w:t>
      </w:r>
      <w:proofErr w:type="gramEnd"/>
      <w:r w:rsidRPr="008961D8">
        <w:rPr>
          <w:sz w:val="24"/>
          <w:szCs w:val="24"/>
        </w:rPr>
        <w:t xml:space="preserve"> предусмотренные действующим законодательством и Уставом Бородиновского сельского поселения </w:t>
      </w:r>
      <w:proofErr w:type="spellStart"/>
      <w:r w:rsidRPr="008961D8">
        <w:rPr>
          <w:sz w:val="24"/>
          <w:szCs w:val="24"/>
        </w:rPr>
        <w:t>Варненского</w:t>
      </w:r>
      <w:proofErr w:type="spellEnd"/>
      <w:r w:rsidRPr="008961D8">
        <w:rPr>
          <w:sz w:val="24"/>
          <w:szCs w:val="24"/>
        </w:rPr>
        <w:t xml:space="preserve"> муниципального района, иными нормативными правовыми актами органов местного самоуправления Бородиновского сельского поселения </w:t>
      </w:r>
      <w:proofErr w:type="spellStart"/>
      <w:r w:rsidRPr="008961D8">
        <w:rPr>
          <w:sz w:val="24"/>
          <w:szCs w:val="24"/>
        </w:rPr>
        <w:t>Варненского</w:t>
      </w:r>
      <w:proofErr w:type="spellEnd"/>
      <w:r w:rsidRPr="008961D8">
        <w:rPr>
          <w:sz w:val="24"/>
          <w:szCs w:val="24"/>
        </w:rPr>
        <w:t xml:space="preserve"> муниципального района.</w:t>
      </w:r>
    </w:p>
    <w:p w:rsidR="00DA5C7B" w:rsidRPr="008961D8" w:rsidRDefault="00DA5C7B" w:rsidP="00583A33">
      <w:pPr>
        <w:ind w:left="-567" w:firstLine="567"/>
        <w:rPr>
          <w:sz w:val="24"/>
          <w:szCs w:val="24"/>
        </w:rPr>
      </w:pPr>
    </w:p>
    <w:p w:rsidR="00DA5C7B" w:rsidRPr="008961D8" w:rsidRDefault="00FF5559" w:rsidP="00857A90">
      <w:pPr>
        <w:pStyle w:val="1"/>
        <w:rPr>
          <w:rFonts w:ascii="Times New Roman" w:hAnsi="Times New Roman"/>
          <w:sz w:val="24"/>
          <w:szCs w:val="24"/>
        </w:rPr>
      </w:pPr>
      <w:bookmarkStart w:id="18" w:name="_Toc83723440"/>
      <w:r w:rsidRPr="008961D8">
        <w:rPr>
          <w:rFonts w:ascii="Times New Roman" w:hAnsi="Times New Roman"/>
          <w:b w:val="0"/>
          <w:bCs w:val="0"/>
          <w:spacing w:val="-3"/>
          <w:sz w:val="24"/>
          <w:szCs w:val="24"/>
        </w:rPr>
        <w:t xml:space="preserve">ГЛАВА </w:t>
      </w:r>
      <w:r w:rsidRPr="008961D8">
        <w:rPr>
          <w:rFonts w:ascii="Times New Roman" w:hAnsi="Times New Roman"/>
          <w:b w:val="0"/>
          <w:bCs w:val="0"/>
          <w:spacing w:val="-3"/>
          <w:sz w:val="24"/>
          <w:szCs w:val="24"/>
          <w:lang w:val="en-US"/>
        </w:rPr>
        <w:t>III</w:t>
      </w:r>
      <w:r w:rsidRPr="008961D8">
        <w:rPr>
          <w:rFonts w:ascii="Times New Roman" w:hAnsi="Times New Roman"/>
          <w:b w:val="0"/>
          <w:bCs w:val="0"/>
          <w:spacing w:val="-3"/>
          <w:sz w:val="24"/>
          <w:szCs w:val="24"/>
        </w:rPr>
        <w:t xml:space="preserve">. ПОРЯДОК ПОДГОТОВКИ ДОКУМЕНТАЦИИ ПО </w:t>
      </w:r>
      <w:r w:rsidRPr="008961D8">
        <w:rPr>
          <w:rFonts w:ascii="Times New Roman" w:hAnsi="Times New Roman"/>
          <w:b w:val="0"/>
          <w:bCs w:val="0"/>
          <w:spacing w:val="-1"/>
          <w:sz w:val="24"/>
          <w:szCs w:val="24"/>
        </w:rPr>
        <w:t>ПЛАНИРОВКЕ ТЕРРИТОРИИ ПОСЕЛЕНИЯ</w:t>
      </w:r>
      <w:bookmarkEnd w:id="18"/>
    </w:p>
    <w:p w:rsidR="00DA5C7B" w:rsidRPr="008961D8" w:rsidRDefault="00FF5559" w:rsidP="00857A90">
      <w:pPr>
        <w:pStyle w:val="1"/>
        <w:rPr>
          <w:rFonts w:ascii="Times New Roman" w:hAnsi="Times New Roman"/>
          <w:sz w:val="24"/>
          <w:szCs w:val="24"/>
        </w:rPr>
      </w:pPr>
      <w:bookmarkStart w:id="19" w:name="_Toc83723441"/>
      <w:r w:rsidRPr="008961D8">
        <w:rPr>
          <w:rFonts w:ascii="Times New Roman" w:hAnsi="Times New Roman"/>
          <w:b w:val="0"/>
          <w:bCs w:val="0"/>
          <w:spacing w:val="-3"/>
          <w:sz w:val="24"/>
          <w:szCs w:val="24"/>
        </w:rPr>
        <w:t xml:space="preserve">СТАТЬЯ 15. НАЗНАЧЕНИЕ, ВИДЫ И СОСТАВ ДОКУМЕНТАЦИИ ПО </w:t>
      </w:r>
      <w:r w:rsidRPr="008961D8">
        <w:rPr>
          <w:rFonts w:ascii="Times New Roman" w:hAnsi="Times New Roman"/>
          <w:b w:val="0"/>
          <w:bCs w:val="0"/>
          <w:sz w:val="24"/>
          <w:szCs w:val="24"/>
        </w:rPr>
        <w:t>ПЛАНИРОВКЕ ТЕРРИТОРИИ ПОСЕЛЕНИЯ</w:t>
      </w:r>
      <w:bookmarkEnd w:id="19"/>
    </w:p>
    <w:p w:rsidR="00DA5C7B" w:rsidRPr="008961D8" w:rsidRDefault="00FF5559" w:rsidP="00583A33">
      <w:pPr>
        <w:ind w:left="-567" w:firstLine="567"/>
        <w:rPr>
          <w:sz w:val="24"/>
          <w:szCs w:val="24"/>
        </w:rPr>
      </w:pPr>
      <w:r w:rsidRPr="008961D8">
        <w:rPr>
          <w:spacing w:val="-23"/>
          <w:sz w:val="24"/>
          <w:szCs w:val="24"/>
        </w:rPr>
        <w:t>1.</w:t>
      </w:r>
      <w:r w:rsidRPr="008961D8">
        <w:rPr>
          <w:sz w:val="24"/>
          <w:szCs w:val="24"/>
        </w:rPr>
        <w:tab/>
        <w:t>В соответствии с Градостроительным кодексом Российской Федерации</w:t>
      </w:r>
      <w:r w:rsidRPr="008961D8">
        <w:rPr>
          <w:sz w:val="24"/>
          <w:szCs w:val="24"/>
        </w:rPr>
        <w:br/>
        <w:t>подготовка документации по планировке территории осуществляется в целях</w:t>
      </w:r>
      <w:r w:rsidRPr="008961D8">
        <w:rPr>
          <w:sz w:val="24"/>
          <w:szCs w:val="24"/>
        </w:rPr>
        <w:br/>
        <w:t>обеспечения устойчивого развития территорий, выделения элементов планировочной</w:t>
      </w:r>
      <w:r w:rsidRPr="008961D8">
        <w:rPr>
          <w:sz w:val="24"/>
          <w:szCs w:val="24"/>
        </w:rPr>
        <w:br/>
        <w:t>структуры (кварталов, микрорайонов, иных элементов), установления границ земельных</w:t>
      </w:r>
      <w:r w:rsidRPr="008961D8">
        <w:rPr>
          <w:sz w:val="24"/>
          <w:szCs w:val="24"/>
        </w:rPr>
        <w:br/>
        <w:t>участков, на которых расположены объекты капитального строительства, границ</w:t>
      </w:r>
      <w:r w:rsidRPr="008961D8">
        <w:rPr>
          <w:sz w:val="24"/>
          <w:szCs w:val="24"/>
        </w:rPr>
        <w:br/>
        <w:t>земельных участков, предназначенных для строительства и размещения линейных</w:t>
      </w:r>
      <w:r w:rsidRPr="008961D8">
        <w:rPr>
          <w:sz w:val="24"/>
          <w:szCs w:val="24"/>
        </w:rPr>
        <w:br/>
        <w:t>объектов.</w:t>
      </w:r>
    </w:p>
    <w:p w:rsidR="00DA5C7B" w:rsidRPr="008961D8" w:rsidRDefault="00FF5559" w:rsidP="00583A33">
      <w:pPr>
        <w:ind w:left="-567" w:firstLine="567"/>
        <w:rPr>
          <w:sz w:val="24"/>
          <w:szCs w:val="24"/>
        </w:rPr>
      </w:pPr>
      <w:r w:rsidRPr="008961D8">
        <w:rPr>
          <w:spacing w:val="-14"/>
          <w:sz w:val="24"/>
          <w:szCs w:val="24"/>
        </w:rPr>
        <w:t>2.</w:t>
      </w:r>
      <w:r w:rsidRPr="008961D8">
        <w:rPr>
          <w:sz w:val="24"/>
          <w:szCs w:val="24"/>
        </w:rPr>
        <w:tab/>
        <w:t>Органы местного самоуправления района обеспечивают подготовку</w:t>
      </w:r>
      <w:r w:rsidRPr="008961D8">
        <w:rPr>
          <w:sz w:val="24"/>
          <w:szCs w:val="24"/>
        </w:rPr>
        <w:br/>
        <w:t>документации по планировке территории на основании генерального плана поселения,</w:t>
      </w:r>
      <w:r w:rsidRPr="008961D8">
        <w:rPr>
          <w:sz w:val="24"/>
          <w:szCs w:val="24"/>
        </w:rPr>
        <w:br/>
        <w:t>настоящих Правил.</w:t>
      </w:r>
    </w:p>
    <w:p w:rsidR="00DA5C7B" w:rsidRPr="008961D8" w:rsidRDefault="00FF5559" w:rsidP="00583A33">
      <w:pPr>
        <w:ind w:left="-567" w:firstLine="567"/>
        <w:rPr>
          <w:spacing w:val="-15"/>
          <w:sz w:val="24"/>
          <w:szCs w:val="24"/>
        </w:rPr>
      </w:pPr>
      <w:r w:rsidRPr="008961D8">
        <w:rPr>
          <w:spacing w:val="-1"/>
          <w:sz w:val="24"/>
          <w:szCs w:val="24"/>
        </w:rPr>
        <w:t xml:space="preserve">Подготовка документации по планировке территории поселения осуществляется </w:t>
      </w:r>
      <w:r w:rsidRPr="008961D8">
        <w:rPr>
          <w:sz w:val="24"/>
          <w:szCs w:val="24"/>
        </w:rPr>
        <w:t>в отношении застроенных или подлежащих застройке территорий.</w:t>
      </w:r>
    </w:p>
    <w:p w:rsidR="00DA5C7B" w:rsidRPr="008961D8" w:rsidRDefault="00FF5559" w:rsidP="00583A33">
      <w:pPr>
        <w:ind w:left="-567" w:firstLine="567"/>
        <w:rPr>
          <w:spacing w:val="-14"/>
          <w:sz w:val="24"/>
          <w:szCs w:val="24"/>
        </w:rPr>
      </w:pPr>
      <w:r w:rsidRPr="008961D8">
        <w:rPr>
          <w:sz w:val="24"/>
          <w:szCs w:val="24"/>
        </w:rPr>
        <w:t>При подготовке документации по планировке территории может осуществляться:</w:t>
      </w:r>
    </w:p>
    <w:p w:rsidR="00DA5C7B" w:rsidRPr="008961D8" w:rsidRDefault="00DA5C7B" w:rsidP="00583A33">
      <w:pPr>
        <w:ind w:left="-567" w:firstLine="567"/>
        <w:rPr>
          <w:sz w:val="24"/>
          <w:szCs w:val="24"/>
        </w:rPr>
      </w:pPr>
    </w:p>
    <w:p w:rsidR="00DA5C7B" w:rsidRPr="008961D8" w:rsidRDefault="00FF5559" w:rsidP="00583A33">
      <w:pPr>
        <w:ind w:left="-567" w:firstLine="567"/>
        <w:rPr>
          <w:spacing w:val="-19"/>
          <w:sz w:val="24"/>
          <w:szCs w:val="24"/>
        </w:rPr>
      </w:pPr>
      <w:r w:rsidRPr="008961D8">
        <w:rPr>
          <w:sz w:val="24"/>
          <w:szCs w:val="24"/>
        </w:rPr>
        <w:t xml:space="preserve">разработка проекта планировки территории в виде отдельного документа (без </w:t>
      </w:r>
      <w:r w:rsidRPr="008961D8">
        <w:rPr>
          <w:spacing w:val="-1"/>
          <w:sz w:val="24"/>
          <w:szCs w:val="24"/>
        </w:rPr>
        <w:t>проекта межевания и градостроительных планов земельных участков в их составе);</w:t>
      </w:r>
    </w:p>
    <w:p w:rsidR="00DA5C7B" w:rsidRPr="008961D8" w:rsidRDefault="00FF5559" w:rsidP="00583A33">
      <w:pPr>
        <w:ind w:left="-567" w:firstLine="567"/>
        <w:rPr>
          <w:spacing w:val="-10"/>
          <w:sz w:val="24"/>
          <w:szCs w:val="24"/>
        </w:rPr>
      </w:pPr>
      <w:r w:rsidRPr="008961D8">
        <w:rPr>
          <w:spacing w:val="-1"/>
          <w:sz w:val="24"/>
          <w:szCs w:val="24"/>
        </w:rPr>
        <w:t xml:space="preserve">разработка проекта планировки территории с проектом межевания в его составе </w:t>
      </w:r>
      <w:r w:rsidRPr="008961D8">
        <w:rPr>
          <w:sz w:val="24"/>
          <w:szCs w:val="24"/>
        </w:rPr>
        <w:t>без градостроительных планов земельных участков;</w:t>
      </w:r>
    </w:p>
    <w:p w:rsidR="00DA5C7B" w:rsidRPr="008961D8" w:rsidRDefault="00FF5559" w:rsidP="00583A33">
      <w:pPr>
        <w:ind w:left="-567" w:firstLine="567"/>
        <w:rPr>
          <w:sz w:val="24"/>
          <w:szCs w:val="24"/>
        </w:rPr>
      </w:pPr>
      <w:r w:rsidRPr="008961D8">
        <w:rPr>
          <w:spacing w:val="-12"/>
          <w:sz w:val="24"/>
          <w:szCs w:val="24"/>
        </w:rPr>
        <w:t>3)</w:t>
      </w:r>
      <w:r w:rsidRPr="008961D8">
        <w:rPr>
          <w:sz w:val="24"/>
          <w:szCs w:val="24"/>
        </w:rPr>
        <w:tab/>
        <w:t>разработка проекта планировки территории с проектом межевания и</w:t>
      </w:r>
      <w:r w:rsidRPr="008961D8">
        <w:rPr>
          <w:sz w:val="24"/>
          <w:szCs w:val="24"/>
        </w:rPr>
        <w:br/>
        <w:t>градостроительными планами земельных участков в их составе;</w:t>
      </w:r>
    </w:p>
    <w:p w:rsidR="00DA5C7B" w:rsidRPr="008961D8" w:rsidRDefault="00FF5559" w:rsidP="00583A33">
      <w:pPr>
        <w:ind w:left="-567" w:firstLine="567"/>
        <w:rPr>
          <w:spacing w:val="-10"/>
          <w:sz w:val="24"/>
          <w:szCs w:val="24"/>
        </w:rPr>
      </w:pPr>
      <w:r w:rsidRPr="008961D8">
        <w:rPr>
          <w:sz w:val="24"/>
          <w:szCs w:val="24"/>
        </w:rPr>
        <w:t>разработка проекта межевания территории в виде отдельного документа (без градостроительных планов земельных участков в их составе);</w:t>
      </w:r>
    </w:p>
    <w:p w:rsidR="00DA5C7B" w:rsidRPr="008961D8" w:rsidRDefault="00FF5559" w:rsidP="00583A33">
      <w:pPr>
        <w:ind w:left="-567" w:firstLine="567"/>
        <w:rPr>
          <w:spacing w:val="-11"/>
          <w:sz w:val="24"/>
          <w:szCs w:val="24"/>
        </w:rPr>
      </w:pPr>
      <w:r w:rsidRPr="008961D8">
        <w:rPr>
          <w:sz w:val="24"/>
          <w:szCs w:val="24"/>
        </w:rPr>
        <w:t>разработка проекта межевания территории с градостроительными планами земельных участков;</w:t>
      </w:r>
    </w:p>
    <w:p w:rsidR="00DA5C7B" w:rsidRPr="008961D8" w:rsidRDefault="00FF5559" w:rsidP="00583A33">
      <w:pPr>
        <w:ind w:left="-567" w:firstLine="567"/>
        <w:rPr>
          <w:spacing w:val="-10"/>
          <w:sz w:val="24"/>
          <w:szCs w:val="24"/>
        </w:rPr>
      </w:pPr>
      <w:r w:rsidRPr="008961D8">
        <w:rPr>
          <w:sz w:val="24"/>
          <w:szCs w:val="24"/>
        </w:rPr>
        <w:t>разработка градостроительного плана земельного участка в виде отдельного документа.</w:t>
      </w:r>
    </w:p>
    <w:p w:rsidR="00DA5C7B" w:rsidRPr="008961D8" w:rsidRDefault="00FF5559" w:rsidP="00583A33">
      <w:pPr>
        <w:ind w:left="-567" w:firstLine="567"/>
        <w:rPr>
          <w:sz w:val="24"/>
          <w:szCs w:val="24"/>
        </w:rPr>
      </w:pPr>
      <w:r w:rsidRPr="008961D8">
        <w:rPr>
          <w:spacing w:val="-16"/>
          <w:sz w:val="24"/>
          <w:szCs w:val="24"/>
        </w:rPr>
        <w:t>5.</w:t>
      </w:r>
      <w:r w:rsidRPr="008961D8">
        <w:rPr>
          <w:sz w:val="24"/>
          <w:szCs w:val="24"/>
        </w:rPr>
        <w:tab/>
        <w:t>Состав документации по планировке территории устанавливается в</w:t>
      </w:r>
      <w:r w:rsidRPr="008961D8">
        <w:rPr>
          <w:sz w:val="24"/>
          <w:szCs w:val="24"/>
        </w:rPr>
        <w:br/>
        <w:t>соответствии со статьями 42, 43 и 44 Градостроительного кодекса Российской Федерации</w:t>
      </w:r>
      <w:r w:rsidRPr="008961D8">
        <w:rPr>
          <w:sz w:val="24"/>
          <w:szCs w:val="24"/>
        </w:rPr>
        <w:br/>
        <w:t>и может быть конкретизирован в градостроительном задании на подготовку такой</w:t>
      </w:r>
      <w:r w:rsidRPr="008961D8">
        <w:rPr>
          <w:sz w:val="24"/>
          <w:szCs w:val="24"/>
        </w:rPr>
        <w:br/>
        <w:t>документации исходя из целей и задач развития территории, ее специфики и</w:t>
      </w:r>
      <w:r w:rsidRPr="008961D8">
        <w:rPr>
          <w:sz w:val="24"/>
          <w:szCs w:val="24"/>
        </w:rPr>
        <w:br/>
        <w:t>планируемого размещения на ней объектов капитального строительства. В состав</w:t>
      </w:r>
      <w:r w:rsidRPr="008961D8">
        <w:rPr>
          <w:sz w:val="24"/>
          <w:szCs w:val="24"/>
        </w:rPr>
        <w:br/>
        <w:t>документации по планировке территории могут также включаться проекты</w:t>
      </w:r>
      <w:r w:rsidRPr="008961D8">
        <w:rPr>
          <w:sz w:val="24"/>
          <w:szCs w:val="24"/>
        </w:rPr>
        <w:br/>
        <w:t>благоустройства территории, проекты инженерного оборудования и инженерной</w:t>
      </w:r>
      <w:r w:rsidRPr="008961D8">
        <w:rPr>
          <w:sz w:val="24"/>
          <w:szCs w:val="24"/>
        </w:rPr>
        <w:br/>
        <w:t>подготовки территорий.</w:t>
      </w:r>
    </w:p>
    <w:p w:rsidR="00DA5C7B" w:rsidRPr="008961D8" w:rsidRDefault="00FF5559" w:rsidP="00857A90">
      <w:pPr>
        <w:pStyle w:val="1"/>
        <w:rPr>
          <w:rFonts w:ascii="Times New Roman" w:hAnsi="Times New Roman"/>
          <w:sz w:val="24"/>
          <w:szCs w:val="24"/>
        </w:rPr>
      </w:pPr>
      <w:bookmarkStart w:id="20" w:name="_Toc83723442"/>
      <w:r w:rsidRPr="008961D8">
        <w:rPr>
          <w:rFonts w:ascii="Times New Roman" w:hAnsi="Times New Roman"/>
          <w:b w:val="0"/>
          <w:bCs w:val="0"/>
          <w:spacing w:val="-3"/>
          <w:sz w:val="24"/>
          <w:szCs w:val="24"/>
        </w:rPr>
        <w:t xml:space="preserve">СТАТЬЯ 16. ПОРЯДОК ПОДГОТОВКИ ПРОЕКТОВ ПЛАНИРОВКИ И </w:t>
      </w:r>
      <w:r w:rsidRPr="008961D8">
        <w:rPr>
          <w:rFonts w:ascii="Times New Roman" w:hAnsi="Times New Roman"/>
          <w:b w:val="0"/>
          <w:bCs w:val="0"/>
          <w:sz w:val="24"/>
          <w:szCs w:val="24"/>
        </w:rPr>
        <w:t>ПРОЕКТОВ МЕЖЕВАНИЯ ТЕРРИТОРИИ</w:t>
      </w:r>
      <w:bookmarkEnd w:id="20"/>
    </w:p>
    <w:p w:rsidR="00DA5C7B" w:rsidRPr="008961D8" w:rsidRDefault="00FF5559" w:rsidP="00583A33">
      <w:pPr>
        <w:ind w:left="-567" w:firstLine="567"/>
        <w:rPr>
          <w:spacing w:val="-22"/>
          <w:sz w:val="24"/>
          <w:szCs w:val="24"/>
        </w:rPr>
      </w:pPr>
      <w:r w:rsidRPr="008961D8">
        <w:rPr>
          <w:sz w:val="24"/>
          <w:szCs w:val="24"/>
        </w:rPr>
        <w:t xml:space="preserve">Решение о подготовке проекта планировки и проекта межевания территории поселения (далее при совместном упоминании для целей настоящей статьи Правил </w:t>
      </w:r>
      <w:proofErr w:type="gramStart"/>
      <w:r w:rsidRPr="008961D8">
        <w:rPr>
          <w:sz w:val="24"/>
          <w:szCs w:val="24"/>
        </w:rPr>
        <w:t>-д</w:t>
      </w:r>
      <w:proofErr w:type="gramEnd"/>
      <w:r w:rsidRPr="008961D8">
        <w:rPr>
          <w:sz w:val="24"/>
          <w:szCs w:val="24"/>
        </w:rPr>
        <w:t>окументация по планировке территории) принимается органами местного самоуправления района, поселения по собственной инициативе либо на основании предложении физических или юридических лиц.</w:t>
      </w:r>
    </w:p>
    <w:p w:rsidR="00DA5C7B" w:rsidRPr="008961D8" w:rsidRDefault="00FF5559" w:rsidP="00583A33">
      <w:pPr>
        <w:ind w:left="-567" w:firstLine="567"/>
        <w:rPr>
          <w:sz w:val="24"/>
          <w:szCs w:val="24"/>
        </w:rPr>
      </w:pPr>
      <w:r w:rsidRPr="008961D8">
        <w:rPr>
          <w:sz w:val="24"/>
          <w:szCs w:val="24"/>
        </w:rPr>
        <w:t>Предложения физических или юридических лиц о подготовке документации по планировке территории направляются в письменном виде в структурное подразделение администрации района в сфере градостроительной деятельности с указанием границ соответствующей территории,</w:t>
      </w:r>
      <w:r w:rsidR="00583A33" w:rsidRPr="008961D8">
        <w:rPr>
          <w:sz w:val="24"/>
          <w:szCs w:val="24"/>
        </w:rPr>
        <w:t xml:space="preserve"> </w:t>
      </w:r>
      <w:r w:rsidRPr="008961D8">
        <w:rPr>
          <w:sz w:val="24"/>
          <w:szCs w:val="24"/>
        </w:rPr>
        <w:t>обоснованием</w:t>
      </w:r>
      <w:r w:rsidR="00583A33" w:rsidRPr="008961D8">
        <w:rPr>
          <w:sz w:val="24"/>
          <w:szCs w:val="24"/>
        </w:rPr>
        <w:t xml:space="preserve"> </w:t>
      </w:r>
      <w:r w:rsidRPr="008961D8">
        <w:rPr>
          <w:sz w:val="24"/>
          <w:szCs w:val="24"/>
        </w:rPr>
        <w:t>необходимости</w:t>
      </w:r>
      <w:r w:rsidR="00583A33" w:rsidRPr="008961D8">
        <w:rPr>
          <w:sz w:val="24"/>
          <w:szCs w:val="24"/>
        </w:rPr>
        <w:t xml:space="preserve"> </w:t>
      </w:r>
      <w:r w:rsidRPr="008961D8">
        <w:rPr>
          <w:sz w:val="24"/>
          <w:szCs w:val="24"/>
        </w:rPr>
        <w:t>выполнения</w:t>
      </w:r>
      <w:r w:rsidR="00583A33" w:rsidRPr="008961D8">
        <w:rPr>
          <w:sz w:val="24"/>
          <w:szCs w:val="24"/>
        </w:rPr>
        <w:t xml:space="preserve"> </w:t>
      </w:r>
      <w:r w:rsidRPr="008961D8">
        <w:rPr>
          <w:sz w:val="24"/>
          <w:szCs w:val="24"/>
        </w:rPr>
        <w:t>планировки</w:t>
      </w:r>
      <w:r w:rsidR="00583A33" w:rsidRPr="008961D8">
        <w:rPr>
          <w:sz w:val="24"/>
          <w:szCs w:val="24"/>
        </w:rPr>
        <w:t xml:space="preserve"> </w:t>
      </w:r>
      <w:r w:rsidRPr="008961D8">
        <w:rPr>
          <w:sz w:val="24"/>
          <w:szCs w:val="24"/>
        </w:rPr>
        <w:t>территории, характера предлагаемых действий по осуществлению строительных преобразований территории. К предложениям о подготовке документации по планировке территории в целях обоснования потенциальных строительных намерений могут прилагаться графические материалы (чертежи, карты, схемы), технико-экономические обоснования.</w:t>
      </w:r>
    </w:p>
    <w:p w:rsidR="00DA5C7B" w:rsidRPr="008961D8" w:rsidRDefault="00FF5559" w:rsidP="00583A33">
      <w:pPr>
        <w:ind w:left="-567" w:firstLine="567"/>
        <w:rPr>
          <w:sz w:val="24"/>
          <w:szCs w:val="24"/>
        </w:rPr>
      </w:pPr>
      <w:r w:rsidRPr="008961D8">
        <w:rPr>
          <w:spacing w:val="-16"/>
          <w:sz w:val="24"/>
          <w:szCs w:val="24"/>
        </w:rPr>
        <w:t>3.</w:t>
      </w:r>
      <w:r w:rsidRPr="008961D8">
        <w:rPr>
          <w:sz w:val="24"/>
          <w:szCs w:val="24"/>
        </w:rPr>
        <w:tab/>
        <w:t>Решение о подготовке документации по планировке территории поселения</w:t>
      </w:r>
      <w:r w:rsidRPr="008961D8">
        <w:rPr>
          <w:sz w:val="24"/>
          <w:szCs w:val="24"/>
        </w:rPr>
        <w:br/>
        <w:t>принимается главой района путем издания постановления администрации района, в</w:t>
      </w:r>
      <w:r w:rsidRPr="008961D8">
        <w:rPr>
          <w:sz w:val="24"/>
          <w:szCs w:val="24"/>
        </w:rPr>
        <w:br/>
        <w:t>котором определяются границы соответствующей территории, порядок и сроки</w:t>
      </w:r>
      <w:r w:rsidRPr="008961D8">
        <w:rPr>
          <w:sz w:val="24"/>
          <w:szCs w:val="24"/>
        </w:rPr>
        <w:br/>
        <w:t>подготовки документации, ее содержание, действия уполномоченного органа по</w:t>
      </w:r>
      <w:r w:rsidRPr="008961D8">
        <w:rPr>
          <w:sz w:val="24"/>
          <w:szCs w:val="24"/>
        </w:rPr>
        <w:br/>
        <w:t>обеспечению подготовки документации.</w:t>
      </w:r>
    </w:p>
    <w:p w:rsidR="00DA5C7B" w:rsidRPr="008961D8" w:rsidRDefault="00FF5559" w:rsidP="00583A33">
      <w:pPr>
        <w:ind w:left="-567" w:firstLine="567"/>
        <w:rPr>
          <w:sz w:val="24"/>
          <w:szCs w:val="24"/>
        </w:rPr>
      </w:pPr>
      <w:r w:rsidRPr="008961D8">
        <w:rPr>
          <w:spacing w:val="-14"/>
          <w:sz w:val="24"/>
          <w:szCs w:val="24"/>
        </w:rPr>
        <w:t>4.</w:t>
      </w:r>
      <w:r w:rsidRPr="008961D8">
        <w:rPr>
          <w:sz w:val="24"/>
          <w:szCs w:val="24"/>
        </w:rPr>
        <w:tab/>
        <w:t>Постановление администрации района о подготовке документации по</w:t>
      </w:r>
      <w:r w:rsidRPr="008961D8">
        <w:rPr>
          <w:sz w:val="24"/>
          <w:szCs w:val="24"/>
        </w:rPr>
        <w:br/>
        <w:t>планировке территории поселения подлежит опубликованию в порядке, установленном</w:t>
      </w:r>
      <w:r w:rsidRPr="008961D8">
        <w:rPr>
          <w:sz w:val="24"/>
          <w:szCs w:val="24"/>
        </w:rPr>
        <w:br/>
        <w:t>для официального опубликования муниципальных правовых актов, иной официальной</w:t>
      </w:r>
      <w:r w:rsidRPr="008961D8">
        <w:rPr>
          <w:sz w:val="24"/>
          <w:szCs w:val="24"/>
        </w:rPr>
        <w:br/>
        <w:t>информации, в течение трех дней со дня принятия постановления и размещается на</w:t>
      </w:r>
      <w:r w:rsidRPr="008961D8">
        <w:rPr>
          <w:sz w:val="24"/>
          <w:szCs w:val="24"/>
        </w:rPr>
        <w:br/>
        <w:t>официальном сайте администрации района в сети "Интернет".</w:t>
      </w:r>
    </w:p>
    <w:p w:rsidR="00DA5C7B" w:rsidRPr="008961D8" w:rsidRDefault="00FF5559" w:rsidP="00583A33">
      <w:pPr>
        <w:ind w:left="-567" w:firstLine="567"/>
        <w:rPr>
          <w:sz w:val="24"/>
          <w:szCs w:val="24"/>
        </w:rPr>
      </w:pPr>
      <w:r w:rsidRPr="008961D8">
        <w:rPr>
          <w:spacing w:val="-16"/>
          <w:sz w:val="24"/>
          <w:szCs w:val="24"/>
        </w:rPr>
        <w:t>5.</w:t>
      </w:r>
      <w:r w:rsidRPr="008961D8">
        <w:rPr>
          <w:sz w:val="24"/>
          <w:szCs w:val="24"/>
        </w:rPr>
        <w:tab/>
        <w:t>В течение месяца со дня опубликования постановления администрации района</w:t>
      </w:r>
      <w:r w:rsidRPr="008961D8">
        <w:rPr>
          <w:sz w:val="24"/>
          <w:szCs w:val="24"/>
        </w:rPr>
        <w:br/>
      </w:r>
      <w:r w:rsidRPr="008961D8">
        <w:rPr>
          <w:spacing w:val="-1"/>
          <w:sz w:val="24"/>
          <w:szCs w:val="24"/>
        </w:rPr>
        <w:t>о подготовке документации по планировке территории заинтересованные физические или</w:t>
      </w:r>
      <w:r w:rsidRPr="008961D8">
        <w:rPr>
          <w:spacing w:val="-1"/>
          <w:sz w:val="24"/>
          <w:szCs w:val="24"/>
        </w:rPr>
        <w:br/>
      </w:r>
      <w:r w:rsidRPr="008961D8">
        <w:rPr>
          <w:sz w:val="24"/>
          <w:szCs w:val="24"/>
        </w:rPr>
        <w:t>юридические лица вправе представить в уполномоченный орган свои предложения о</w:t>
      </w:r>
      <w:r w:rsidRPr="008961D8">
        <w:rPr>
          <w:sz w:val="24"/>
          <w:szCs w:val="24"/>
        </w:rPr>
        <w:br/>
      </w:r>
      <w:r w:rsidRPr="008961D8">
        <w:rPr>
          <w:spacing w:val="-1"/>
          <w:sz w:val="24"/>
          <w:szCs w:val="24"/>
        </w:rPr>
        <w:t>порядке, сроках подготовки и содержании документации по планировке территории.</w:t>
      </w:r>
    </w:p>
    <w:p w:rsidR="00DA5C7B" w:rsidRPr="008961D8" w:rsidRDefault="00FF5559" w:rsidP="00583A33">
      <w:pPr>
        <w:ind w:left="-567" w:firstLine="567"/>
        <w:rPr>
          <w:spacing w:val="-14"/>
          <w:sz w:val="24"/>
          <w:szCs w:val="24"/>
        </w:rPr>
      </w:pPr>
      <w:r w:rsidRPr="008961D8">
        <w:rPr>
          <w:sz w:val="24"/>
          <w:szCs w:val="24"/>
        </w:rPr>
        <w:t>Уполномоченный орган в течение двух недель со дня окончания срока направления предложений заинтересованными лицами обобщает поступившие предложения, подготавливает и утверждает градостроительное задание на подготовку документации по планировке территории, содержащее требования к ее составу и содержанию, иные необходимые требования.</w:t>
      </w:r>
    </w:p>
    <w:p w:rsidR="00DA5C7B" w:rsidRPr="008961D8" w:rsidRDefault="00FF5559" w:rsidP="00583A33">
      <w:pPr>
        <w:ind w:left="-567" w:firstLine="567"/>
        <w:rPr>
          <w:spacing w:val="-15"/>
          <w:sz w:val="24"/>
          <w:szCs w:val="24"/>
        </w:rPr>
      </w:pPr>
      <w:r w:rsidRPr="008961D8">
        <w:rPr>
          <w:sz w:val="24"/>
          <w:szCs w:val="24"/>
        </w:rPr>
        <w:t xml:space="preserve">От имени администрации района заказчиком на подготовку документации по </w:t>
      </w:r>
      <w:r w:rsidRPr="008961D8">
        <w:rPr>
          <w:spacing w:val="-1"/>
          <w:sz w:val="24"/>
          <w:szCs w:val="24"/>
        </w:rPr>
        <w:t>планировке территории выступает специально уполномоченный орган.</w:t>
      </w:r>
    </w:p>
    <w:p w:rsidR="00DA5C7B" w:rsidRPr="008961D8" w:rsidRDefault="00FF5559" w:rsidP="00583A33">
      <w:pPr>
        <w:ind w:left="-567" w:firstLine="567"/>
        <w:rPr>
          <w:spacing w:val="-15"/>
          <w:sz w:val="24"/>
          <w:szCs w:val="24"/>
        </w:rPr>
      </w:pPr>
      <w:proofErr w:type="gramStart"/>
      <w:r w:rsidRPr="008961D8">
        <w:rPr>
          <w:sz w:val="24"/>
          <w:szCs w:val="24"/>
        </w:rPr>
        <w:t xml:space="preserve">Размещение заказа на подготовку документации по планировке территории поселения осуществляется на конкурсной основе специально уполномоченным органом администрации района во взаимодействии со структурным подразделением администрации района в сфере градостроительной деятельности в порядке, установленном федеральным законодательством о размещении заказов на поставки товаров, выполнение работ, оказание услуг для государственных или муниципальных </w:t>
      </w:r>
      <w:r w:rsidRPr="008961D8">
        <w:rPr>
          <w:spacing w:val="-1"/>
          <w:sz w:val="24"/>
          <w:szCs w:val="24"/>
        </w:rPr>
        <w:t>нужд, нормативными правовыми актами органов местного самоуправления района.</w:t>
      </w:r>
      <w:proofErr w:type="gramEnd"/>
    </w:p>
    <w:p w:rsidR="00DA5C7B" w:rsidRPr="008961D8" w:rsidRDefault="00FF5559" w:rsidP="00583A33">
      <w:pPr>
        <w:ind w:left="-567" w:firstLine="567"/>
        <w:rPr>
          <w:spacing w:val="-15"/>
          <w:sz w:val="24"/>
          <w:szCs w:val="24"/>
        </w:rPr>
      </w:pPr>
      <w:r w:rsidRPr="008961D8">
        <w:rPr>
          <w:sz w:val="24"/>
          <w:szCs w:val="24"/>
        </w:rPr>
        <w:t>Исполнителем документации по планировке территории может быть любое юридическое или физическое лицо, соответствующее требованиям, предъявляемым законодательством к лицам, разрабатывающим градостроительную документацию, а также требованиям к участникам конкурса на право подготовки документации по планировки территории.</w:t>
      </w:r>
    </w:p>
    <w:p w:rsidR="00DA5C7B" w:rsidRPr="008961D8" w:rsidRDefault="00FF5559" w:rsidP="00583A33">
      <w:pPr>
        <w:ind w:left="-567" w:firstLine="567"/>
        <w:rPr>
          <w:sz w:val="24"/>
          <w:szCs w:val="24"/>
        </w:rPr>
      </w:pPr>
      <w:r w:rsidRPr="008961D8">
        <w:rPr>
          <w:spacing w:val="-17"/>
          <w:sz w:val="24"/>
          <w:szCs w:val="24"/>
        </w:rPr>
        <w:t>10.</w:t>
      </w:r>
      <w:r w:rsidRPr="008961D8">
        <w:rPr>
          <w:sz w:val="24"/>
          <w:szCs w:val="24"/>
        </w:rPr>
        <w:tab/>
      </w:r>
      <w:r w:rsidRPr="008961D8">
        <w:rPr>
          <w:spacing w:val="-1"/>
          <w:sz w:val="24"/>
          <w:szCs w:val="24"/>
        </w:rPr>
        <w:t>С победителем конкурса специально уполномоченным органом администрации</w:t>
      </w:r>
      <w:r w:rsidRPr="008961D8">
        <w:rPr>
          <w:spacing w:val="-1"/>
          <w:sz w:val="24"/>
          <w:szCs w:val="24"/>
        </w:rPr>
        <w:br/>
      </w:r>
      <w:r w:rsidRPr="008961D8">
        <w:rPr>
          <w:sz w:val="24"/>
          <w:szCs w:val="24"/>
        </w:rPr>
        <w:t>района заключается договор на подготовку документации по планировке территории в</w:t>
      </w:r>
      <w:r w:rsidRPr="008961D8">
        <w:rPr>
          <w:sz w:val="24"/>
          <w:szCs w:val="24"/>
        </w:rPr>
        <w:br/>
        <w:t>порядке, установленном федеральным законодательством о размещении заказов на</w:t>
      </w:r>
      <w:r w:rsidRPr="008961D8">
        <w:rPr>
          <w:sz w:val="24"/>
          <w:szCs w:val="24"/>
        </w:rPr>
        <w:br/>
        <w:t>поставки товаров.</w:t>
      </w:r>
    </w:p>
    <w:p w:rsidR="00DA5C7B" w:rsidRPr="008961D8" w:rsidRDefault="00FF5559" w:rsidP="00583A33">
      <w:pPr>
        <w:ind w:left="-567" w:firstLine="567"/>
        <w:rPr>
          <w:sz w:val="24"/>
          <w:szCs w:val="24"/>
        </w:rPr>
      </w:pPr>
      <w:r w:rsidRPr="008961D8">
        <w:rPr>
          <w:spacing w:val="-17"/>
          <w:sz w:val="24"/>
          <w:szCs w:val="24"/>
        </w:rPr>
        <w:t>11.</w:t>
      </w:r>
      <w:r w:rsidRPr="008961D8">
        <w:rPr>
          <w:sz w:val="24"/>
          <w:szCs w:val="24"/>
        </w:rPr>
        <w:tab/>
        <w:t>Подготовка документации по планировке территории осуществляется в</w:t>
      </w:r>
      <w:r w:rsidRPr="008961D8">
        <w:rPr>
          <w:sz w:val="24"/>
          <w:szCs w:val="24"/>
        </w:rPr>
        <w:br/>
        <w:t>соответствии с Градостроительным кодексом Российской Федерации, федеральным</w:t>
      </w:r>
      <w:r w:rsidRPr="008961D8">
        <w:rPr>
          <w:sz w:val="24"/>
          <w:szCs w:val="24"/>
        </w:rPr>
        <w:br/>
      </w:r>
      <w:r w:rsidRPr="008961D8">
        <w:rPr>
          <w:spacing w:val="-1"/>
          <w:sz w:val="24"/>
          <w:szCs w:val="24"/>
        </w:rPr>
        <w:t>законодательством и региональным законодательством, настоящими Правилами, иными</w:t>
      </w:r>
      <w:r w:rsidRPr="008961D8">
        <w:rPr>
          <w:spacing w:val="-1"/>
          <w:sz w:val="24"/>
          <w:szCs w:val="24"/>
        </w:rPr>
        <w:br/>
        <w:t>нормативными правовыми актами органов местного самоуправления района.</w:t>
      </w:r>
    </w:p>
    <w:p w:rsidR="00DA5C7B" w:rsidRPr="008961D8" w:rsidRDefault="00FF5559" w:rsidP="00583A33">
      <w:pPr>
        <w:ind w:left="-567" w:firstLine="567"/>
        <w:rPr>
          <w:sz w:val="24"/>
          <w:szCs w:val="24"/>
        </w:rPr>
      </w:pPr>
      <w:r w:rsidRPr="008961D8">
        <w:rPr>
          <w:spacing w:val="-17"/>
          <w:sz w:val="24"/>
          <w:szCs w:val="24"/>
        </w:rPr>
        <w:t>12.</w:t>
      </w:r>
      <w:r w:rsidRPr="008961D8">
        <w:rPr>
          <w:sz w:val="24"/>
          <w:szCs w:val="24"/>
        </w:rPr>
        <w:tab/>
        <w:t>Уполномоченный орган оказывает содействие исполнителю документации по</w:t>
      </w:r>
      <w:r w:rsidRPr="008961D8">
        <w:rPr>
          <w:sz w:val="24"/>
          <w:szCs w:val="24"/>
        </w:rPr>
        <w:br/>
      </w:r>
      <w:r w:rsidRPr="008961D8">
        <w:rPr>
          <w:spacing w:val="-1"/>
          <w:sz w:val="24"/>
          <w:szCs w:val="24"/>
        </w:rPr>
        <w:t>планировке территории в сборе и получении исходных данных для проектирования, иной</w:t>
      </w:r>
      <w:r w:rsidRPr="008961D8">
        <w:rPr>
          <w:spacing w:val="-1"/>
          <w:sz w:val="24"/>
          <w:szCs w:val="24"/>
        </w:rPr>
        <w:br/>
      </w:r>
      <w:r w:rsidRPr="008961D8">
        <w:rPr>
          <w:sz w:val="24"/>
          <w:szCs w:val="24"/>
        </w:rPr>
        <w:t>необходимой информации, контролирует процесс подготовки документации,</w:t>
      </w:r>
      <w:r w:rsidRPr="008961D8">
        <w:rPr>
          <w:sz w:val="24"/>
          <w:szCs w:val="24"/>
        </w:rPr>
        <w:br/>
        <w:t>рассматривает и согласовывает промежуточные этапы работ.</w:t>
      </w:r>
    </w:p>
    <w:p w:rsidR="00DA5C7B" w:rsidRPr="008961D8" w:rsidRDefault="00DA5C7B" w:rsidP="00583A33">
      <w:pPr>
        <w:ind w:left="-567" w:firstLine="567"/>
        <w:rPr>
          <w:sz w:val="24"/>
          <w:szCs w:val="24"/>
        </w:rPr>
      </w:pPr>
    </w:p>
    <w:p w:rsidR="00DA5C7B" w:rsidRPr="008961D8" w:rsidRDefault="00FF5559" w:rsidP="00857A90">
      <w:pPr>
        <w:pStyle w:val="1"/>
        <w:rPr>
          <w:rFonts w:ascii="Times New Roman" w:hAnsi="Times New Roman"/>
          <w:sz w:val="24"/>
          <w:szCs w:val="24"/>
        </w:rPr>
      </w:pPr>
      <w:bookmarkStart w:id="21" w:name="_Toc83723443"/>
      <w:r w:rsidRPr="008961D8">
        <w:rPr>
          <w:rFonts w:ascii="Times New Roman" w:hAnsi="Times New Roman"/>
          <w:b w:val="0"/>
          <w:bCs w:val="0"/>
          <w:spacing w:val="-1"/>
          <w:sz w:val="24"/>
          <w:szCs w:val="24"/>
        </w:rPr>
        <w:t xml:space="preserve">СТАТЬЯ 17. ПРИНЯТИЕ РЕШЕНИЯ ОБ УТВЕРЖДЕНИИ ИЛИ ОБ </w:t>
      </w:r>
      <w:r w:rsidRPr="008961D8">
        <w:rPr>
          <w:rFonts w:ascii="Times New Roman" w:hAnsi="Times New Roman"/>
          <w:b w:val="0"/>
          <w:bCs w:val="0"/>
          <w:spacing w:val="-3"/>
          <w:sz w:val="24"/>
          <w:szCs w:val="24"/>
        </w:rPr>
        <w:t>ОТКЛОНЕНИИ ДОКУМЕНТАЦИИ ПО ПЛАНИРОВКЕ ТЕРРИТОРИИ</w:t>
      </w:r>
      <w:bookmarkEnd w:id="21"/>
    </w:p>
    <w:p w:rsidR="00DA5C7B" w:rsidRPr="008961D8" w:rsidRDefault="00FF5559" w:rsidP="00583A33">
      <w:pPr>
        <w:ind w:left="-567" w:firstLine="567"/>
        <w:rPr>
          <w:sz w:val="24"/>
          <w:szCs w:val="24"/>
        </w:rPr>
      </w:pPr>
      <w:r w:rsidRPr="008961D8">
        <w:rPr>
          <w:spacing w:val="-22"/>
          <w:sz w:val="24"/>
          <w:szCs w:val="24"/>
        </w:rPr>
        <w:t>1.</w:t>
      </w:r>
      <w:r w:rsidRPr="008961D8">
        <w:rPr>
          <w:sz w:val="24"/>
          <w:szCs w:val="24"/>
        </w:rPr>
        <w:tab/>
        <w:t>Уполномоченный орган осуществляет приемку выполненных работ по договору</w:t>
      </w:r>
      <w:r w:rsidRPr="008961D8">
        <w:rPr>
          <w:sz w:val="24"/>
          <w:szCs w:val="24"/>
        </w:rPr>
        <w:br/>
      </w:r>
      <w:r w:rsidRPr="008961D8">
        <w:rPr>
          <w:spacing w:val="-1"/>
          <w:sz w:val="24"/>
          <w:szCs w:val="24"/>
        </w:rPr>
        <w:t>на разработку документации по планировке территории и в течение тридцати дней со дня</w:t>
      </w:r>
      <w:r w:rsidRPr="008961D8">
        <w:rPr>
          <w:spacing w:val="-1"/>
          <w:sz w:val="24"/>
          <w:szCs w:val="24"/>
        </w:rPr>
        <w:br/>
      </w:r>
      <w:r w:rsidRPr="008961D8">
        <w:rPr>
          <w:sz w:val="24"/>
          <w:szCs w:val="24"/>
        </w:rPr>
        <w:t>приемки в порядке:</w:t>
      </w:r>
    </w:p>
    <w:p w:rsidR="00DA5C7B" w:rsidRPr="008961D8" w:rsidRDefault="00FF5559" w:rsidP="00583A33">
      <w:pPr>
        <w:ind w:left="-567" w:firstLine="567"/>
        <w:rPr>
          <w:spacing w:val="-19"/>
          <w:sz w:val="24"/>
          <w:szCs w:val="24"/>
        </w:rPr>
      </w:pPr>
      <w:proofErr w:type="gramStart"/>
      <w:r w:rsidRPr="008961D8">
        <w:rPr>
          <w:sz w:val="24"/>
          <w:szCs w:val="24"/>
        </w:rPr>
        <w:t xml:space="preserve">осуществляет проверку подготовленной документации на соответствие требованиям генерального плана Бородиновского сельского поселения, настоящим Правилам, требованиям технических регламентов, градостроительных регламентов с учетом границ территорий объектов культурного наследия, включенных в единый </w:t>
      </w:r>
      <w:r w:rsidRPr="008961D8">
        <w:rPr>
          <w:spacing w:val="-1"/>
          <w:sz w:val="24"/>
          <w:szCs w:val="24"/>
        </w:rPr>
        <w:t xml:space="preserve">государственный реестр объектов культурного наследия (памятников истории и культуры) </w:t>
      </w:r>
      <w:r w:rsidRPr="008961D8">
        <w:rPr>
          <w:sz w:val="24"/>
          <w:szCs w:val="24"/>
        </w:rPr>
        <w:t xml:space="preserve">народов Российской Федерации, границ территорий вновь выявленных объектов </w:t>
      </w:r>
      <w:r w:rsidRPr="008961D8">
        <w:rPr>
          <w:spacing w:val="-1"/>
          <w:sz w:val="24"/>
          <w:szCs w:val="24"/>
        </w:rPr>
        <w:t>культурного наследия, границ зон с особыми условиями использования территорий;</w:t>
      </w:r>
      <w:proofErr w:type="gramEnd"/>
    </w:p>
    <w:p w:rsidR="00DA5C7B" w:rsidRPr="008961D8" w:rsidRDefault="00FF5559" w:rsidP="00583A33">
      <w:pPr>
        <w:ind w:left="-567" w:firstLine="567"/>
        <w:rPr>
          <w:spacing w:val="-10"/>
          <w:sz w:val="24"/>
          <w:szCs w:val="24"/>
        </w:rPr>
      </w:pPr>
      <w:r w:rsidRPr="008961D8">
        <w:rPr>
          <w:sz w:val="24"/>
          <w:szCs w:val="24"/>
        </w:rPr>
        <w:t xml:space="preserve">организует согласование документации с муниципальными и иными организациями, осуществляющими содержание и эксплуатацию сетей </w:t>
      </w:r>
      <w:proofErr w:type="spellStart"/>
      <w:r w:rsidRPr="008961D8">
        <w:rPr>
          <w:sz w:val="24"/>
          <w:szCs w:val="24"/>
        </w:rPr>
        <w:t>электр</w:t>
      </w:r>
      <w:proofErr w:type="gramStart"/>
      <w:r w:rsidRPr="008961D8">
        <w:rPr>
          <w:sz w:val="24"/>
          <w:szCs w:val="24"/>
        </w:rPr>
        <w:t>о</w:t>
      </w:r>
      <w:proofErr w:type="spellEnd"/>
      <w:r w:rsidRPr="008961D8">
        <w:rPr>
          <w:sz w:val="24"/>
          <w:szCs w:val="24"/>
        </w:rPr>
        <w:t>-</w:t>
      </w:r>
      <w:proofErr w:type="gramEnd"/>
      <w:r w:rsidRPr="008961D8">
        <w:rPr>
          <w:sz w:val="24"/>
          <w:szCs w:val="24"/>
        </w:rPr>
        <w:t xml:space="preserve">, </w:t>
      </w:r>
      <w:proofErr w:type="spellStart"/>
      <w:r w:rsidRPr="008961D8">
        <w:rPr>
          <w:sz w:val="24"/>
          <w:szCs w:val="24"/>
        </w:rPr>
        <w:t>газо</w:t>
      </w:r>
      <w:proofErr w:type="spellEnd"/>
      <w:r w:rsidRPr="008961D8">
        <w:rPr>
          <w:sz w:val="24"/>
          <w:szCs w:val="24"/>
        </w:rPr>
        <w:t>-, тепло- и водоснабжения, органами государственного противопожарного надзора, санитарно-эпидемиологического надзора, охраны окружающей природной среды, охраны и использования объектов историко-культурного наследия, иными государственными и муниципальными органами.</w:t>
      </w:r>
    </w:p>
    <w:p w:rsidR="00DA5C7B" w:rsidRPr="008961D8" w:rsidRDefault="00FF5559" w:rsidP="00583A33">
      <w:pPr>
        <w:ind w:left="-567" w:firstLine="567"/>
        <w:rPr>
          <w:sz w:val="24"/>
          <w:szCs w:val="24"/>
        </w:rPr>
      </w:pPr>
      <w:r w:rsidRPr="008961D8">
        <w:rPr>
          <w:spacing w:val="-14"/>
          <w:sz w:val="24"/>
          <w:szCs w:val="24"/>
        </w:rPr>
        <w:t>2.</w:t>
      </w:r>
      <w:r w:rsidRPr="008961D8">
        <w:rPr>
          <w:sz w:val="24"/>
          <w:szCs w:val="24"/>
        </w:rPr>
        <w:tab/>
      </w:r>
      <w:r w:rsidRPr="008961D8">
        <w:rPr>
          <w:spacing w:val="-1"/>
          <w:sz w:val="24"/>
          <w:szCs w:val="24"/>
        </w:rPr>
        <w:t>По результатам проверки и согласования уполномоченный орган в течение семи</w:t>
      </w:r>
      <w:r w:rsidRPr="008961D8">
        <w:rPr>
          <w:spacing w:val="-1"/>
          <w:sz w:val="24"/>
          <w:szCs w:val="24"/>
        </w:rPr>
        <w:br/>
        <w:t>дней принимает соответствующее решение о направлении подготовленной документации</w:t>
      </w:r>
      <w:r w:rsidRPr="008961D8">
        <w:rPr>
          <w:spacing w:val="-1"/>
          <w:sz w:val="24"/>
          <w:szCs w:val="24"/>
        </w:rPr>
        <w:br/>
      </w:r>
      <w:r w:rsidRPr="008961D8">
        <w:rPr>
          <w:sz w:val="24"/>
          <w:szCs w:val="24"/>
        </w:rPr>
        <w:t>по планировке территории главе района или об отклонении такой документации и о</w:t>
      </w:r>
      <w:r w:rsidRPr="008961D8">
        <w:rPr>
          <w:sz w:val="24"/>
          <w:szCs w:val="24"/>
        </w:rPr>
        <w:br/>
        <w:t>направлении ее на доработку.</w:t>
      </w:r>
    </w:p>
    <w:p w:rsidR="00DA5C7B" w:rsidRPr="008961D8" w:rsidRDefault="00FF5559" w:rsidP="00583A33">
      <w:pPr>
        <w:ind w:left="-567" w:firstLine="567"/>
        <w:rPr>
          <w:sz w:val="24"/>
          <w:szCs w:val="24"/>
        </w:rPr>
      </w:pPr>
      <w:r w:rsidRPr="008961D8">
        <w:rPr>
          <w:spacing w:val="-16"/>
          <w:sz w:val="24"/>
          <w:szCs w:val="24"/>
        </w:rPr>
        <w:t>3.</w:t>
      </w:r>
      <w:r w:rsidRPr="008961D8">
        <w:rPr>
          <w:sz w:val="24"/>
          <w:szCs w:val="24"/>
        </w:rPr>
        <w:tab/>
        <w:t>Документация по планировке территории до ее утверждения подлежит</w:t>
      </w:r>
      <w:r w:rsidRPr="008961D8">
        <w:rPr>
          <w:sz w:val="24"/>
          <w:szCs w:val="24"/>
        </w:rPr>
        <w:br/>
        <w:t>обязательному рассмотрению на публичных слушаниях, проводимых в порядке,</w:t>
      </w:r>
      <w:r w:rsidRPr="008961D8">
        <w:rPr>
          <w:sz w:val="24"/>
          <w:szCs w:val="24"/>
        </w:rPr>
        <w:br/>
        <w:t>установленном Градостроительным кодексом Российской Федерации и решением</w:t>
      </w:r>
      <w:r w:rsidRPr="008961D8">
        <w:rPr>
          <w:sz w:val="24"/>
          <w:szCs w:val="24"/>
        </w:rPr>
        <w:br/>
        <w:t xml:space="preserve">Собрания депутатов </w:t>
      </w:r>
      <w:proofErr w:type="spellStart"/>
      <w:r w:rsidRPr="008961D8">
        <w:rPr>
          <w:sz w:val="24"/>
          <w:szCs w:val="24"/>
        </w:rPr>
        <w:t>Варненского</w:t>
      </w:r>
      <w:proofErr w:type="spellEnd"/>
      <w:r w:rsidRPr="008961D8">
        <w:rPr>
          <w:sz w:val="24"/>
          <w:szCs w:val="24"/>
        </w:rPr>
        <w:t xml:space="preserve"> муниципального района «Об утверждении Положения</w:t>
      </w:r>
      <w:r w:rsidRPr="008961D8">
        <w:rPr>
          <w:sz w:val="24"/>
          <w:szCs w:val="24"/>
        </w:rPr>
        <w:br/>
        <w:t xml:space="preserve">о порядке организации и проведения публичных слушаний на территории </w:t>
      </w:r>
      <w:proofErr w:type="spellStart"/>
      <w:r w:rsidRPr="008961D8">
        <w:rPr>
          <w:sz w:val="24"/>
          <w:szCs w:val="24"/>
        </w:rPr>
        <w:t>Варненского</w:t>
      </w:r>
      <w:proofErr w:type="spellEnd"/>
      <w:r w:rsidRPr="008961D8">
        <w:rPr>
          <w:sz w:val="24"/>
          <w:szCs w:val="24"/>
        </w:rPr>
        <w:br/>
        <w:t>муниципального района».</w:t>
      </w:r>
    </w:p>
    <w:p w:rsidR="00DA5C7B" w:rsidRPr="008961D8" w:rsidRDefault="00FF5559" w:rsidP="00583A33">
      <w:pPr>
        <w:ind w:left="-567" w:firstLine="567"/>
        <w:rPr>
          <w:sz w:val="24"/>
          <w:szCs w:val="24"/>
        </w:rPr>
      </w:pPr>
      <w:r w:rsidRPr="008961D8">
        <w:rPr>
          <w:spacing w:val="-14"/>
          <w:sz w:val="24"/>
          <w:szCs w:val="24"/>
        </w:rPr>
        <w:t>4.</w:t>
      </w:r>
      <w:r w:rsidRPr="008961D8">
        <w:rPr>
          <w:sz w:val="24"/>
          <w:szCs w:val="24"/>
        </w:rPr>
        <w:tab/>
        <w:t>Заключение о результатах публичных слушаний по проекту документации по</w:t>
      </w:r>
      <w:r w:rsidRPr="008961D8">
        <w:rPr>
          <w:sz w:val="24"/>
          <w:szCs w:val="24"/>
        </w:rPr>
        <w:br/>
        <w:t>планировке территории подлежит опубликованию в порядке, установленном для</w:t>
      </w:r>
      <w:r w:rsidRPr="008961D8">
        <w:rPr>
          <w:sz w:val="24"/>
          <w:szCs w:val="24"/>
        </w:rPr>
        <w:br/>
        <w:t>официального опубликования муниципальных правовых актов, иной официальной</w:t>
      </w:r>
      <w:r w:rsidRPr="008961D8">
        <w:rPr>
          <w:sz w:val="24"/>
          <w:szCs w:val="24"/>
        </w:rPr>
        <w:br/>
        <w:t>информации, и размещается на официальном сайте администрации района в сети</w:t>
      </w:r>
      <w:r w:rsidRPr="008961D8">
        <w:rPr>
          <w:sz w:val="24"/>
          <w:szCs w:val="24"/>
        </w:rPr>
        <w:br/>
        <w:t>"Интернет".</w:t>
      </w:r>
    </w:p>
    <w:p w:rsidR="00DA5C7B" w:rsidRPr="008961D8" w:rsidRDefault="00FF5559" w:rsidP="00583A33">
      <w:pPr>
        <w:ind w:left="-567" w:firstLine="567"/>
        <w:rPr>
          <w:sz w:val="24"/>
          <w:szCs w:val="24"/>
        </w:rPr>
      </w:pPr>
      <w:r w:rsidRPr="008961D8">
        <w:rPr>
          <w:spacing w:val="-16"/>
          <w:sz w:val="24"/>
          <w:szCs w:val="24"/>
        </w:rPr>
        <w:t>5.</w:t>
      </w:r>
      <w:r w:rsidRPr="008961D8">
        <w:rPr>
          <w:sz w:val="24"/>
          <w:szCs w:val="24"/>
        </w:rPr>
        <w:tab/>
        <w:t>Уполномоченный орган не позднее чем через пятнадцать дней со дня</w:t>
      </w:r>
      <w:r w:rsidRPr="008961D8">
        <w:rPr>
          <w:sz w:val="24"/>
          <w:szCs w:val="24"/>
        </w:rPr>
        <w:br/>
        <w:t>проведения публичных слушаний направляет главе района подготовленную</w:t>
      </w:r>
      <w:r w:rsidRPr="008961D8">
        <w:rPr>
          <w:sz w:val="24"/>
          <w:szCs w:val="24"/>
        </w:rPr>
        <w:br/>
      </w:r>
      <w:r w:rsidRPr="008961D8">
        <w:rPr>
          <w:spacing w:val="-1"/>
          <w:sz w:val="24"/>
          <w:szCs w:val="24"/>
        </w:rPr>
        <w:t>документацию по планировке территории, протокол публичных слушаний и заключение о</w:t>
      </w:r>
      <w:r w:rsidRPr="008961D8">
        <w:rPr>
          <w:spacing w:val="-1"/>
          <w:sz w:val="24"/>
          <w:szCs w:val="24"/>
        </w:rPr>
        <w:br/>
      </w:r>
      <w:r w:rsidRPr="008961D8">
        <w:rPr>
          <w:sz w:val="24"/>
          <w:szCs w:val="24"/>
        </w:rPr>
        <w:t>результатах публичных слушаний по проекту документации по планировке территории.</w:t>
      </w:r>
    </w:p>
    <w:p w:rsidR="00DA5C7B" w:rsidRPr="008961D8" w:rsidRDefault="00FF5559" w:rsidP="00583A33">
      <w:pPr>
        <w:ind w:left="-567" w:firstLine="567"/>
        <w:rPr>
          <w:spacing w:val="-14"/>
          <w:sz w:val="24"/>
          <w:szCs w:val="24"/>
        </w:rPr>
      </w:pPr>
      <w:proofErr w:type="gramStart"/>
      <w:r w:rsidRPr="008961D8">
        <w:rPr>
          <w:sz w:val="24"/>
          <w:szCs w:val="24"/>
        </w:rPr>
        <w:t xml:space="preserve">Глава района по представлению уполномоченного органа с учетом протокола </w:t>
      </w:r>
      <w:r w:rsidRPr="008961D8">
        <w:rPr>
          <w:spacing w:val="-1"/>
          <w:sz w:val="24"/>
          <w:szCs w:val="24"/>
        </w:rPr>
        <w:t xml:space="preserve">публичных слушаний по проекту документации по планировке территории и заключения о </w:t>
      </w:r>
      <w:r w:rsidRPr="008961D8">
        <w:rPr>
          <w:sz w:val="24"/>
          <w:szCs w:val="24"/>
        </w:rPr>
        <w:t>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на доработку с учетом указанных протокола и заключения, в течение четырнадцати дней со дня поступления указанной документации.</w:t>
      </w:r>
      <w:proofErr w:type="gramEnd"/>
    </w:p>
    <w:p w:rsidR="00DA5C7B" w:rsidRPr="008961D8" w:rsidRDefault="00FF5559" w:rsidP="00583A33">
      <w:pPr>
        <w:ind w:left="-567" w:firstLine="567"/>
        <w:rPr>
          <w:spacing w:val="-15"/>
          <w:sz w:val="24"/>
          <w:szCs w:val="24"/>
        </w:rPr>
      </w:pPr>
      <w:r w:rsidRPr="008961D8">
        <w:rPr>
          <w:sz w:val="24"/>
          <w:szCs w:val="24"/>
        </w:rPr>
        <w:t xml:space="preserve">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размещается на официальном сайте администрации района в сети "Интернет" и направляется главе </w:t>
      </w:r>
      <w:proofErr w:type="spellStart"/>
      <w:r w:rsidRPr="008961D8">
        <w:rPr>
          <w:sz w:val="24"/>
          <w:szCs w:val="24"/>
        </w:rPr>
        <w:t>Варненского</w:t>
      </w:r>
      <w:proofErr w:type="spellEnd"/>
      <w:r w:rsidRPr="008961D8">
        <w:rPr>
          <w:sz w:val="24"/>
          <w:szCs w:val="24"/>
        </w:rPr>
        <w:t xml:space="preserve"> муниципального района.</w:t>
      </w:r>
    </w:p>
    <w:p w:rsidR="00DA5C7B" w:rsidRPr="008961D8" w:rsidRDefault="00FF5559" w:rsidP="00583A33">
      <w:pPr>
        <w:ind w:left="-567" w:firstLine="567"/>
        <w:rPr>
          <w:sz w:val="24"/>
          <w:szCs w:val="24"/>
        </w:rPr>
      </w:pPr>
      <w:r w:rsidRPr="008961D8">
        <w:rPr>
          <w:spacing w:val="-16"/>
          <w:sz w:val="24"/>
          <w:szCs w:val="24"/>
        </w:rPr>
        <w:t>8.</w:t>
      </w:r>
      <w:r w:rsidRPr="008961D8">
        <w:rPr>
          <w:sz w:val="24"/>
          <w:szCs w:val="24"/>
        </w:rPr>
        <w:tab/>
        <w:t>Органы государственной власти Российской Федерации, органы</w:t>
      </w:r>
      <w:r w:rsidRPr="008961D8">
        <w:rPr>
          <w:sz w:val="24"/>
          <w:szCs w:val="24"/>
        </w:rPr>
        <w:br/>
        <w:t>государственной власти субъекта Российской Федерации, органы местного</w:t>
      </w:r>
      <w:r w:rsidRPr="008961D8">
        <w:rPr>
          <w:sz w:val="24"/>
          <w:szCs w:val="24"/>
        </w:rPr>
        <w:br/>
        <w:t>самоуправления, физические и юридические лица вправе оспорить в судебном порядке</w:t>
      </w:r>
      <w:r w:rsidRPr="008961D8">
        <w:rPr>
          <w:sz w:val="24"/>
          <w:szCs w:val="24"/>
        </w:rPr>
        <w:br/>
        <w:t>документацию по планировке территории.</w:t>
      </w:r>
    </w:p>
    <w:p w:rsidR="00DA5C7B" w:rsidRPr="008961D8" w:rsidRDefault="00FF5559" w:rsidP="00583A33">
      <w:pPr>
        <w:ind w:left="-567" w:firstLine="567"/>
        <w:rPr>
          <w:sz w:val="24"/>
          <w:szCs w:val="24"/>
        </w:rPr>
      </w:pPr>
      <w:r w:rsidRPr="008961D8">
        <w:rPr>
          <w:spacing w:val="-16"/>
          <w:sz w:val="24"/>
          <w:szCs w:val="24"/>
        </w:rPr>
        <w:t>9.</w:t>
      </w:r>
      <w:r w:rsidRPr="008961D8">
        <w:rPr>
          <w:sz w:val="24"/>
          <w:szCs w:val="24"/>
        </w:rPr>
        <w:tab/>
      </w:r>
      <w:r w:rsidRPr="008961D8">
        <w:rPr>
          <w:spacing w:val="-1"/>
          <w:sz w:val="24"/>
          <w:szCs w:val="24"/>
        </w:rPr>
        <w:t>На основании утвержденной документации по планировке территории Собрание</w:t>
      </w:r>
      <w:r w:rsidRPr="008961D8">
        <w:rPr>
          <w:spacing w:val="-1"/>
          <w:sz w:val="24"/>
          <w:szCs w:val="24"/>
        </w:rPr>
        <w:br/>
      </w:r>
      <w:r w:rsidRPr="008961D8">
        <w:rPr>
          <w:sz w:val="24"/>
          <w:szCs w:val="24"/>
        </w:rPr>
        <w:t xml:space="preserve">депутатов </w:t>
      </w:r>
      <w:proofErr w:type="spellStart"/>
      <w:r w:rsidRPr="008961D8">
        <w:rPr>
          <w:sz w:val="24"/>
          <w:szCs w:val="24"/>
        </w:rPr>
        <w:t>Варненского</w:t>
      </w:r>
      <w:proofErr w:type="spellEnd"/>
      <w:r w:rsidRPr="008961D8">
        <w:rPr>
          <w:sz w:val="24"/>
          <w:szCs w:val="24"/>
        </w:rPr>
        <w:t xml:space="preserve"> муниципального района вправе вносить изменения в настоящие</w:t>
      </w:r>
      <w:r w:rsidR="00555BEF" w:rsidRPr="008961D8">
        <w:rPr>
          <w:sz w:val="24"/>
          <w:szCs w:val="24"/>
        </w:rPr>
        <w:t xml:space="preserve"> </w:t>
      </w:r>
      <w:r w:rsidRPr="008961D8">
        <w:rPr>
          <w:spacing w:val="-1"/>
          <w:sz w:val="24"/>
          <w:szCs w:val="24"/>
        </w:rPr>
        <w:t xml:space="preserve">Правила в части уточнения установленных градостроительным регламентом предельных </w:t>
      </w:r>
      <w:r w:rsidRPr="008961D8">
        <w:rPr>
          <w:sz w:val="24"/>
          <w:szCs w:val="24"/>
        </w:rPr>
        <w:t>параметров разрешенного строительства и реконструкции объектов капитального строительства.</w:t>
      </w:r>
    </w:p>
    <w:p w:rsidR="00DA5C7B" w:rsidRPr="008961D8" w:rsidRDefault="00FF5559" w:rsidP="00857A90">
      <w:pPr>
        <w:pStyle w:val="1"/>
        <w:rPr>
          <w:rFonts w:ascii="Times New Roman" w:hAnsi="Times New Roman"/>
          <w:sz w:val="24"/>
          <w:szCs w:val="24"/>
        </w:rPr>
      </w:pPr>
      <w:bookmarkStart w:id="22" w:name="_Toc83723444"/>
      <w:r w:rsidRPr="008961D8">
        <w:rPr>
          <w:rFonts w:ascii="Times New Roman" w:hAnsi="Times New Roman"/>
          <w:b w:val="0"/>
          <w:bCs w:val="0"/>
          <w:spacing w:val="-1"/>
          <w:sz w:val="24"/>
          <w:szCs w:val="24"/>
        </w:rPr>
        <w:t xml:space="preserve">СТАТЬЯ 18. ОСОБЕННОСТИ ПОДГОТОВКИ ПРОЕКТОВ МЕЖЕВАНИЯ ТЕРРИТОРИЙ, ПЛАНИРУЕМЫХ ДЛЯ </w:t>
      </w:r>
      <w:r w:rsidRPr="008961D8">
        <w:rPr>
          <w:rFonts w:ascii="Times New Roman" w:hAnsi="Times New Roman"/>
          <w:b w:val="0"/>
          <w:bCs w:val="0"/>
          <w:spacing w:val="-3"/>
          <w:sz w:val="24"/>
          <w:szCs w:val="24"/>
        </w:rPr>
        <w:t xml:space="preserve">ПРЕДОСТАВЛЕНИЯ ФИЗИЧЕСКИМ И ЮРИДИЧЕСКИМ ЛИЦАМ ДЛЯ </w:t>
      </w:r>
      <w:r w:rsidRPr="008961D8">
        <w:rPr>
          <w:rFonts w:ascii="Times New Roman" w:hAnsi="Times New Roman"/>
          <w:b w:val="0"/>
          <w:bCs w:val="0"/>
          <w:sz w:val="24"/>
          <w:szCs w:val="24"/>
        </w:rPr>
        <w:t>СТРОИТЕЛЬСТВА</w:t>
      </w:r>
      <w:bookmarkEnd w:id="22"/>
    </w:p>
    <w:p w:rsidR="00DA5C7B" w:rsidRPr="008961D8" w:rsidRDefault="00FF5559" w:rsidP="00583A33">
      <w:pPr>
        <w:ind w:left="-567" w:firstLine="567"/>
        <w:rPr>
          <w:sz w:val="24"/>
          <w:szCs w:val="24"/>
        </w:rPr>
      </w:pPr>
      <w:r w:rsidRPr="008961D8">
        <w:rPr>
          <w:spacing w:val="-23"/>
          <w:sz w:val="24"/>
          <w:szCs w:val="24"/>
        </w:rPr>
        <w:t>1.</w:t>
      </w:r>
      <w:r w:rsidRPr="008961D8">
        <w:rPr>
          <w:sz w:val="24"/>
          <w:szCs w:val="24"/>
        </w:rPr>
        <w:tab/>
        <w:t>Установление границ незастроенных земельных участков для строительства</w:t>
      </w:r>
      <w:r w:rsidRPr="008961D8">
        <w:rPr>
          <w:sz w:val="24"/>
          <w:szCs w:val="24"/>
        </w:rPr>
        <w:br/>
        <w:t>осуществляется на основании проектов планировки территории в соответствии с</w:t>
      </w:r>
      <w:r w:rsidRPr="008961D8">
        <w:rPr>
          <w:sz w:val="24"/>
          <w:szCs w:val="24"/>
        </w:rPr>
        <w:br/>
        <w:t>настоящими Правилами, техническими регламентами, градостроительными нормативами</w:t>
      </w:r>
      <w:r w:rsidRPr="008961D8">
        <w:rPr>
          <w:sz w:val="24"/>
          <w:szCs w:val="24"/>
        </w:rPr>
        <w:br/>
        <w:t>и правилами.</w:t>
      </w:r>
    </w:p>
    <w:p w:rsidR="00DA5C7B" w:rsidRPr="008961D8" w:rsidRDefault="00FF5559" w:rsidP="00583A33">
      <w:pPr>
        <w:ind w:left="-567" w:firstLine="567"/>
        <w:rPr>
          <w:sz w:val="24"/>
          <w:szCs w:val="24"/>
        </w:rPr>
      </w:pPr>
      <w:r w:rsidRPr="008961D8">
        <w:rPr>
          <w:spacing w:val="-14"/>
          <w:sz w:val="24"/>
          <w:szCs w:val="24"/>
        </w:rPr>
        <w:t>2.</w:t>
      </w:r>
      <w:r w:rsidRPr="008961D8">
        <w:rPr>
          <w:sz w:val="24"/>
          <w:szCs w:val="24"/>
        </w:rPr>
        <w:tab/>
        <w:t>Требования об обеспеченности строительства, реконструкции объектов</w:t>
      </w:r>
      <w:r w:rsidRPr="008961D8">
        <w:rPr>
          <w:sz w:val="24"/>
          <w:szCs w:val="24"/>
        </w:rPr>
        <w:br/>
        <w:t>капитального строительства земельными участками в соответствии с техническими</w:t>
      </w:r>
      <w:r w:rsidRPr="008961D8">
        <w:rPr>
          <w:sz w:val="24"/>
          <w:szCs w:val="24"/>
        </w:rPr>
        <w:br/>
        <w:t>регламентами и градостроительными нормативами и правилами соблюдаются за счет</w:t>
      </w:r>
      <w:r w:rsidRPr="008961D8">
        <w:rPr>
          <w:sz w:val="24"/>
          <w:szCs w:val="24"/>
        </w:rPr>
        <w:br/>
        <w:t>предоставления дополнительных земельных участков в порядке, установленном</w:t>
      </w:r>
      <w:r w:rsidRPr="008961D8">
        <w:rPr>
          <w:sz w:val="24"/>
          <w:szCs w:val="24"/>
        </w:rPr>
        <w:br/>
        <w:t>земельным законодательства.</w:t>
      </w:r>
    </w:p>
    <w:p w:rsidR="00DA5C7B" w:rsidRPr="008961D8" w:rsidRDefault="00FF5559" w:rsidP="00857A90">
      <w:pPr>
        <w:pStyle w:val="1"/>
        <w:rPr>
          <w:rFonts w:ascii="Times New Roman" w:hAnsi="Times New Roman"/>
          <w:sz w:val="24"/>
          <w:szCs w:val="24"/>
        </w:rPr>
      </w:pPr>
      <w:bookmarkStart w:id="23" w:name="_Toc83723445"/>
      <w:r w:rsidRPr="008961D8">
        <w:rPr>
          <w:rFonts w:ascii="Times New Roman" w:hAnsi="Times New Roman"/>
          <w:b w:val="0"/>
          <w:bCs w:val="0"/>
          <w:spacing w:val="-1"/>
          <w:sz w:val="24"/>
          <w:szCs w:val="24"/>
        </w:rPr>
        <w:t xml:space="preserve">СТАТЬЯ 19. ОСОБЕННОСТИ ПОДГОТОВКИ ПРОЕКТОВ МЕЖЕВАНИЯ ТЕРРИТОРИЙ, ЗАНЯТЫХ ОБЪЕКТАМИ </w:t>
      </w:r>
      <w:r w:rsidRPr="008961D8">
        <w:rPr>
          <w:rFonts w:ascii="Times New Roman" w:hAnsi="Times New Roman"/>
          <w:b w:val="0"/>
          <w:bCs w:val="0"/>
          <w:spacing w:val="-3"/>
          <w:sz w:val="24"/>
          <w:szCs w:val="24"/>
        </w:rPr>
        <w:t xml:space="preserve">КАПИТАЛЬНОГО СТРОИТЕЛЬСТВА (ЗА ИСКЛЮЧЕНИЕМ </w:t>
      </w:r>
      <w:r w:rsidRPr="008961D8">
        <w:rPr>
          <w:rFonts w:ascii="Times New Roman" w:hAnsi="Times New Roman"/>
          <w:b w:val="0"/>
          <w:bCs w:val="0"/>
          <w:sz w:val="24"/>
          <w:szCs w:val="24"/>
        </w:rPr>
        <w:t>МНОГОКВАРТИРНЫХ ДОМОВ)</w:t>
      </w:r>
      <w:bookmarkEnd w:id="23"/>
    </w:p>
    <w:p w:rsidR="00DA5C7B" w:rsidRPr="008961D8" w:rsidRDefault="00FF5559" w:rsidP="00583A33">
      <w:pPr>
        <w:ind w:left="-567" w:firstLine="567"/>
        <w:rPr>
          <w:sz w:val="24"/>
          <w:szCs w:val="24"/>
        </w:rPr>
      </w:pPr>
      <w:r w:rsidRPr="008961D8">
        <w:rPr>
          <w:spacing w:val="-23"/>
          <w:sz w:val="24"/>
          <w:szCs w:val="24"/>
        </w:rPr>
        <w:t>1.</w:t>
      </w:r>
      <w:r w:rsidRPr="008961D8">
        <w:rPr>
          <w:sz w:val="24"/>
          <w:szCs w:val="24"/>
        </w:rPr>
        <w:tab/>
        <w:t>Размеры земельных участков, предоставляемых для эксплуатации объектов</w:t>
      </w:r>
      <w:r w:rsidRPr="008961D8">
        <w:rPr>
          <w:sz w:val="24"/>
          <w:szCs w:val="24"/>
        </w:rPr>
        <w:br/>
      </w:r>
      <w:r w:rsidRPr="008961D8">
        <w:rPr>
          <w:spacing w:val="-1"/>
          <w:sz w:val="24"/>
          <w:szCs w:val="24"/>
        </w:rPr>
        <w:t>капитального строительства, определяются исходя из функционального назначения этого</w:t>
      </w:r>
      <w:r w:rsidRPr="008961D8">
        <w:rPr>
          <w:spacing w:val="-1"/>
          <w:sz w:val="24"/>
          <w:szCs w:val="24"/>
        </w:rPr>
        <w:br/>
      </w:r>
      <w:r w:rsidRPr="008961D8">
        <w:rPr>
          <w:sz w:val="24"/>
          <w:szCs w:val="24"/>
        </w:rPr>
        <w:t>объекта в соответствии с настоящими Правилами, техническими регламентами и</w:t>
      </w:r>
      <w:r w:rsidRPr="008961D8">
        <w:rPr>
          <w:sz w:val="24"/>
          <w:szCs w:val="24"/>
        </w:rPr>
        <w:br/>
        <w:t>градостроительными нормативами и правилами.</w:t>
      </w:r>
    </w:p>
    <w:p w:rsidR="00DA5C7B" w:rsidRPr="008961D8" w:rsidRDefault="00FF5559" w:rsidP="00583A33">
      <w:pPr>
        <w:ind w:left="-567" w:firstLine="567"/>
        <w:rPr>
          <w:spacing w:val="-14"/>
          <w:sz w:val="24"/>
          <w:szCs w:val="24"/>
        </w:rPr>
      </w:pPr>
      <w:r w:rsidRPr="008961D8">
        <w:rPr>
          <w:sz w:val="24"/>
          <w:szCs w:val="24"/>
        </w:rPr>
        <w:t xml:space="preserve">Границы ранее сформированных земельных участков, определенных с нарушением требований законодательства об обеспеченности объектов капитального строительства земельными участками в соответствии с техническими регламентами и </w:t>
      </w:r>
      <w:r w:rsidRPr="008961D8">
        <w:rPr>
          <w:spacing w:val="-1"/>
          <w:sz w:val="24"/>
          <w:szCs w:val="24"/>
        </w:rPr>
        <w:t>градостроительными нормативами и правилами, подлежат пересмотру.</w:t>
      </w:r>
    </w:p>
    <w:p w:rsidR="00DA5C7B" w:rsidRPr="008961D8" w:rsidRDefault="00FF5559" w:rsidP="00583A33">
      <w:pPr>
        <w:ind w:left="-567" w:firstLine="567"/>
        <w:rPr>
          <w:spacing w:val="-15"/>
          <w:sz w:val="24"/>
          <w:szCs w:val="24"/>
        </w:rPr>
      </w:pPr>
      <w:r w:rsidRPr="008961D8">
        <w:rPr>
          <w:sz w:val="24"/>
          <w:szCs w:val="24"/>
        </w:rPr>
        <w:t>Границы сформированных земельных участков, ранее предоставленных в частную собственность, полностью либо в долевом выражении подлежат пересмотру по согласованию с собственниками земельных участков.</w:t>
      </w:r>
    </w:p>
    <w:p w:rsidR="00DA5C7B" w:rsidRPr="008961D8" w:rsidRDefault="00FF5559" w:rsidP="00857A90">
      <w:pPr>
        <w:pStyle w:val="1"/>
        <w:rPr>
          <w:rFonts w:ascii="Times New Roman" w:hAnsi="Times New Roman"/>
          <w:sz w:val="24"/>
          <w:szCs w:val="24"/>
        </w:rPr>
      </w:pPr>
      <w:bookmarkStart w:id="24" w:name="_Toc83723446"/>
      <w:r w:rsidRPr="008961D8">
        <w:rPr>
          <w:rFonts w:ascii="Times New Roman" w:hAnsi="Times New Roman"/>
          <w:b w:val="0"/>
          <w:bCs w:val="0"/>
          <w:spacing w:val="-1"/>
          <w:sz w:val="24"/>
          <w:szCs w:val="24"/>
        </w:rPr>
        <w:t xml:space="preserve">СТАТЬЯ 20. ОСОБЕННОСТИ ПОДГОТОВКИ ПРОЕКТОВ </w:t>
      </w:r>
      <w:r w:rsidRPr="008961D8">
        <w:rPr>
          <w:rFonts w:ascii="Times New Roman" w:hAnsi="Times New Roman"/>
          <w:b w:val="0"/>
          <w:bCs w:val="0"/>
          <w:spacing w:val="-3"/>
          <w:sz w:val="24"/>
          <w:szCs w:val="24"/>
        </w:rPr>
        <w:t xml:space="preserve">МЕЖЕВАНИЯ ТЕРРИТОРИЙ ДЛЯ КОМПЛЕКСНОГО ОСВОЕНИЯ В </w:t>
      </w:r>
      <w:r w:rsidRPr="008961D8">
        <w:rPr>
          <w:rFonts w:ascii="Times New Roman" w:hAnsi="Times New Roman"/>
          <w:b w:val="0"/>
          <w:bCs w:val="0"/>
          <w:sz w:val="24"/>
          <w:szCs w:val="24"/>
        </w:rPr>
        <w:t>ЦЕЛЯХ ЖИЛИЩНОГО СТРОИТЕЛЬСТВА</w:t>
      </w:r>
      <w:bookmarkEnd w:id="24"/>
    </w:p>
    <w:p w:rsidR="00DA5C7B" w:rsidRPr="008961D8" w:rsidRDefault="00FF5559" w:rsidP="00583A33">
      <w:pPr>
        <w:ind w:left="-567" w:firstLine="567"/>
        <w:rPr>
          <w:spacing w:val="-22"/>
          <w:sz w:val="24"/>
          <w:szCs w:val="24"/>
        </w:rPr>
      </w:pPr>
      <w:r w:rsidRPr="008961D8">
        <w:rPr>
          <w:sz w:val="24"/>
          <w:szCs w:val="24"/>
        </w:rPr>
        <w:t xml:space="preserve">Границы земельного участка для комплексного освоения в целях жилищного </w:t>
      </w:r>
      <w:r w:rsidRPr="008961D8">
        <w:rPr>
          <w:spacing w:val="-1"/>
          <w:sz w:val="24"/>
          <w:szCs w:val="24"/>
        </w:rPr>
        <w:t>строительства определяются по границам планировочной единицы.</w:t>
      </w:r>
    </w:p>
    <w:p w:rsidR="00DA5C7B" w:rsidRPr="008961D8" w:rsidRDefault="00FF5559" w:rsidP="00583A33">
      <w:pPr>
        <w:ind w:left="-567" w:firstLine="567"/>
        <w:rPr>
          <w:spacing w:val="-14"/>
          <w:sz w:val="24"/>
          <w:szCs w:val="24"/>
        </w:rPr>
      </w:pPr>
      <w:r w:rsidRPr="008961D8">
        <w:rPr>
          <w:sz w:val="24"/>
          <w:szCs w:val="24"/>
        </w:rPr>
        <w:t>При комплексном освоении в целях жилищного строительства в частично застроенной территории документация по планировке территории разрабатывается на всю планировочную единицу с учетом застроенной части.</w:t>
      </w:r>
    </w:p>
    <w:p w:rsidR="00DA5C7B" w:rsidRPr="008961D8" w:rsidRDefault="00FF5559" w:rsidP="00857A90">
      <w:pPr>
        <w:pStyle w:val="1"/>
        <w:rPr>
          <w:rFonts w:ascii="Times New Roman" w:hAnsi="Times New Roman"/>
          <w:sz w:val="24"/>
          <w:szCs w:val="24"/>
        </w:rPr>
      </w:pPr>
      <w:bookmarkStart w:id="25" w:name="_Toc83723447"/>
      <w:r w:rsidRPr="008961D8">
        <w:rPr>
          <w:rFonts w:ascii="Times New Roman" w:hAnsi="Times New Roman"/>
          <w:b w:val="0"/>
          <w:bCs w:val="0"/>
          <w:spacing w:val="-3"/>
          <w:sz w:val="24"/>
          <w:szCs w:val="24"/>
        </w:rPr>
        <w:t xml:space="preserve">СТАТЬЯ 21. СООТНОШЕНИЕ ДОКУМЕНТАЦИИ ПО ПЛАНИРОВКЕ </w:t>
      </w:r>
      <w:r w:rsidRPr="008961D8">
        <w:rPr>
          <w:rFonts w:ascii="Times New Roman" w:hAnsi="Times New Roman"/>
          <w:b w:val="0"/>
          <w:bCs w:val="0"/>
          <w:spacing w:val="-1"/>
          <w:sz w:val="24"/>
          <w:szCs w:val="24"/>
        </w:rPr>
        <w:t xml:space="preserve">ТЕРРИТОРИИ С НАСТОЯЩИМИ ПРАВИЛАМИ, ДОКУМЕНТАМИ </w:t>
      </w:r>
      <w:r w:rsidRPr="008961D8">
        <w:rPr>
          <w:rFonts w:ascii="Times New Roman" w:hAnsi="Times New Roman"/>
          <w:b w:val="0"/>
          <w:bCs w:val="0"/>
          <w:sz w:val="24"/>
          <w:szCs w:val="24"/>
        </w:rPr>
        <w:t>ТЕРРИТОРИАЛЬНОГО ПЛАНИРОВАНИЯ</w:t>
      </w:r>
      <w:bookmarkEnd w:id="25"/>
    </w:p>
    <w:p w:rsidR="00DA5C7B" w:rsidRPr="008961D8" w:rsidRDefault="00FF5559" w:rsidP="00583A33">
      <w:pPr>
        <w:ind w:left="-567" w:firstLine="567"/>
        <w:rPr>
          <w:spacing w:val="-22"/>
          <w:sz w:val="24"/>
          <w:szCs w:val="24"/>
        </w:rPr>
      </w:pPr>
      <w:r w:rsidRPr="008961D8">
        <w:rPr>
          <w:sz w:val="24"/>
          <w:szCs w:val="24"/>
        </w:rPr>
        <w:t xml:space="preserve">Разработка документации по планировке территории (проектов планировки и проектов межевания территорий, градостроительных планов земельных участков) </w:t>
      </w:r>
      <w:r w:rsidRPr="008961D8">
        <w:rPr>
          <w:spacing w:val="-1"/>
          <w:sz w:val="24"/>
          <w:szCs w:val="24"/>
        </w:rPr>
        <w:t xml:space="preserve">осуществляется на основании и в соответствии с настоящими Правилами и документами </w:t>
      </w:r>
      <w:r w:rsidRPr="008961D8">
        <w:rPr>
          <w:sz w:val="24"/>
          <w:szCs w:val="24"/>
        </w:rPr>
        <w:t>территориального планирования.</w:t>
      </w:r>
    </w:p>
    <w:p w:rsidR="00DA5C7B" w:rsidRPr="008961D8" w:rsidRDefault="00FF5559" w:rsidP="00583A33">
      <w:pPr>
        <w:ind w:left="-567" w:firstLine="567"/>
        <w:rPr>
          <w:spacing w:val="-14"/>
          <w:sz w:val="24"/>
          <w:szCs w:val="24"/>
        </w:rPr>
      </w:pPr>
      <w:r w:rsidRPr="008961D8">
        <w:rPr>
          <w:sz w:val="24"/>
          <w:szCs w:val="24"/>
        </w:rPr>
        <w:t xml:space="preserve">В связи с принятием настоящих Правил главой </w:t>
      </w:r>
      <w:proofErr w:type="spellStart"/>
      <w:r w:rsidRPr="008961D8">
        <w:rPr>
          <w:sz w:val="24"/>
          <w:szCs w:val="24"/>
        </w:rPr>
        <w:t>Варненского</w:t>
      </w:r>
      <w:proofErr w:type="spellEnd"/>
      <w:r w:rsidRPr="008961D8">
        <w:rPr>
          <w:sz w:val="24"/>
          <w:szCs w:val="24"/>
        </w:rPr>
        <w:t xml:space="preserve"> муниципального </w:t>
      </w:r>
      <w:r w:rsidRPr="008961D8">
        <w:rPr>
          <w:spacing w:val="-1"/>
          <w:sz w:val="24"/>
          <w:szCs w:val="24"/>
        </w:rPr>
        <w:t xml:space="preserve">района может быть принято решение о корректировке ранее утвержденной документации </w:t>
      </w:r>
      <w:r w:rsidRPr="008961D8">
        <w:rPr>
          <w:sz w:val="24"/>
          <w:szCs w:val="24"/>
        </w:rPr>
        <w:t>по планировке территории либо разработке новых документов территориального планирования, документации по планировке территории в целях их приведения в соответствие с настоящими Правилами.</w:t>
      </w:r>
    </w:p>
    <w:p w:rsidR="00DA5C7B" w:rsidRPr="008961D8" w:rsidRDefault="00FF5559" w:rsidP="00583A33">
      <w:pPr>
        <w:ind w:left="-567" w:firstLine="567"/>
        <w:rPr>
          <w:sz w:val="24"/>
          <w:szCs w:val="24"/>
        </w:rPr>
      </w:pPr>
      <w:r w:rsidRPr="008961D8">
        <w:rPr>
          <w:sz w:val="24"/>
          <w:szCs w:val="24"/>
        </w:rPr>
        <w:t xml:space="preserve">На основании документации по планировке территории, утвержденной главой </w:t>
      </w:r>
      <w:proofErr w:type="spellStart"/>
      <w:r w:rsidRPr="008961D8">
        <w:rPr>
          <w:sz w:val="24"/>
          <w:szCs w:val="24"/>
        </w:rPr>
        <w:t>Варненского</w:t>
      </w:r>
      <w:proofErr w:type="spellEnd"/>
      <w:r w:rsidRPr="008961D8">
        <w:rPr>
          <w:sz w:val="24"/>
          <w:szCs w:val="24"/>
        </w:rPr>
        <w:t xml:space="preserve"> муниципального района, Собрание депутатов </w:t>
      </w:r>
      <w:proofErr w:type="spellStart"/>
      <w:r w:rsidRPr="008961D8">
        <w:rPr>
          <w:sz w:val="24"/>
          <w:szCs w:val="24"/>
        </w:rPr>
        <w:t>Варненского</w:t>
      </w:r>
      <w:proofErr w:type="spellEnd"/>
      <w:r w:rsidRPr="008961D8">
        <w:rPr>
          <w:sz w:val="24"/>
          <w:szCs w:val="24"/>
        </w:rPr>
        <w:t xml:space="preserve"> муниципального района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изменения границ и наименования территориальных зон.</w:t>
      </w:r>
    </w:p>
    <w:p w:rsidR="00DA5C7B" w:rsidRPr="008961D8" w:rsidRDefault="00FF5559" w:rsidP="00583A33">
      <w:pPr>
        <w:ind w:left="-567" w:firstLine="567"/>
        <w:rPr>
          <w:sz w:val="24"/>
          <w:szCs w:val="24"/>
        </w:rPr>
      </w:pPr>
      <w:r w:rsidRPr="008961D8">
        <w:rPr>
          <w:spacing w:val="-15"/>
          <w:sz w:val="24"/>
          <w:szCs w:val="24"/>
        </w:rPr>
        <w:t>3.</w:t>
      </w:r>
      <w:r w:rsidRPr="008961D8">
        <w:rPr>
          <w:sz w:val="24"/>
          <w:szCs w:val="24"/>
        </w:rPr>
        <w:tab/>
        <w:t>В случае отсутствия документации по планировке территории формирование</w:t>
      </w:r>
      <w:r w:rsidRPr="008961D8">
        <w:rPr>
          <w:sz w:val="24"/>
          <w:szCs w:val="24"/>
        </w:rPr>
        <w:br/>
      </w:r>
      <w:r w:rsidRPr="008961D8">
        <w:rPr>
          <w:spacing w:val="-1"/>
          <w:sz w:val="24"/>
          <w:szCs w:val="24"/>
        </w:rPr>
        <w:t>земельных участков и размещение объектов капитального строительства осуществляется</w:t>
      </w:r>
      <w:r w:rsidRPr="008961D8">
        <w:rPr>
          <w:spacing w:val="-1"/>
          <w:sz w:val="24"/>
          <w:szCs w:val="24"/>
        </w:rPr>
        <w:br/>
      </w:r>
      <w:r w:rsidRPr="008961D8">
        <w:rPr>
          <w:sz w:val="24"/>
          <w:szCs w:val="24"/>
        </w:rPr>
        <w:t>при наличии положительного обоснования.</w:t>
      </w:r>
    </w:p>
    <w:p w:rsidR="00DA5C7B" w:rsidRPr="008961D8" w:rsidRDefault="00FF5559" w:rsidP="00583A33">
      <w:pPr>
        <w:ind w:left="-567" w:firstLine="567"/>
        <w:rPr>
          <w:sz w:val="24"/>
          <w:szCs w:val="24"/>
        </w:rPr>
      </w:pPr>
      <w:r w:rsidRPr="008961D8">
        <w:rPr>
          <w:spacing w:val="-14"/>
          <w:sz w:val="24"/>
          <w:szCs w:val="24"/>
        </w:rPr>
        <w:t>4.</w:t>
      </w:r>
      <w:r w:rsidRPr="008961D8">
        <w:rPr>
          <w:sz w:val="24"/>
          <w:szCs w:val="24"/>
        </w:rPr>
        <w:tab/>
        <w:t>В случае осуществления проектирования, строительства, реконструкции</w:t>
      </w:r>
      <w:r w:rsidRPr="008961D8">
        <w:rPr>
          <w:sz w:val="24"/>
          <w:szCs w:val="24"/>
        </w:rPr>
        <w:br/>
        <w:t>объектов капитального строительства на земельном участке, в отношении которого</w:t>
      </w:r>
      <w:r w:rsidRPr="008961D8">
        <w:rPr>
          <w:sz w:val="24"/>
          <w:szCs w:val="24"/>
        </w:rPr>
        <w:br/>
        <w:t>проект планировки и (или) проект межевания разработаны до введения в действие</w:t>
      </w:r>
      <w:r w:rsidRPr="008961D8">
        <w:rPr>
          <w:sz w:val="24"/>
          <w:szCs w:val="24"/>
        </w:rPr>
        <w:br/>
        <w:t>настоящих Правил, градостроительный план земельного участка подготавливается в</w:t>
      </w:r>
      <w:r w:rsidRPr="008961D8">
        <w:rPr>
          <w:sz w:val="24"/>
          <w:szCs w:val="24"/>
        </w:rPr>
        <w:br/>
        <w:t>качестве отдельного документа.</w:t>
      </w:r>
    </w:p>
    <w:p w:rsidR="00DA5C7B" w:rsidRPr="008961D8" w:rsidRDefault="00FF5559" w:rsidP="00857A90">
      <w:pPr>
        <w:pStyle w:val="1"/>
        <w:rPr>
          <w:rFonts w:ascii="Times New Roman" w:hAnsi="Times New Roman"/>
          <w:sz w:val="24"/>
          <w:szCs w:val="24"/>
        </w:rPr>
      </w:pPr>
      <w:bookmarkStart w:id="26" w:name="_Toc83723448"/>
      <w:r w:rsidRPr="008961D8">
        <w:rPr>
          <w:rFonts w:ascii="Times New Roman" w:hAnsi="Times New Roman"/>
          <w:b w:val="0"/>
          <w:bCs w:val="0"/>
          <w:sz w:val="24"/>
          <w:szCs w:val="24"/>
        </w:rPr>
        <w:t>СТАТЬЯ 22. ПОРЯДОК ПОДГОТОВКИ ГРАДОСТРОИТЕЛЬНЫХ ПЛАНОВ ЗЕМЕЛЬНЫХ УЧАСТКОВ</w:t>
      </w:r>
      <w:bookmarkEnd w:id="26"/>
    </w:p>
    <w:p w:rsidR="00DA5C7B" w:rsidRPr="008961D8" w:rsidRDefault="00FF5559" w:rsidP="00583A33">
      <w:pPr>
        <w:ind w:left="-567" w:firstLine="567"/>
        <w:rPr>
          <w:sz w:val="24"/>
          <w:szCs w:val="24"/>
        </w:rPr>
      </w:pPr>
      <w:r w:rsidRPr="008961D8">
        <w:rPr>
          <w:spacing w:val="-23"/>
          <w:sz w:val="24"/>
          <w:szCs w:val="24"/>
        </w:rPr>
        <w:t>1.</w:t>
      </w:r>
      <w:r w:rsidRPr="008961D8">
        <w:rPr>
          <w:sz w:val="24"/>
          <w:szCs w:val="24"/>
        </w:rPr>
        <w:tab/>
        <w:t>Подготовка градостроительных планов земельных участков осуществляется</w:t>
      </w:r>
      <w:r w:rsidRPr="008961D8">
        <w:rPr>
          <w:sz w:val="24"/>
          <w:szCs w:val="24"/>
        </w:rPr>
        <w:br/>
        <w:t>применительно к застроенным или предназначенным для строительства, реконструкции</w:t>
      </w:r>
      <w:r w:rsidRPr="008961D8">
        <w:rPr>
          <w:sz w:val="24"/>
          <w:szCs w:val="24"/>
        </w:rPr>
        <w:br/>
        <w:t>объектов капитального строительства земельным участкам.</w:t>
      </w:r>
    </w:p>
    <w:p w:rsidR="00DA5C7B" w:rsidRPr="008961D8" w:rsidRDefault="00FF5559" w:rsidP="00583A33">
      <w:pPr>
        <w:ind w:left="-567" w:firstLine="567"/>
        <w:rPr>
          <w:sz w:val="24"/>
          <w:szCs w:val="24"/>
        </w:rPr>
      </w:pPr>
      <w:r w:rsidRPr="008961D8">
        <w:rPr>
          <w:spacing w:val="-14"/>
          <w:sz w:val="24"/>
          <w:szCs w:val="24"/>
        </w:rPr>
        <w:t>2.</w:t>
      </w:r>
      <w:r w:rsidRPr="008961D8">
        <w:rPr>
          <w:sz w:val="24"/>
          <w:szCs w:val="24"/>
        </w:rPr>
        <w:tab/>
      </w:r>
      <w:r w:rsidRPr="008961D8">
        <w:rPr>
          <w:spacing w:val="-1"/>
          <w:sz w:val="24"/>
          <w:szCs w:val="24"/>
        </w:rPr>
        <w:t>Подготовка градостроительного плана земельного участка осуществляется:</w:t>
      </w:r>
    </w:p>
    <w:p w:rsidR="00DA5C7B" w:rsidRPr="008961D8" w:rsidRDefault="00FF5559" w:rsidP="00583A33">
      <w:pPr>
        <w:ind w:left="-567" w:firstLine="567"/>
        <w:rPr>
          <w:sz w:val="24"/>
          <w:szCs w:val="24"/>
        </w:rPr>
      </w:pPr>
      <w:r w:rsidRPr="008961D8">
        <w:rPr>
          <w:spacing w:val="-20"/>
          <w:sz w:val="24"/>
          <w:szCs w:val="24"/>
        </w:rPr>
        <w:t>1)</w:t>
      </w:r>
      <w:r w:rsidRPr="008961D8">
        <w:rPr>
          <w:sz w:val="24"/>
          <w:szCs w:val="24"/>
        </w:rPr>
        <w:tab/>
        <w:t>в составе проекта межевания территории - в случаях, когда подготавливаются</w:t>
      </w:r>
      <w:r w:rsidRPr="008961D8">
        <w:rPr>
          <w:sz w:val="24"/>
          <w:szCs w:val="24"/>
        </w:rPr>
        <w:br/>
        <w:t>основания для формирования из состава муниципальных земель земельных участков в</w:t>
      </w:r>
      <w:r w:rsidRPr="008961D8">
        <w:rPr>
          <w:sz w:val="24"/>
          <w:szCs w:val="24"/>
        </w:rPr>
        <w:br/>
        <w:t>целях предоставления физическим, юридическим лицам для строительства, а также в</w:t>
      </w:r>
      <w:r w:rsidRPr="008961D8">
        <w:rPr>
          <w:sz w:val="24"/>
          <w:szCs w:val="24"/>
        </w:rPr>
        <w:br/>
        <w:t>случаях планирования реконструкции в границах нескольких земельных участков;</w:t>
      </w:r>
    </w:p>
    <w:p w:rsidR="00DA5C7B" w:rsidRPr="008961D8" w:rsidRDefault="00FF5559" w:rsidP="00583A33">
      <w:pPr>
        <w:ind w:left="-567" w:firstLine="567"/>
        <w:rPr>
          <w:sz w:val="24"/>
          <w:szCs w:val="24"/>
        </w:rPr>
      </w:pPr>
      <w:r w:rsidRPr="008961D8">
        <w:rPr>
          <w:spacing w:val="-10"/>
          <w:sz w:val="24"/>
          <w:szCs w:val="24"/>
        </w:rPr>
        <w:t>2)</w:t>
      </w:r>
      <w:r w:rsidRPr="008961D8">
        <w:rPr>
          <w:sz w:val="24"/>
          <w:szCs w:val="24"/>
        </w:rPr>
        <w:tab/>
        <w:t>в виде отдельного документа - в случаях планирования строительства,</w:t>
      </w:r>
      <w:r w:rsidRPr="008961D8">
        <w:rPr>
          <w:sz w:val="24"/>
          <w:szCs w:val="24"/>
        </w:rPr>
        <w:br/>
        <w:t>реконструкции, капитального ремонта зданий, строений, сооружений в границах ранее</w:t>
      </w:r>
      <w:r w:rsidRPr="008961D8">
        <w:rPr>
          <w:sz w:val="24"/>
          <w:szCs w:val="24"/>
        </w:rPr>
        <w:br/>
        <w:t>сформированных земельных участков, применительно к которым отсутствуют</w:t>
      </w:r>
      <w:r w:rsidRPr="008961D8">
        <w:rPr>
          <w:sz w:val="24"/>
          <w:szCs w:val="24"/>
        </w:rPr>
        <w:br/>
        <w:t>градостроительные планы земельных участков, либо ранее утвержденные</w:t>
      </w:r>
      <w:r w:rsidRPr="008961D8">
        <w:rPr>
          <w:sz w:val="24"/>
          <w:szCs w:val="24"/>
        </w:rPr>
        <w:br/>
      </w:r>
      <w:r w:rsidRPr="008961D8">
        <w:rPr>
          <w:spacing w:val="-1"/>
          <w:sz w:val="24"/>
          <w:szCs w:val="24"/>
        </w:rPr>
        <w:t>градостроительные планы земельных участков не соответствуют настоящим Правилам.</w:t>
      </w:r>
    </w:p>
    <w:p w:rsidR="00DA5C7B" w:rsidRPr="008961D8" w:rsidRDefault="00FF5559" w:rsidP="00583A33">
      <w:pPr>
        <w:ind w:left="-567" w:firstLine="567"/>
        <w:rPr>
          <w:sz w:val="24"/>
          <w:szCs w:val="24"/>
        </w:rPr>
      </w:pPr>
      <w:r w:rsidRPr="008961D8">
        <w:rPr>
          <w:spacing w:val="-15"/>
          <w:sz w:val="24"/>
          <w:szCs w:val="24"/>
        </w:rPr>
        <w:t>3.</w:t>
      </w:r>
      <w:r w:rsidRPr="008961D8">
        <w:rPr>
          <w:sz w:val="24"/>
          <w:szCs w:val="24"/>
        </w:rPr>
        <w:tab/>
        <w:t>Градостроительные планы земельных участков в виде отдельного документа</w:t>
      </w:r>
      <w:r w:rsidRPr="008961D8">
        <w:rPr>
          <w:sz w:val="24"/>
          <w:szCs w:val="24"/>
        </w:rPr>
        <w:br/>
        <w:t>подготавливаются структурным подразделением администрации района в сфере</w:t>
      </w:r>
      <w:r w:rsidRPr="008961D8">
        <w:rPr>
          <w:sz w:val="24"/>
          <w:szCs w:val="24"/>
        </w:rPr>
        <w:br/>
      </w:r>
      <w:r w:rsidRPr="008961D8">
        <w:rPr>
          <w:spacing w:val="-1"/>
          <w:sz w:val="24"/>
          <w:szCs w:val="24"/>
        </w:rPr>
        <w:t>градостроительной деятельности она сновании заявлений заинтересованных физических</w:t>
      </w:r>
      <w:r w:rsidRPr="008961D8">
        <w:rPr>
          <w:spacing w:val="-1"/>
          <w:sz w:val="24"/>
          <w:szCs w:val="24"/>
        </w:rPr>
        <w:br/>
      </w:r>
      <w:r w:rsidRPr="008961D8">
        <w:rPr>
          <w:sz w:val="24"/>
          <w:szCs w:val="24"/>
        </w:rPr>
        <w:t>или юридических лиц о выдаче градостроительного плана земельного участка и</w:t>
      </w:r>
      <w:r w:rsidRPr="008961D8">
        <w:rPr>
          <w:sz w:val="24"/>
          <w:szCs w:val="24"/>
        </w:rPr>
        <w:br/>
        <w:t>утверждаются постановлением главы района.</w:t>
      </w:r>
    </w:p>
    <w:p w:rsidR="00DA5C7B" w:rsidRPr="008961D8" w:rsidRDefault="00FF5559" w:rsidP="00583A33">
      <w:pPr>
        <w:ind w:left="-567" w:firstLine="567"/>
        <w:rPr>
          <w:spacing w:val="-14"/>
          <w:sz w:val="24"/>
          <w:szCs w:val="24"/>
        </w:rPr>
      </w:pPr>
      <w:r w:rsidRPr="008961D8">
        <w:rPr>
          <w:sz w:val="24"/>
          <w:szCs w:val="24"/>
        </w:rPr>
        <w:t>Подготовка градостроительного плана земельного участка осуществляется в течение тридцати дней со дня поступления заявления.</w:t>
      </w:r>
    </w:p>
    <w:p w:rsidR="00DA5C7B" w:rsidRPr="008961D8" w:rsidRDefault="00FF5559" w:rsidP="00583A33">
      <w:pPr>
        <w:ind w:left="-567" w:firstLine="567"/>
        <w:rPr>
          <w:sz w:val="24"/>
          <w:szCs w:val="24"/>
        </w:rPr>
      </w:pPr>
      <w:r w:rsidRPr="008961D8">
        <w:rPr>
          <w:sz w:val="24"/>
          <w:szCs w:val="24"/>
        </w:rPr>
        <w:t>При подготовке градостроительного плана земельного участка на основании заявления физического или юридического лица границы и размер земельного участка</w:t>
      </w:r>
      <w:r w:rsidR="00555BEF" w:rsidRPr="008961D8">
        <w:rPr>
          <w:sz w:val="24"/>
          <w:szCs w:val="24"/>
        </w:rPr>
        <w:t xml:space="preserve"> </w:t>
      </w:r>
      <w:r w:rsidRPr="008961D8">
        <w:rPr>
          <w:spacing w:val="-1"/>
          <w:sz w:val="24"/>
          <w:szCs w:val="24"/>
        </w:rPr>
        <w:t xml:space="preserve">определяются с учетом требований Градостроительного кодекса Российской Федерации, </w:t>
      </w:r>
      <w:r w:rsidRPr="008961D8">
        <w:rPr>
          <w:sz w:val="24"/>
          <w:szCs w:val="24"/>
        </w:rPr>
        <w:t>земельного законодательства и настоящих Правил. Границы земельного участка устанавливаются с учетом красных линий, границы смежных земельных участков (при их наличии), естественных границ земельного участка.</w:t>
      </w:r>
    </w:p>
    <w:p w:rsidR="00DA5C7B" w:rsidRPr="008961D8" w:rsidRDefault="00FF5559" w:rsidP="00583A33">
      <w:pPr>
        <w:ind w:left="-567" w:firstLine="567"/>
        <w:rPr>
          <w:sz w:val="24"/>
          <w:szCs w:val="24"/>
        </w:rPr>
      </w:pPr>
      <w:r w:rsidRPr="008961D8">
        <w:rPr>
          <w:sz w:val="24"/>
          <w:szCs w:val="24"/>
        </w:rPr>
        <w:t xml:space="preserve">6. Градостроительные планы земельных участков являются обязательным основанием </w:t>
      </w:r>
      <w:proofErr w:type="gramStart"/>
      <w:r w:rsidRPr="008961D8">
        <w:rPr>
          <w:sz w:val="24"/>
          <w:szCs w:val="24"/>
        </w:rPr>
        <w:t>для</w:t>
      </w:r>
      <w:proofErr w:type="gramEnd"/>
      <w:r w:rsidRPr="008961D8">
        <w:rPr>
          <w:sz w:val="24"/>
          <w:szCs w:val="24"/>
        </w:rPr>
        <w:t>:</w:t>
      </w:r>
    </w:p>
    <w:p w:rsidR="00DA5C7B" w:rsidRPr="008961D8" w:rsidRDefault="00FF5559" w:rsidP="00583A33">
      <w:pPr>
        <w:ind w:left="-567" w:firstLine="567"/>
        <w:rPr>
          <w:spacing w:val="-19"/>
          <w:sz w:val="24"/>
          <w:szCs w:val="24"/>
        </w:rPr>
      </w:pPr>
      <w:r w:rsidRPr="008961D8">
        <w:rPr>
          <w:spacing w:val="-1"/>
          <w:sz w:val="24"/>
          <w:szCs w:val="24"/>
        </w:rPr>
        <w:t>выноса границ земельных участков на местность - в случаях градостроительной подготовки и формирования земельных участков из состава муниципальных земель;</w:t>
      </w:r>
    </w:p>
    <w:p w:rsidR="00DA5C7B" w:rsidRPr="008961D8" w:rsidRDefault="00FF5559" w:rsidP="00583A33">
      <w:pPr>
        <w:ind w:left="-567" w:firstLine="567"/>
        <w:rPr>
          <w:spacing w:val="-10"/>
          <w:sz w:val="24"/>
          <w:szCs w:val="24"/>
        </w:rPr>
      </w:pPr>
      <w:r w:rsidRPr="008961D8">
        <w:rPr>
          <w:spacing w:val="-1"/>
          <w:sz w:val="24"/>
          <w:szCs w:val="24"/>
        </w:rPr>
        <w:t>принятия решений о предоставлении физическим и юридическим лицам прав на сформированные из состава муниципальных земель земельные участки;</w:t>
      </w:r>
    </w:p>
    <w:p w:rsidR="00DA5C7B" w:rsidRPr="008961D8" w:rsidRDefault="00FF5559" w:rsidP="00583A33">
      <w:pPr>
        <w:ind w:left="-567" w:firstLine="567"/>
        <w:rPr>
          <w:sz w:val="24"/>
          <w:szCs w:val="24"/>
        </w:rPr>
      </w:pPr>
      <w:r w:rsidRPr="008961D8">
        <w:rPr>
          <w:spacing w:val="-12"/>
          <w:sz w:val="24"/>
          <w:szCs w:val="24"/>
        </w:rPr>
        <w:t>3)</w:t>
      </w:r>
      <w:r w:rsidRPr="008961D8">
        <w:rPr>
          <w:sz w:val="24"/>
          <w:szCs w:val="24"/>
        </w:rPr>
        <w:tab/>
        <w:t>принятия решений об изъятии, в том числе путем выкупа, резервировании</w:t>
      </w:r>
      <w:r w:rsidRPr="008961D8">
        <w:rPr>
          <w:sz w:val="24"/>
          <w:szCs w:val="24"/>
        </w:rPr>
        <w:br/>
        <w:t>земельных участков для муниципальных нужд;</w:t>
      </w:r>
    </w:p>
    <w:p w:rsidR="00DA5C7B" w:rsidRPr="008961D8" w:rsidRDefault="00FF5559" w:rsidP="00583A33">
      <w:pPr>
        <w:ind w:left="-567" w:firstLine="567"/>
        <w:rPr>
          <w:sz w:val="24"/>
          <w:szCs w:val="24"/>
        </w:rPr>
      </w:pPr>
      <w:r w:rsidRPr="008961D8">
        <w:rPr>
          <w:spacing w:val="-10"/>
          <w:sz w:val="24"/>
          <w:szCs w:val="24"/>
        </w:rPr>
        <w:t>4)</w:t>
      </w:r>
      <w:r w:rsidRPr="008961D8">
        <w:rPr>
          <w:sz w:val="24"/>
          <w:szCs w:val="24"/>
        </w:rPr>
        <w:tab/>
        <w:t>подготовки проектной документации для строительства, реконструкции,</w:t>
      </w:r>
      <w:r w:rsidRPr="008961D8">
        <w:rPr>
          <w:sz w:val="24"/>
          <w:szCs w:val="24"/>
        </w:rPr>
        <w:br/>
        <w:t>капитального ремонта;</w:t>
      </w:r>
    </w:p>
    <w:p w:rsidR="00DA5C7B" w:rsidRPr="008961D8" w:rsidRDefault="00FF5559" w:rsidP="00583A33">
      <w:pPr>
        <w:ind w:left="-567" w:firstLine="567"/>
        <w:rPr>
          <w:spacing w:val="-11"/>
          <w:sz w:val="24"/>
          <w:szCs w:val="24"/>
        </w:rPr>
      </w:pPr>
      <w:r w:rsidRPr="008961D8">
        <w:rPr>
          <w:spacing w:val="-1"/>
          <w:sz w:val="24"/>
          <w:szCs w:val="24"/>
        </w:rPr>
        <w:t>выдачи разрешений на строительство;</w:t>
      </w:r>
    </w:p>
    <w:p w:rsidR="00DA5C7B" w:rsidRPr="008961D8" w:rsidRDefault="00FF5559" w:rsidP="00583A33">
      <w:pPr>
        <w:ind w:left="-567" w:firstLine="567"/>
        <w:rPr>
          <w:spacing w:val="-10"/>
          <w:sz w:val="24"/>
          <w:szCs w:val="24"/>
        </w:rPr>
      </w:pPr>
      <w:r w:rsidRPr="008961D8">
        <w:rPr>
          <w:spacing w:val="-1"/>
          <w:sz w:val="24"/>
          <w:szCs w:val="24"/>
        </w:rPr>
        <w:t>выдачи разрешений на ввод объектов в эксплуатацию.</w:t>
      </w:r>
    </w:p>
    <w:p w:rsidR="00DA5C7B" w:rsidRPr="008961D8" w:rsidRDefault="00FF5559" w:rsidP="00857A90">
      <w:pPr>
        <w:pStyle w:val="1"/>
        <w:rPr>
          <w:rFonts w:ascii="Times New Roman" w:hAnsi="Times New Roman"/>
          <w:sz w:val="24"/>
          <w:szCs w:val="24"/>
        </w:rPr>
      </w:pPr>
      <w:bookmarkStart w:id="27" w:name="_Toc83723449"/>
      <w:r w:rsidRPr="008961D8">
        <w:rPr>
          <w:rFonts w:ascii="Times New Roman" w:hAnsi="Times New Roman"/>
          <w:b w:val="0"/>
          <w:bCs w:val="0"/>
          <w:spacing w:val="-3"/>
          <w:sz w:val="24"/>
          <w:szCs w:val="24"/>
        </w:rPr>
        <w:t xml:space="preserve">СТАТЬЯ 23. РАЗМЕЩЕНИЕ СВЕДЕНИЙ ОБ УТВЕРЖДЕННОЙ </w:t>
      </w:r>
      <w:r w:rsidRPr="008961D8">
        <w:rPr>
          <w:rFonts w:ascii="Times New Roman" w:hAnsi="Times New Roman"/>
          <w:b w:val="0"/>
          <w:bCs w:val="0"/>
          <w:sz w:val="24"/>
          <w:szCs w:val="24"/>
        </w:rPr>
        <w:t xml:space="preserve">ДОКУМЕНТАЦИИ ПО ПЛАНИРОВКЕ ТЕРРИТОРИИ В </w:t>
      </w:r>
      <w:r w:rsidRPr="008961D8">
        <w:rPr>
          <w:rFonts w:ascii="Times New Roman" w:hAnsi="Times New Roman"/>
          <w:b w:val="0"/>
          <w:bCs w:val="0"/>
          <w:spacing w:val="-1"/>
          <w:sz w:val="24"/>
          <w:szCs w:val="24"/>
        </w:rPr>
        <w:t xml:space="preserve">ИНФОРМАЦИОННОЙ СИСТЕМЕ ОБЕСПЕЧЕНИЯ </w:t>
      </w:r>
      <w:r w:rsidRPr="008961D8">
        <w:rPr>
          <w:rFonts w:ascii="Times New Roman" w:hAnsi="Times New Roman"/>
          <w:b w:val="0"/>
          <w:bCs w:val="0"/>
          <w:sz w:val="24"/>
          <w:szCs w:val="24"/>
        </w:rPr>
        <w:t>ГРАДОСТРОИТЕЛЬНОЙ ДЕЯТЕЛЬНОСТИ</w:t>
      </w:r>
      <w:bookmarkEnd w:id="27"/>
    </w:p>
    <w:p w:rsidR="00DA5C7B" w:rsidRPr="008961D8" w:rsidRDefault="00FF5559" w:rsidP="00583A33">
      <w:pPr>
        <w:ind w:left="-567" w:firstLine="567"/>
        <w:rPr>
          <w:sz w:val="24"/>
          <w:szCs w:val="24"/>
        </w:rPr>
      </w:pPr>
      <w:r w:rsidRPr="008961D8">
        <w:rPr>
          <w:spacing w:val="-23"/>
          <w:sz w:val="24"/>
          <w:szCs w:val="24"/>
        </w:rPr>
        <w:t>1.</w:t>
      </w:r>
      <w:r w:rsidRPr="008961D8">
        <w:rPr>
          <w:sz w:val="24"/>
          <w:szCs w:val="24"/>
        </w:rPr>
        <w:tab/>
        <w:t>Копии утвержденной документации по планировке территории поселения</w:t>
      </w:r>
      <w:r w:rsidRPr="008961D8">
        <w:rPr>
          <w:sz w:val="24"/>
          <w:szCs w:val="24"/>
        </w:rPr>
        <w:br/>
        <w:t>(проекты планировки, проекты межевания, градостроительные планы земельных</w:t>
      </w:r>
      <w:r w:rsidRPr="008961D8">
        <w:rPr>
          <w:sz w:val="24"/>
          <w:szCs w:val="24"/>
        </w:rPr>
        <w:br/>
        <w:t>участков) в течение семи дней со дня утверждения направляются в структурное</w:t>
      </w:r>
      <w:r w:rsidRPr="008961D8">
        <w:rPr>
          <w:sz w:val="24"/>
          <w:szCs w:val="24"/>
        </w:rPr>
        <w:br/>
        <w:t>подразделение администрации района в сфере градостроительной деятельности,</w:t>
      </w:r>
      <w:r w:rsidRPr="008961D8">
        <w:rPr>
          <w:sz w:val="24"/>
          <w:szCs w:val="24"/>
        </w:rPr>
        <w:br/>
        <w:t>осуществляющее ведение информационной системы обеспечения градостроительной</w:t>
      </w:r>
      <w:r w:rsidRPr="008961D8">
        <w:rPr>
          <w:sz w:val="24"/>
          <w:szCs w:val="24"/>
        </w:rPr>
        <w:br/>
        <w:t>деятельности.</w:t>
      </w:r>
    </w:p>
    <w:p w:rsidR="00555BEF" w:rsidRPr="008961D8" w:rsidRDefault="00FF5559" w:rsidP="00583A33">
      <w:pPr>
        <w:ind w:left="-567" w:firstLine="567"/>
        <w:rPr>
          <w:spacing w:val="-1"/>
          <w:sz w:val="24"/>
          <w:szCs w:val="24"/>
        </w:rPr>
      </w:pPr>
      <w:r w:rsidRPr="008961D8">
        <w:rPr>
          <w:spacing w:val="-14"/>
          <w:sz w:val="24"/>
          <w:szCs w:val="24"/>
        </w:rPr>
        <w:t>2.</w:t>
      </w:r>
      <w:r w:rsidRPr="008961D8">
        <w:rPr>
          <w:sz w:val="24"/>
          <w:szCs w:val="24"/>
        </w:rPr>
        <w:tab/>
      </w:r>
      <w:r w:rsidRPr="008961D8">
        <w:rPr>
          <w:spacing w:val="-1"/>
          <w:sz w:val="24"/>
          <w:szCs w:val="24"/>
        </w:rPr>
        <w:t>Структурное подразделение администрации района в сфере градостроительной</w:t>
      </w:r>
      <w:r w:rsidRPr="008961D8">
        <w:rPr>
          <w:spacing w:val="-1"/>
          <w:sz w:val="24"/>
          <w:szCs w:val="24"/>
        </w:rPr>
        <w:br/>
      </w:r>
      <w:r w:rsidRPr="008961D8">
        <w:rPr>
          <w:sz w:val="24"/>
          <w:szCs w:val="24"/>
        </w:rPr>
        <w:t>деятельности, осуществляющее ведение информационной системе обеспечения</w:t>
      </w:r>
      <w:r w:rsidRPr="008961D8">
        <w:rPr>
          <w:sz w:val="24"/>
          <w:szCs w:val="24"/>
        </w:rPr>
        <w:br/>
        <w:t>градостроительной деятельности, в течение четырнадцати дней со дня получения</w:t>
      </w:r>
      <w:r w:rsidRPr="008961D8">
        <w:rPr>
          <w:sz w:val="24"/>
          <w:szCs w:val="24"/>
        </w:rPr>
        <w:br/>
        <w:t>соответствующих копий размещает их в информационной системе обеспечения</w:t>
      </w:r>
      <w:r w:rsidRPr="008961D8">
        <w:rPr>
          <w:sz w:val="24"/>
          <w:szCs w:val="24"/>
        </w:rPr>
        <w:br/>
      </w:r>
      <w:r w:rsidRPr="008961D8">
        <w:rPr>
          <w:spacing w:val="-1"/>
          <w:sz w:val="24"/>
          <w:szCs w:val="24"/>
        </w:rPr>
        <w:t xml:space="preserve">градостроительной деятельности </w:t>
      </w:r>
      <w:proofErr w:type="spellStart"/>
      <w:r w:rsidRPr="008961D8">
        <w:rPr>
          <w:spacing w:val="-1"/>
          <w:sz w:val="24"/>
          <w:szCs w:val="24"/>
        </w:rPr>
        <w:t>Варненского</w:t>
      </w:r>
      <w:proofErr w:type="spellEnd"/>
      <w:r w:rsidRPr="008961D8">
        <w:rPr>
          <w:spacing w:val="-1"/>
          <w:sz w:val="24"/>
          <w:szCs w:val="24"/>
        </w:rPr>
        <w:t xml:space="preserve"> муниципального района.</w:t>
      </w:r>
    </w:p>
    <w:p w:rsidR="00555BEF" w:rsidRPr="008961D8" w:rsidRDefault="00555BEF" w:rsidP="00583A33">
      <w:pPr>
        <w:ind w:left="-567" w:firstLine="567"/>
        <w:rPr>
          <w:spacing w:val="-1"/>
          <w:sz w:val="24"/>
          <w:szCs w:val="24"/>
        </w:rPr>
      </w:pPr>
    </w:p>
    <w:p w:rsidR="00DA5C7B" w:rsidRPr="008961D8" w:rsidRDefault="00FF5559" w:rsidP="00857A90">
      <w:pPr>
        <w:pStyle w:val="1"/>
        <w:rPr>
          <w:rFonts w:ascii="Times New Roman" w:hAnsi="Times New Roman"/>
          <w:sz w:val="24"/>
          <w:szCs w:val="24"/>
        </w:rPr>
      </w:pPr>
      <w:bookmarkStart w:id="28" w:name="_Toc83723450"/>
      <w:r w:rsidRPr="008961D8">
        <w:rPr>
          <w:rFonts w:ascii="Times New Roman" w:hAnsi="Times New Roman"/>
          <w:b w:val="0"/>
          <w:bCs w:val="0"/>
          <w:spacing w:val="-1"/>
          <w:sz w:val="24"/>
          <w:szCs w:val="24"/>
        </w:rPr>
        <w:t xml:space="preserve">ГЛАВА </w:t>
      </w:r>
      <w:r w:rsidRPr="008961D8">
        <w:rPr>
          <w:rFonts w:ascii="Times New Roman" w:hAnsi="Times New Roman"/>
          <w:b w:val="0"/>
          <w:bCs w:val="0"/>
          <w:spacing w:val="-1"/>
          <w:sz w:val="24"/>
          <w:szCs w:val="24"/>
          <w:lang w:val="en-US"/>
        </w:rPr>
        <w:t>IV</w:t>
      </w:r>
      <w:r w:rsidRPr="008961D8">
        <w:rPr>
          <w:rFonts w:ascii="Times New Roman" w:hAnsi="Times New Roman"/>
          <w:b w:val="0"/>
          <w:bCs w:val="0"/>
          <w:spacing w:val="-1"/>
          <w:sz w:val="24"/>
          <w:szCs w:val="24"/>
        </w:rPr>
        <w:t xml:space="preserve">. ГРАДОСТРОИТЕЛЬНОЕ ЗОНИРОВАНИЕ И </w:t>
      </w:r>
      <w:r w:rsidRPr="008961D8">
        <w:rPr>
          <w:rFonts w:ascii="Times New Roman" w:hAnsi="Times New Roman"/>
          <w:b w:val="0"/>
          <w:bCs w:val="0"/>
          <w:spacing w:val="-3"/>
          <w:sz w:val="24"/>
          <w:szCs w:val="24"/>
        </w:rPr>
        <w:t xml:space="preserve">РЕГЛАМЕНТИРОВАНИЕ ИСПОЛЬЗОВАНИЯ ТЕРРИТОРИИ </w:t>
      </w:r>
      <w:r w:rsidRPr="008961D8">
        <w:rPr>
          <w:rFonts w:ascii="Times New Roman" w:hAnsi="Times New Roman"/>
          <w:b w:val="0"/>
          <w:bCs w:val="0"/>
          <w:sz w:val="24"/>
          <w:szCs w:val="24"/>
        </w:rPr>
        <w:t>ПОСЕЛЕНИЯ</w:t>
      </w:r>
      <w:bookmarkEnd w:id="28"/>
    </w:p>
    <w:p w:rsidR="00DA5C7B" w:rsidRPr="008961D8" w:rsidRDefault="00FF5559" w:rsidP="00857A90">
      <w:pPr>
        <w:pStyle w:val="1"/>
        <w:rPr>
          <w:rFonts w:ascii="Times New Roman" w:hAnsi="Times New Roman"/>
          <w:sz w:val="24"/>
          <w:szCs w:val="24"/>
        </w:rPr>
      </w:pPr>
      <w:bookmarkStart w:id="29" w:name="_Toc83723451"/>
      <w:r w:rsidRPr="008961D8">
        <w:rPr>
          <w:rFonts w:ascii="Times New Roman" w:hAnsi="Times New Roman"/>
          <w:b w:val="0"/>
          <w:bCs w:val="0"/>
          <w:spacing w:val="-3"/>
          <w:sz w:val="24"/>
          <w:szCs w:val="24"/>
        </w:rPr>
        <w:t xml:space="preserve">СТАТЬЯ 24. ПЛАНИРОВОЧНАЯ ОРГАНИЗАЦИЯ ТЕРРИТОРИИ </w:t>
      </w:r>
      <w:r w:rsidRPr="008961D8">
        <w:rPr>
          <w:rFonts w:ascii="Times New Roman" w:hAnsi="Times New Roman"/>
          <w:b w:val="0"/>
          <w:bCs w:val="0"/>
          <w:sz w:val="24"/>
          <w:szCs w:val="24"/>
        </w:rPr>
        <w:t>ПОСЕЛЕНИЯ</w:t>
      </w:r>
      <w:bookmarkEnd w:id="29"/>
    </w:p>
    <w:p w:rsidR="00DA5C7B" w:rsidRPr="008961D8" w:rsidRDefault="00FF5559" w:rsidP="00583A33">
      <w:pPr>
        <w:ind w:left="-567" w:firstLine="567"/>
        <w:rPr>
          <w:sz w:val="24"/>
          <w:szCs w:val="24"/>
        </w:rPr>
      </w:pPr>
      <w:r w:rsidRPr="008961D8">
        <w:rPr>
          <w:spacing w:val="-22"/>
          <w:sz w:val="24"/>
          <w:szCs w:val="24"/>
        </w:rPr>
        <w:t>1.</w:t>
      </w:r>
      <w:r w:rsidRPr="008961D8">
        <w:rPr>
          <w:sz w:val="24"/>
          <w:szCs w:val="24"/>
        </w:rPr>
        <w:tab/>
        <w:t>Планировочное зонирование выполняется на основе планировочной структуры</w:t>
      </w:r>
      <w:r w:rsidRPr="008961D8">
        <w:rPr>
          <w:sz w:val="24"/>
          <w:szCs w:val="24"/>
        </w:rPr>
        <w:br/>
      </w:r>
      <w:r w:rsidRPr="008961D8">
        <w:rPr>
          <w:spacing w:val="-1"/>
          <w:sz w:val="24"/>
          <w:szCs w:val="24"/>
        </w:rPr>
        <w:t>поселения и включает в себя следующие территориальные элементы:</w:t>
      </w:r>
    </w:p>
    <w:p w:rsidR="00DA5C7B" w:rsidRPr="008961D8" w:rsidRDefault="00FF5559" w:rsidP="00583A33">
      <w:pPr>
        <w:ind w:left="-567" w:firstLine="567"/>
        <w:rPr>
          <w:spacing w:val="-41"/>
          <w:w w:val="90"/>
          <w:sz w:val="24"/>
          <w:szCs w:val="24"/>
        </w:rPr>
      </w:pPr>
      <w:r w:rsidRPr="008961D8">
        <w:rPr>
          <w:spacing w:val="-8"/>
          <w:w w:val="90"/>
          <w:sz w:val="24"/>
          <w:szCs w:val="24"/>
        </w:rPr>
        <w:t>поселение;</w:t>
      </w:r>
    </w:p>
    <w:p w:rsidR="00DA5C7B" w:rsidRPr="008961D8" w:rsidRDefault="00FF5559" w:rsidP="00583A33">
      <w:pPr>
        <w:ind w:left="-567" w:firstLine="567"/>
        <w:rPr>
          <w:spacing w:val="-32"/>
          <w:w w:val="90"/>
          <w:sz w:val="24"/>
          <w:szCs w:val="24"/>
        </w:rPr>
      </w:pPr>
      <w:r w:rsidRPr="008961D8">
        <w:rPr>
          <w:spacing w:val="-9"/>
          <w:w w:val="90"/>
          <w:sz w:val="24"/>
          <w:szCs w:val="24"/>
        </w:rPr>
        <w:t>населенный пункт;</w:t>
      </w:r>
    </w:p>
    <w:p w:rsidR="00DA5C7B" w:rsidRPr="008961D8" w:rsidRDefault="00FF5559" w:rsidP="00583A33">
      <w:pPr>
        <w:ind w:left="-567" w:firstLine="567"/>
        <w:rPr>
          <w:sz w:val="24"/>
          <w:szCs w:val="24"/>
        </w:rPr>
      </w:pPr>
      <w:r w:rsidRPr="008961D8">
        <w:rPr>
          <w:spacing w:val="-14"/>
          <w:sz w:val="24"/>
          <w:szCs w:val="24"/>
        </w:rPr>
        <w:t>2.</w:t>
      </w:r>
      <w:r w:rsidRPr="008961D8">
        <w:rPr>
          <w:sz w:val="24"/>
          <w:szCs w:val="24"/>
        </w:rPr>
        <w:tab/>
        <w:t>При формировании планировочной структуры границы всех территориальных</w:t>
      </w:r>
      <w:r w:rsidRPr="008961D8">
        <w:rPr>
          <w:sz w:val="24"/>
          <w:szCs w:val="24"/>
        </w:rPr>
        <w:br/>
      </w:r>
      <w:r w:rsidRPr="008961D8">
        <w:rPr>
          <w:spacing w:val="-1"/>
          <w:sz w:val="24"/>
          <w:szCs w:val="24"/>
        </w:rPr>
        <w:t>элементов должны проходить по красным линиям или другим линиям градостроительного</w:t>
      </w:r>
      <w:r w:rsidRPr="008961D8">
        <w:rPr>
          <w:spacing w:val="-1"/>
          <w:sz w:val="24"/>
          <w:szCs w:val="24"/>
        </w:rPr>
        <w:br/>
      </w:r>
      <w:r w:rsidRPr="008961D8">
        <w:rPr>
          <w:sz w:val="24"/>
          <w:szCs w:val="24"/>
        </w:rPr>
        <w:t>регулирования, в случае если такие линии не утверждены, допускается установление</w:t>
      </w:r>
      <w:r w:rsidRPr="008961D8">
        <w:rPr>
          <w:sz w:val="24"/>
          <w:szCs w:val="24"/>
        </w:rPr>
        <w:br/>
        <w:t>условной границы. При утверждении соответствующей линии градостроительного</w:t>
      </w:r>
      <w:r w:rsidRPr="008961D8">
        <w:rPr>
          <w:sz w:val="24"/>
          <w:szCs w:val="24"/>
        </w:rPr>
        <w:br/>
      </w:r>
      <w:r w:rsidRPr="008961D8">
        <w:rPr>
          <w:spacing w:val="-1"/>
          <w:sz w:val="24"/>
          <w:szCs w:val="24"/>
        </w:rPr>
        <w:t>регулирования, граница планировочного элемента должна быть уточнена.</w:t>
      </w:r>
    </w:p>
    <w:p w:rsidR="00DA5C7B" w:rsidRPr="008961D8" w:rsidRDefault="00FF5559" w:rsidP="00857A90">
      <w:pPr>
        <w:pStyle w:val="1"/>
        <w:rPr>
          <w:rFonts w:ascii="Times New Roman" w:hAnsi="Times New Roman"/>
          <w:sz w:val="24"/>
          <w:szCs w:val="24"/>
        </w:rPr>
      </w:pPr>
      <w:bookmarkStart w:id="30" w:name="_Toc83723452"/>
      <w:r w:rsidRPr="008961D8">
        <w:rPr>
          <w:rFonts w:ascii="Times New Roman" w:hAnsi="Times New Roman"/>
          <w:b w:val="0"/>
          <w:bCs w:val="0"/>
          <w:spacing w:val="-1"/>
          <w:sz w:val="24"/>
          <w:szCs w:val="24"/>
        </w:rPr>
        <w:t>СТАТЬЯ 25. КАРТА ГРАДОСТРОИТЕЛЬНОГО ЗОНИРОВАНИЯ</w:t>
      </w:r>
      <w:bookmarkEnd w:id="30"/>
    </w:p>
    <w:p w:rsidR="00DA5C7B" w:rsidRPr="008961D8" w:rsidRDefault="00FF5559" w:rsidP="00583A33">
      <w:pPr>
        <w:ind w:left="-567" w:firstLine="567"/>
        <w:rPr>
          <w:spacing w:val="-22"/>
          <w:sz w:val="24"/>
          <w:szCs w:val="24"/>
        </w:rPr>
      </w:pPr>
      <w:r w:rsidRPr="008961D8">
        <w:rPr>
          <w:spacing w:val="-1"/>
          <w:sz w:val="24"/>
          <w:szCs w:val="24"/>
        </w:rPr>
        <w:t xml:space="preserve">Карта градостроительного зонирования является составной графической частью </w:t>
      </w:r>
      <w:r w:rsidRPr="008961D8">
        <w:rPr>
          <w:sz w:val="24"/>
          <w:szCs w:val="24"/>
        </w:rPr>
        <w:t>настоящих Правил, на которой устанавливаются границы территориальных зон, а также отображаются границы зон с особыми условиями использования территорий, границы территорий объектов культурного наследия.</w:t>
      </w:r>
    </w:p>
    <w:p w:rsidR="00DA5C7B" w:rsidRPr="008961D8" w:rsidRDefault="00FF5559" w:rsidP="00583A33">
      <w:pPr>
        <w:ind w:left="-567" w:firstLine="567"/>
        <w:rPr>
          <w:spacing w:val="-14"/>
          <w:sz w:val="24"/>
          <w:szCs w:val="24"/>
        </w:rPr>
      </w:pPr>
      <w:r w:rsidRPr="008961D8">
        <w:rPr>
          <w:sz w:val="24"/>
          <w:szCs w:val="24"/>
        </w:rPr>
        <w:t xml:space="preserve">Границы территориальных зон должны отвечать требованию принадлежности </w:t>
      </w:r>
      <w:r w:rsidRPr="008961D8">
        <w:rPr>
          <w:spacing w:val="-1"/>
          <w:sz w:val="24"/>
          <w:szCs w:val="24"/>
        </w:rPr>
        <w:t xml:space="preserve">каждого земельного участка только к одной территориальной зоне. Формирование одного </w:t>
      </w:r>
      <w:r w:rsidRPr="008961D8">
        <w:rPr>
          <w:sz w:val="24"/>
          <w:szCs w:val="24"/>
        </w:rPr>
        <w:t>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DA5C7B" w:rsidRPr="008961D8" w:rsidRDefault="00FF5559" w:rsidP="00583A33">
      <w:pPr>
        <w:ind w:left="-567" w:firstLine="567"/>
        <w:rPr>
          <w:spacing w:val="-15"/>
          <w:sz w:val="24"/>
          <w:szCs w:val="24"/>
        </w:rPr>
      </w:pPr>
      <w:r w:rsidRPr="008961D8">
        <w:rPr>
          <w:spacing w:val="-1"/>
          <w:sz w:val="24"/>
          <w:szCs w:val="24"/>
        </w:rPr>
        <w:t>Границы территориальных зон устанавливаются с учетом:</w:t>
      </w:r>
    </w:p>
    <w:p w:rsidR="00DA5C7B" w:rsidRPr="008961D8" w:rsidRDefault="00DA5C7B" w:rsidP="00583A33">
      <w:pPr>
        <w:ind w:left="-567" w:firstLine="567"/>
        <w:rPr>
          <w:sz w:val="24"/>
          <w:szCs w:val="24"/>
        </w:rPr>
      </w:pPr>
    </w:p>
    <w:p w:rsidR="00DA5C7B" w:rsidRPr="008961D8" w:rsidRDefault="00FF5559" w:rsidP="00583A33">
      <w:pPr>
        <w:ind w:left="-567" w:firstLine="567"/>
        <w:rPr>
          <w:spacing w:val="-19"/>
          <w:sz w:val="24"/>
          <w:szCs w:val="24"/>
        </w:rPr>
      </w:pPr>
      <w:r w:rsidRPr="008961D8">
        <w:rPr>
          <w:sz w:val="24"/>
          <w:szCs w:val="24"/>
        </w:rPr>
        <w:t xml:space="preserve">возможности сочетания в пределах одной территориальной зоны различных </w:t>
      </w:r>
      <w:r w:rsidRPr="008961D8">
        <w:rPr>
          <w:spacing w:val="-1"/>
          <w:sz w:val="24"/>
          <w:szCs w:val="24"/>
        </w:rPr>
        <w:t>видов существующего и планируемого использования земельных участков;</w:t>
      </w:r>
    </w:p>
    <w:p w:rsidR="00DA5C7B" w:rsidRPr="008961D8" w:rsidRDefault="00FF5559" w:rsidP="00583A33">
      <w:pPr>
        <w:ind w:left="-567" w:firstLine="567"/>
        <w:rPr>
          <w:spacing w:val="-10"/>
          <w:sz w:val="24"/>
          <w:szCs w:val="24"/>
        </w:rPr>
      </w:pPr>
      <w:r w:rsidRPr="008961D8">
        <w:rPr>
          <w:sz w:val="24"/>
          <w:szCs w:val="24"/>
        </w:rPr>
        <w:t>функциональных зон и параметров их планируемого развития, определенных генеральным планом поселения, схемой территориального планирования муниципального района;</w:t>
      </w:r>
    </w:p>
    <w:p w:rsidR="00DA5C7B" w:rsidRPr="008961D8" w:rsidRDefault="00FF5559" w:rsidP="00583A33">
      <w:pPr>
        <w:ind w:left="-567" w:firstLine="567"/>
        <w:rPr>
          <w:sz w:val="24"/>
          <w:szCs w:val="24"/>
        </w:rPr>
      </w:pPr>
      <w:r w:rsidRPr="008961D8">
        <w:rPr>
          <w:spacing w:val="-12"/>
          <w:sz w:val="24"/>
          <w:szCs w:val="24"/>
        </w:rPr>
        <w:t>3)</w:t>
      </w:r>
      <w:r w:rsidRPr="008961D8">
        <w:rPr>
          <w:sz w:val="24"/>
          <w:szCs w:val="24"/>
        </w:rPr>
        <w:tab/>
        <w:t>определенных Градостроительным Кодексом Российской Федерации</w:t>
      </w:r>
      <w:r w:rsidRPr="008961D8">
        <w:rPr>
          <w:sz w:val="24"/>
          <w:szCs w:val="24"/>
        </w:rPr>
        <w:br/>
        <w:t>территориальных зон;</w:t>
      </w:r>
    </w:p>
    <w:p w:rsidR="00DA5C7B" w:rsidRPr="008961D8" w:rsidRDefault="00FF5559" w:rsidP="00583A33">
      <w:pPr>
        <w:ind w:left="-567" w:firstLine="567"/>
        <w:rPr>
          <w:spacing w:val="-10"/>
          <w:sz w:val="24"/>
          <w:szCs w:val="24"/>
        </w:rPr>
      </w:pPr>
      <w:r w:rsidRPr="008961D8">
        <w:rPr>
          <w:sz w:val="24"/>
          <w:szCs w:val="24"/>
        </w:rPr>
        <w:t>сложившейся планировки территории и существующего землепользования;</w:t>
      </w:r>
    </w:p>
    <w:p w:rsidR="00DA5C7B" w:rsidRPr="008961D8" w:rsidRDefault="00FF5559" w:rsidP="00583A33">
      <w:pPr>
        <w:ind w:left="-567" w:firstLine="567"/>
        <w:rPr>
          <w:spacing w:val="-11"/>
          <w:sz w:val="24"/>
          <w:szCs w:val="24"/>
        </w:rPr>
      </w:pPr>
      <w:r w:rsidRPr="008961D8">
        <w:rPr>
          <w:spacing w:val="-1"/>
          <w:sz w:val="24"/>
          <w:szCs w:val="24"/>
        </w:rPr>
        <w:t>планируемых изменений границ земель различных категорий;</w:t>
      </w:r>
    </w:p>
    <w:p w:rsidR="00DA5C7B" w:rsidRPr="008961D8" w:rsidRDefault="00FF5559" w:rsidP="00583A33">
      <w:pPr>
        <w:ind w:left="-567" w:firstLine="567"/>
        <w:rPr>
          <w:sz w:val="24"/>
          <w:szCs w:val="24"/>
        </w:rPr>
      </w:pPr>
      <w:r w:rsidRPr="008961D8">
        <w:rPr>
          <w:spacing w:val="-10"/>
          <w:sz w:val="24"/>
          <w:szCs w:val="24"/>
        </w:rPr>
        <w:t>6)</w:t>
      </w:r>
      <w:r w:rsidRPr="008961D8">
        <w:rPr>
          <w:sz w:val="24"/>
          <w:szCs w:val="24"/>
        </w:rPr>
        <w:tab/>
        <w:t>предотвращения возможности причинения вреда объектам капитального</w:t>
      </w:r>
      <w:r w:rsidRPr="008961D8">
        <w:rPr>
          <w:sz w:val="24"/>
          <w:szCs w:val="24"/>
        </w:rPr>
        <w:br/>
        <w:t>строительства, расположенным на смежных земельных участках;</w:t>
      </w:r>
    </w:p>
    <w:p w:rsidR="00DA5C7B" w:rsidRPr="008961D8" w:rsidRDefault="00FF5559" w:rsidP="00583A33">
      <w:pPr>
        <w:ind w:left="-567" w:firstLine="567"/>
        <w:rPr>
          <w:sz w:val="24"/>
          <w:szCs w:val="24"/>
        </w:rPr>
      </w:pPr>
      <w:r w:rsidRPr="008961D8">
        <w:rPr>
          <w:spacing w:val="-14"/>
          <w:sz w:val="24"/>
          <w:szCs w:val="24"/>
        </w:rPr>
        <w:t>4.</w:t>
      </w:r>
      <w:r w:rsidRPr="008961D8">
        <w:rPr>
          <w:sz w:val="24"/>
          <w:szCs w:val="24"/>
        </w:rPr>
        <w:tab/>
      </w:r>
      <w:r w:rsidRPr="008961D8">
        <w:rPr>
          <w:spacing w:val="-1"/>
          <w:sz w:val="24"/>
          <w:szCs w:val="24"/>
        </w:rPr>
        <w:t xml:space="preserve">Границы территориальных зон устанавливаются </w:t>
      </w:r>
      <w:proofErr w:type="gramStart"/>
      <w:r w:rsidRPr="008961D8">
        <w:rPr>
          <w:spacing w:val="-1"/>
          <w:sz w:val="24"/>
          <w:szCs w:val="24"/>
        </w:rPr>
        <w:t>по</w:t>
      </w:r>
      <w:proofErr w:type="gramEnd"/>
      <w:r w:rsidRPr="008961D8">
        <w:rPr>
          <w:spacing w:val="-1"/>
          <w:sz w:val="24"/>
          <w:szCs w:val="24"/>
        </w:rPr>
        <w:t>:</w:t>
      </w:r>
    </w:p>
    <w:p w:rsidR="00DA5C7B" w:rsidRPr="008961D8" w:rsidRDefault="00FF5559" w:rsidP="00583A33">
      <w:pPr>
        <w:ind w:left="-567" w:firstLine="567"/>
        <w:rPr>
          <w:sz w:val="24"/>
          <w:szCs w:val="24"/>
        </w:rPr>
      </w:pPr>
      <w:r w:rsidRPr="008961D8">
        <w:rPr>
          <w:spacing w:val="-20"/>
          <w:sz w:val="24"/>
          <w:szCs w:val="24"/>
        </w:rPr>
        <w:t>1)</w:t>
      </w:r>
      <w:r w:rsidRPr="008961D8">
        <w:rPr>
          <w:sz w:val="24"/>
          <w:szCs w:val="24"/>
        </w:rPr>
        <w:tab/>
        <w:t>линиям магистралей, улиц, проездов, разделяющим транспортные потоки</w:t>
      </w:r>
      <w:r w:rsidRPr="008961D8">
        <w:rPr>
          <w:sz w:val="24"/>
          <w:szCs w:val="24"/>
        </w:rPr>
        <w:br/>
        <w:t>противоположных направлений;</w:t>
      </w:r>
    </w:p>
    <w:p w:rsidR="00DA5C7B" w:rsidRPr="008961D8" w:rsidRDefault="00FF5559" w:rsidP="00583A33">
      <w:pPr>
        <w:ind w:left="-567" w:firstLine="567"/>
        <w:rPr>
          <w:spacing w:val="-10"/>
          <w:sz w:val="24"/>
          <w:szCs w:val="24"/>
        </w:rPr>
      </w:pPr>
      <w:r w:rsidRPr="008961D8">
        <w:rPr>
          <w:spacing w:val="-3"/>
          <w:sz w:val="24"/>
          <w:szCs w:val="24"/>
        </w:rPr>
        <w:t>красным линиям;</w:t>
      </w:r>
    </w:p>
    <w:p w:rsidR="00DA5C7B" w:rsidRPr="008961D8" w:rsidRDefault="00FF5559" w:rsidP="00583A33">
      <w:pPr>
        <w:ind w:left="-567" w:firstLine="567"/>
        <w:rPr>
          <w:spacing w:val="-11"/>
          <w:sz w:val="24"/>
          <w:szCs w:val="24"/>
        </w:rPr>
      </w:pPr>
      <w:r w:rsidRPr="008961D8">
        <w:rPr>
          <w:spacing w:val="-1"/>
          <w:sz w:val="24"/>
          <w:szCs w:val="24"/>
        </w:rPr>
        <w:t>границам земельных участков;</w:t>
      </w:r>
    </w:p>
    <w:p w:rsidR="00DA5C7B" w:rsidRPr="008961D8" w:rsidRDefault="00FF5559" w:rsidP="00583A33">
      <w:pPr>
        <w:ind w:left="-567" w:firstLine="567"/>
        <w:rPr>
          <w:spacing w:val="-10"/>
          <w:sz w:val="24"/>
          <w:szCs w:val="24"/>
        </w:rPr>
      </w:pPr>
      <w:r w:rsidRPr="008961D8">
        <w:rPr>
          <w:spacing w:val="-1"/>
          <w:sz w:val="24"/>
          <w:szCs w:val="24"/>
        </w:rPr>
        <w:t>границам населенных пунктов в пределах муниципальных образований;</w:t>
      </w:r>
    </w:p>
    <w:p w:rsidR="00DA5C7B" w:rsidRPr="008961D8" w:rsidRDefault="00FF5559" w:rsidP="00583A33">
      <w:pPr>
        <w:ind w:left="-567" w:firstLine="567"/>
        <w:rPr>
          <w:spacing w:val="-11"/>
          <w:sz w:val="24"/>
          <w:szCs w:val="24"/>
        </w:rPr>
      </w:pPr>
      <w:r w:rsidRPr="008961D8">
        <w:rPr>
          <w:spacing w:val="-1"/>
          <w:sz w:val="24"/>
          <w:szCs w:val="24"/>
        </w:rPr>
        <w:t>естественным границам природных объектов;</w:t>
      </w:r>
    </w:p>
    <w:p w:rsidR="00DA5C7B" w:rsidRPr="008961D8" w:rsidRDefault="00FF5559" w:rsidP="00583A33">
      <w:pPr>
        <w:ind w:left="-567" w:firstLine="567"/>
        <w:rPr>
          <w:spacing w:val="-10"/>
          <w:sz w:val="24"/>
          <w:szCs w:val="24"/>
        </w:rPr>
      </w:pPr>
      <w:r w:rsidRPr="008961D8">
        <w:rPr>
          <w:spacing w:val="-3"/>
          <w:sz w:val="24"/>
          <w:szCs w:val="24"/>
        </w:rPr>
        <w:t>иным границам.</w:t>
      </w:r>
    </w:p>
    <w:p w:rsidR="00857A90" w:rsidRPr="008961D8" w:rsidRDefault="00FF5559" w:rsidP="00583A33">
      <w:pPr>
        <w:ind w:left="-567" w:firstLine="567"/>
        <w:rPr>
          <w:sz w:val="24"/>
          <w:szCs w:val="24"/>
        </w:rPr>
      </w:pPr>
      <w:r w:rsidRPr="008961D8">
        <w:rPr>
          <w:spacing w:val="-16"/>
          <w:sz w:val="24"/>
          <w:szCs w:val="24"/>
        </w:rPr>
        <w:t>5.</w:t>
      </w:r>
      <w:r w:rsidRPr="008961D8">
        <w:rPr>
          <w:sz w:val="24"/>
          <w:szCs w:val="24"/>
        </w:rPr>
        <w:tab/>
        <w:t>Границы зон с особыми условиями использования территорий, границы</w:t>
      </w:r>
      <w:r w:rsidRPr="008961D8">
        <w:rPr>
          <w:sz w:val="24"/>
          <w:szCs w:val="24"/>
        </w:rPr>
        <w:br/>
        <w:t>территорий объектов культурного наследия, устанавливаемые в соответствии с</w:t>
      </w:r>
      <w:r w:rsidRPr="008961D8">
        <w:rPr>
          <w:sz w:val="24"/>
          <w:szCs w:val="24"/>
        </w:rPr>
        <w:br/>
        <w:t>законодательством Российской Федерации, могут не совпадать с границами</w:t>
      </w:r>
      <w:r w:rsidRPr="008961D8">
        <w:rPr>
          <w:sz w:val="24"/>
          <w:szCs w:val="24"/>
        </w:rPr>
        <w:br/>
        <w:t>территориальных зон.</w:t>
      </w:r>
    </w:p>
    <w:p w:rsidR="00964AB9" w:rsidRPr="008961D8" w:rsidRDefault="00964AB9" w:rsidP="00857A90">
      <w:pPr>
        <w:pStyle w:val="1"/>
        <w:rPr>
          <w:rFonts w:ascii="Times New Roman" w:hAnsi="Times New Roman"/>
          <w:sz w:val="24"/>
          <w:szCs w:val="24"/>
        </w:rPr>
      </w:pPr>
      <w:bookmarkStart w:id="31" w:name="_Toc83723453"/>
      <w:r w:rsidRPr="008961D8">
        <w:rPr>
          <w:rFonts w:ascii="Times New Roman" w:hAnsi="Times New Roman"/>
          <w:b w:val="0"/>
          <w:bCs w:val="0"/>
          <w:spacing w:val="-3"/>
          <w:sz w:val="24"/>
          <w:szCs w:val="24"/>
        </w:rPr>
        <w:t xml:space="preserve">СТАТЬЯ 26. ВИДЫ И СОСТАВ ТЕРРИТОРИАЛЬНЫХ ЗОН, </w:t>
      </w:r>
      <w:r w:rsidRPr="008961D8">
        <w:rPr>
          <w:rFonts w:ascii="Times New Roman" w:hAnsi="Times New Roman"/>
          <w:b w:val="0"/>
          <w:bCs w:val="0"/>
          <w:spacing w:val="-1"/>
          <w:sz w:val="24"/>
          <w:szCs w:val="24"/>
        </w:rPr>
        <w:t xml:space="preserve">ОБОЗНАЧЕННЫХ НА КАРТЕ ГРАДОСТРОИТЕЛЬНОГО </w:t>
      </w:r>
      <w:r w:rsidRPr="008961D8">
        <w:rPr>
          <w:rFonts w:ascii="Times New Roman" w:hAnsi="Times New Roman"/>
          <w:b w:val="0"/>
          <w:bCs w:val="0"/>
          <w:sz w:val="24"/>
          <w:szCs w:val="24"/>
        </w:rPr>
        <w:t>ЗОНИРОВАНИЯ</w:t>
      </w:r>
      <w:bookmarkEnd w:id="31"/>
    </w:p>
    <w:p w:rsidR="00964AB9" w:rsidRPr="008961D8" w:rsidRDefault="00964AB9" w:rsidP="00583A33">
      <w:pPr>
        <w:ind w:left="-567" w:firstLine="567"/>
        <w:rPr>
          <w:sz w:val="24"/>
          <w:szCs w:val="24"/>
        </w:rPr>
      </w:pPr>
      <w:r w:rsidRPr="008961D8">
        <w:rPr>
          <w:sz w:val="24"/>
          <w:szCs w:val="24"/>
        </w:rPr>
        <w:t xml:space="preserve">1. Территориальные зоны - зоны, для которых в правилах землепользования и </w:t>
      </w:r>
      <w:r w:rsidRPr="008961D8">
        <w:rPr>
          <w:spacing w:val="-1"/>
          <w:sz w:val="24"/>
          <w:szCs w:val="24"/>
        </w:rPr>
        <w:t>застройки</w:t>
      </w:r>
      <w:r w:rsidR="00583A33" w:rsidRPr="008961D8">
        <w:rPr>
          <w:spacing w:val="-1"/>
          <w:sz w:val="24"/>
          <w:szCs w:val="24"/>
        </w:rPr>
        <w:t xml:space="preserve"> </w:t>
      </w:r>
      <w:r w:rsidRPr="008961D8">
        <w:rPr>
          <w:spacing w:val="-1"/>
          <w:sz w:val="24"/>
          <w:szCs w:val="24"/>
        </w:rPr>
        <w:t>определены</w:t>
      </w:r>
      <w:r w:rsidR="00583A33" w:rsidRPr="008961D8">
        <w:rPr>
          <w:spacing w:val="-1"/>
          <w:sz w:val="24"/>
          <w:szCs w:val="24"/>
        </w:rPr>
        <w:t xml:space="preserve"> </w:t>
      </w:r>
      <w:r w:rsidRPr="008961D8">
        <w:rPr>
          <w:spacing w:val="-1"/>
          <w:sz w:val="24"/>
          <w:szCs w:val="24"/>
        </w:rPr>
        <w:t>границы</w:t>
      </w:r>
      <w:r w:rsidR="00583A33" w:rsidRPr="008961D8">
        <w:rPr>
          <w:spacing w:val="-1"/>
          <w:sz w:val="24"/>
          <w:szCs w:val="24"/>
        </w:rPr>
        <w:t xml:space="preserve"> </w:t>
      </w:r>
      <w:r w:rsidRPr="008961D8">
        <w:rPr>
          <w:spacing w:val="-1"/>
          <w:sz w:val="24"/>
          <w:szCs w:val="24"/>
        </w:rPr>
        <w:t>и</w:t>
      </w:r>
      <w:r w:rsidR="00583A33" w:rsidRPr="008961D8">
        <w:rPr>
          <w:spacing w:val="-1"/>
          <w:sz w:val="24"/>
          <w:szCs w:val="24"/>
        </w:rPr>
        <w:t xml:space="preserve"> </w:t>
      </w:r>
      <w:r w:rsidRPr="008961D8">
        <w:rPr>
          <w:spacing w:val="-1"/>
          <w:sz w:val="24"/>
          <w:szCs w:val="24"/>
        </w:rPr>
        <w:t>установлены</w:t>
      </w:r>
      <w:r w:rsidR="00583A33" w:rsidRPr="008961D8">
        <w:rPr>
          <w:spacing w:val="-1"/>
          <w:sz w:val="24"/>
          <w:szCs w:val="24"/>
        </w:rPr>
        <w:t xml:space="preserve"> </w:t>
      </w:r>
      <w:r w:rsidRPr="008961D8">
        <w:rPr>
          <w:spacing w:val="-1"/>
          <w:sz w:val="24"/>
          <w:szCs w:val="24"/>
        </w:rPr>
        <w:t>градостроительные</w:t>
      </w:r>
      <w:r w:rsidR="00583A33" w:rsidRPr="008961D8">
        <w:rPr>
          <w:spacing w:val="-1"/>
          <w:sz w:val="24"/>
          <w:szCs w:val="24"/>
        </w:rPr>
        <w:t xml:space="preserve"> </w:t>
      </w:r>
      <w:r w:rsidRPr="008961D8">
        <w:rPr>
          <w:spacing w:val="-1"/>
          <w:sz w:val="24"/>
          <w:szCs w:val="24"/>
        </w:rPr>
        <w:t>регламенты. 2.</w:t>
      </w:r>
      <w:r w:rsidR="00583A33" w:rsidRPr="008961D8">
        <w:rPr>
          <w:spacing w:val="-1"/>
          <w:sz w:val="24"/>
          <w:szCs w:val="24"/>
        </w:rPr>
        <w:t xml:space="preserve"> </w:t>
      </w:r>
      <w:r w:rsidRPr="008961D8">
        <w:rPr>
          <w:spacing w:val="-1"/>
          <w:sz w:val="24"/>
          <w:szCs w:val="24"/>
        </w:rPr>
        <w:t xml:space="preserve">Границы территориальных зон на карте градостроительного зонирования установлены </w:t>
      </w:r>
      <w:proofErr w:type="gramStart"/>
      <w:r w:rsidRPr="008961D8">
        <w:rPr>
          <w:sz w:val="24"/>
          <w:szCs w:val="24"/>
        </w:rPr>
        <w:t>по</w:t>
      </w:r>
      <w:proofErr w:type="gramEnd"/>
      <w:r w:rsidRPr="008961D8">
        <w:rPr>
          <w:sz w:val="24"/>
          <w:szCs w:val="24"/>
        </w:rPr>
        <w:t>:</w:t>
      </w:r>
    </w:p>
    <w:p w:rsidR="00964AB9" w:rsidRPr="008961D8" w:rsidRDefault="00964AB9" w:rsidP="00583A33">
      <w:pPr>
        <w:ind w:left="-567" w:firstLine="567"/>
        <w:rPr>
          <w:sz w:val="24"/>
          <w:szCs w:val="24"/>
        </w:rPr>
      </w:pPr>
      <w:r w:rsidRPr="008961D8">
        <w:rPr>
          <w:spacing w:val="-8"/>
          <w:sz w:val="24"/>
          <w:szCs w:val="24"/>
        </w:rPr>
        <w:t>2.1.</w:t>
      </w:r>
      <w:r w:rsidRPr="008961D8">
        <w:rPr>
          <w:sz w:val="24"/>
          <w:szCs w:val="24"/>
        </w:rPr>
        <w:tab/>
        <w:t>линиям</w:t>
      </w:r>
      <w:r w:rsidR="00583A33" w:rsidRPr="008961D8">
        <w:rPr>
          <w:sz w:val="24"/>
          <w:szCs w:val="24"/>
        </w:rPr>
        <w:t xml:space="preserve"> </w:t>
      </w:r>
      <w:r w:rsidRPr="008961D8">
        <w:rPr>
          <w:sz w:val="24"/>
          <w:szCs w:val="24"/>
        </w:rPr>
        <w:t>магистралей,</w:t>
      </w:r>
      <w:r w:rsidR="00583A33" w:rsidRPr="008961D8">
        <w:rPr>
          <w:sz w:val="24"/>
          <w:szCs w:val="24"/>
        </w:rPr>
        <w:t xml:space="preserve"> </w:t>
      </w:r>
      <w:r w:rsidRPr="008961D8">
        <w:rPr>
          <w:sz w:val="24"/>
          <w:szCs w:val="24"/>
        </w:rPr>
        <w:t>улиц,</w:t>
      </w:r>
      <w:r w:rsidR="00583A33" w:rsidRPr="008961D8">
        <w:rPr>
          <w:sz w:val="24"/>
          <w:szCs w:val="24"/>
        </w:rPr>
        <w:t xml:space="preserve"> </w:t>
      </w:r>
      <w:r w:rsidRPr="008961D8">
        <w:rPr>
          <w:sz w:val="24"/>
          <w:szCs w:val="24"/>
        </w:rPr>
        <w:t>проездов,</w:t>
      </w:r>
      <w:r w:rsidR="00583A33" w:rsidRPr="008961D8">
        <w:rPr>
          <w:sz w:val="24"/>
          <w:szCs w:val="24"/>
        </w:rPr>
        <w:t xml:space="preserve"> </w:t>
      </w:r>
      <w:r w:rsidRPr="008961D8">
        <w:rPr>
          <w:sz w:val="24"/>
          <w:szCs w:val="24"/>
        </w:rPr>
        <w:t>разделяющих транспортные потоки</w:t>
      </w:r>
      <w:r w:rsidRPr="008961D8">
        <w:rPr>
          <w:sz w:val="24"/>
          <w:szCs w:val="24"/>
        </w:rPr>
        <w:br/>
        <w:t>противоположных направлений;</w:t>
      </w:r>
    </w:p>
    <w:p w:rsidR="00964AB9" w:rsidRPr="008961D8" w:rsidRDefault="00964AB9" w:rsidP="00583A33">
      <w:pPr>
        <w:ind w:left="-567" w:firstLine="567"/>
        <w:rPr>
          <w:sz w:val="24"/>
          <w:szCs w:val="24"/>
        </w:rPr>
      </w:pPr>
      <w:r w:rsidRPr="008961D8">
        <w:rPr>
          <w:sz w:val="24"/>
          <w:szCs w:val="24"/>
        </w:rPr>
        <w:t>2.2.</w:t>
      </w:r>
      <w:r w:rsidRPr="008961D8">
        <w:rPr>
          <w:sz w:val="24"/>
          <w:szCs w:val="24"/>
        </w:rPr>
        <w:tab/>
        <w:t>красным линиям;</w:t>
      </w:r>
    </w:p>
    <w:p w:rsidR="00964AB9" w:rsidRPr="008961D8" w:rsidRDefault="00964AB9" w:rsidP="00583A33">
      <w:pPr>
        <w:ind w:left="-567" w:firstLine="567"/>
        <w:rPr>
          <w:sz w:val="24"/>
          <w:szCs w:val="24"/>
        </w:rPr>
      </w:pPr>
      <w:r w:rsidRPr="008961D8">
        <w:rPr>
          <w:sz w:val="24"/>
          <w:szCs w:val="24"/>
        </w:rPr>
        <w:t>2.3.</w:t>
      </w:r>
      <w:r w:rsidRPr="008961D8">
        <w:rPr>
          <w:sz w:val="24"/>
          <w:szCs w:val="24"/>
        </w:rPr>
        <w:tab/>
        <w:t>границам земельных участков;</w:t>
      </w:r>
    </w:p>
    <w:p w:rsidR="00964AB9" w:rsidRPr="008961D8" w:rsidRDefault="00964AB9" w:rsidP="00583A33">
      <w:pPr>
        <w:ind w:left="-567" w:firstLine="567"/>
        <w:rPr>
          <w:sz w:val="24"/>
          <w:szCs w:val="24"/>
        </w:rPr>
      </w:pPr>
      <w:r w:rsidRPr="008961D8">
        <w:rPr>
          <w:sz w:val="24"/>
          <w:szCs w:val="24"/>
        </w:rPr>
        <w:t>2.4.</w:t>
      </w:r>
      <w:r w:rsidRPr="008961D8">
        <w:rPr>
          <w:sz w:val="24"/>
          <w:szCs w:val="24"/>
        </w:rPr>
        <w:tab/>
        <w:t>границам полос отвода линейных объектов;</w:t>
      </w:r>
    </w:p>
    <w:p w:rsidR="00964AB9" w:rsidRPr="008961D8" w:rsidRDefault="00964AB9" w:rsidP="00583A33">
      <w:pPr>
        <w:ind w:left="-567" w:firstLine="567"/>
        <w:rPr>
          <w:sz w:val="24"/>
          <w:szCs w:val="24"/>
        </w:rPr>
      </w:pPr>
      <w:r w:rsidRPr="008961D8">
        <w:rPr>
          <w:sz w:val="24"/>
          <w:szCs w:val="24"/>
        </w:rPr>
        <w:t>2.5.</w:t>
      </w:r>
      <w:r w:rsidRPr="008961D8">
        <w:rPr>
          <w:sz w:val="24"/>
          <w:szCs w:val="24"/>
        </w:rPr>
        <w:tab/>
        <w:t>границам населенных пунктов;</w:t>
      </w:r>
    </w:p>
    <w:p w:rsidR="00964AB9" w:rsidRPr="008961D8" w:rsidRDefault="00964AB9" w:rsidP="00583A33">
      <w:pPr>
        <w:ind w:left="-567" w:firstLine="567"/>
        <w:rPr>
          <w:sz w:val="24"/>
          <w:szCs w:val="24"/>
        </w:rPr>
      </w:pPr>
      <w:r w:rsidRPr="008961D8">
        <w:rPr>
          <w:sz w:val="24"/>
          <w:szCs w:val="24"/>
        </w:rPr>
        <w:t>2.6.</w:t>
      </w:r>
      <w:r w:rsidRPr="008961D8">
        <w:rPr>
          <w:sz w:val="24"/>
          <w:szCs w:val="24"/>
        </w:rPr>
        <w:tab/>
        <w:t>естественным границам природных объектов;</w:t>
      </w:r>
    </w:p>
    <w:p w:rsidR="00964AB9" w:rsidRPr="008961D8" w:rsidRDefault="00964AB9" w:rsidP="00583A33">
      <w:pPr>
        <w:ind w:left="-567" w:firstLine="567"/>
        <w:rPr>
          <w:sz w:val="24"/>
          <w:szCs w:val="24"/>
        </w:rPr>
      </w:pPr>
      <w:r w:rsidRPr="008961D8">
        <w:rPr>
          <w:sz w:val="24"/>
          <w:szCs w:val="24"/>
        </w:rPr>
        <w:t>2.7.</w:t>
      </w:r>
      <w:r w:rsidRPr="008961D8">
        <w:rPr>
          <w:sz w:val="24"/>
          <w:szCs w:val="24"/>
        </w:rPr>
        <w:tab/>
        <w:t>иным границам.</w:t>
      </w:r>
    </w:p>
    <w:p w:rsidR="00964AB9" w:rsidRPr="008961D8" w:rsidRDefault="00964AB9" w:rsidP="00583A33">
      <w:pPr>
        <w:ind w:left="-567" w:firstLine="567"/>
        <w:rPr>
          <w:sz w:val="24"/>
          <w:szCs w:val="24"/>
        </w:rPr>
      </w:pPr>
      <w:r w:rsidRPr="008961D8">
        <w:rPr>
          <w:sz w:val="24"/>
          <w:szCs w:val="24"/>
        </w:rPr>
        <w:t>Границы</w:t>
      </w:r>
      <w:r w:rsidR="00583A33" w:rsidRPr="008961D8">
        <w:rPr>
          <w:sz w:val="24"/>
          <w:szCs w:val="24"/>
        </w:rPr>
        <w:t xml:space="preserve"> </w:t>
      </w:r>
      <w:r w:rsidRPr="008961D8">
        <w:rPr>
          <w:sz w:val="24"/>
          <w:szCs w:val="24"/>
        </w:rPr>
        <w:t>зон</w:t>
      </w:r>
      <w:r w:rsidR="00583A33" w:rsidRPr="008961D8">
        <w:rPr>
          <w:sz w:val="24"/>
          <w:szCs w:val="24"/>
        </w:rPr>
        <w:t xml:space="preserve"> </w:t>
      </w:r>
      <w:r w:rsidRPr="008961D8">
        <w:rPr>
          <w:sz w:val="24"/>
          <w:szCs w:val="24"/>
        </w:rPr>
        <w:t>с</w:t>
      </w:r>
      <w:r w:rsidR="00583A33" w:rsidRPr="008961D8">
        <w:rPr>
          <w:sz w:val="24"/>
          <w:szCs w:val="24"/>
        </w:rPr>
        <w:t xml:space="preserve"> </w:t>
      </w:r>
      <w:r w:rsidRPr="008961D8">
        <w:rPr>
          <w:sz w:val="24"/>
          <w:szCs w:val="24"/>
        </w:rPr>
        <w:t>особыми</w:t>
      </w:r>
      <w:r w:rsidR="00583A33" w:rsidRPr="008961D8">
        <w:rPr>
          <w:sz w:val="24"/>
          <w:szCs w:val="24"/>
        </w:rPr>
        <w:t xml:space="preserve"> </w:t>
      </w:r>
      <w:r w:rsidRPr="008961D8">
        <w:rPr>
          <w:sz w:val="24"/>
          <w:szCs w:val="24"/>
        </w:rPr>
        <w:t>условиями</w:t>
      </w:r>
      <w:r w:rsidR="00583A33" w:rsidRPr="008961D8">
        <w:rPr>
          <w:sz w:val="24"/>
          <w:szCs w:val="24"/>
        </w:rPr>
        <w:t xml:space="preserve"> </w:t>
      </w:r>
      <w:r w:rsidRPr="008961D8">
        <w:rPr>
          <w:sz w:val="24"/>
          <w:szCs w:val="24"/>
        </w:rPr>
        <w:t>использования</w:t>
      </w:r>
      <w:r w:rsidR="00583A33" w:rsidRPr="008961D8">
        <w:rPr>
          <w:sz w:val="24"/>
          <w:szCs w:val="24"/>
        </w:rPr>
        <w:t xml:space="preserve"> </w:t>
      </w:r>
      <w:r w:rsidRPr="008961D8">
        <w:rPr>
          <w:sz w:val="24"/>
          <w:szCs w:val="24"/>
        </w:rPr>
        <w:t>территорий,</w:t>
      </w:r>
      <w:r w:rsidR="00583A33" w:rsidRPr="008961D8">
        <w:rPr>
          <w:sz w:val="24"/>
          <w:szCs w:val="24"/>
        </w:rPr>
        <w:t xml:space="preserve"> </w:t>
      </w:r>
      <w:r w:rsidRPr="008961D8">
        <w:rPr>
          <w:sz w:val="24"/>
          <w:szCs w:val="24"/>
        </w:rPr>
        <w:t>границы территорий</w:t>
      </w:r>
      <w:r w:rsidR="00583A33" w:rsidRPr="008961D8">
        <w:rPr>
          <w:sz w:val="24"/>
          <w:szCs w:val="24"/>
        </w:rPr>
        <w:t xml:space="preserve"> </w:t>
      </w:r>
      <w:r w:rsidRPr="008961D8">
        <w:rPr>
          <w:sz w:val="24"/>
          <w:szCs w:val="24"/>
        </w:rPr>
        <w:t>объектов</w:t>
      </w:r>
      <w:r w:rsidR="00583A33" w:rsidRPr="008961D8">
        <w:rPr>
          <w:sz w:val="24"/>
          <w:szCs w:val="24"/>
        </w:rPr>
        <w:t xml:space="preserve"> </w:t>
      </w:r>
      <w:r w:rsidRPr="008961D8">
        <w:rPr>
          <w:sz w:val="24"/>
          <w:szCs w:val="24"/>
        </w:rPr>
        <w:t>культурного</w:t>
      </w:r>
      <w:r w:rsidR="00583A33" w:rsidRPr="008961D8">
        <w:rPr>
          <w:sz w:val="24"/>
          <w:szCs w:val="24"/>
        </w:rPr>
        <w:t xml:space="preserve"> </w:t>
      </w:r>
      <w:r w:rsidRPr="008961D8">
        <w:rPr>
          <w:sz w:val="24"/>
          <w:szCs w:val="24"/>
        </w:rPr>
        <w:t>наследия,</w:t>
      </w:r>
      <w:r w:rsidR="00583A33" w:rsidRPr="008961D8">
        <w:rPr>
          <w:sz w:val="24"/>
          <w:szCs w:val="24"/>
        </w:rPr>
        <w:t xml:space="preserve"> </w:t>
      </w:r>
      <w:r w:rsidRPr="008961D8">
        <w:rPr>
          <w:sz w:val="24"/>
          <w:szCs w:val="24"/>
        </w:rPr>
        <w:t>устанавливаемые</w:t>
      </w:r>
      <w:r w:rsidR="00583A33" w:rsidRPr="008961D8">
        <w:rPr>
          <w:sz w:val="24"/>
          <w:szCs w:val="24"/>
        </w:rPr>
        <w:t xml:space="preserve"> </w:t>
      </w:r>
      <w:r w:rsidRPr="008961D8">
        <w:rPr>
          <w:sz w:val="24"/>
          <w:szCs w:val="24"/>
        </w:rPr>
        <w:t>в</w:t>
      </w:r>
      <w:r w:rsidR="00583A33" w:rsidRPr="008961D8">
        <w:rPr>
          <w:sz w:val="24"/>
          <w:szCs w:val="24"/>
        </w:rPr>
        <w:t xml:space="preserve"> </w:t>
      </w:r>
      <w:r w:rsidRPr="008961D8">
        <w:rPr>
          <w:sz w:val="24"/>
          <w:szCs w:val="24"/>
        </w:rPr>
        <w:t>соответствии</w:t>
      </w:r>
      <w:r w:rsidR="00583A33" w:rsidRPr="008961D8">
        <w:rPr>
          <w:sz w:val="24"/>
          <w:szCs w:val="24"/>
        </w:rPr>
        <w:t xml:space="preserve"> </w:t>
      </w:r>
      <w:r w:rsidRPr="008961D8">
        <w:rPr>
          <w:sz w:val="24"/>
          <w:szCs w:val="24"/>
        </w:rPr>
        <w:t>с действующим законодательством РФ, могут не совпадать с границами территориальных зон. В случаях, когда в пределах планировочных элементов не выделены земельные участки,</w:t>
      </w:r>
      <w:r w:rsidR="00583A33" w:rsidRPr="008961D8">
        <w:rPr>
          <w:sz w:val="24"/>
          <w:szCs w:val="24"/>
        </w:rPr>
        <w:t xml:space="preserve"> </w:t>
      </w:r>
      <w:r w:rsidRPr="008961D8">
        <w:rPr>
          <w:sz w:val="24"/>
          <w:szCs w:val="24"/>
        </w:rPr>
        <w:t>допускается</w:t>
      </w:r>
      <w:r w:rsidR="00583A33" w:rsidRPr="008961D8">
        <w:rPr>
          <w:sz w:val="24"/>
          <w:szCs w:val="24"/>
        </w:rPr>
        <w:t xml:space="preserve"> </w:t>
      </w:r>
      <w:r w:rsidRPr="008961D8">
        <w:rPr>
          <w:sz w:val="24"/>
          <w:szCs w:val="24"/>
        </w:rPr>
        <w:t>установление</w:t>
      </w:r>
      <w:r w:rsidR="00583A33" w:rsidRPr="008961D8">
        <w:rPr>
          <w:sz w:val="24"/>
          <w:szCs w:val="24"/>
        </w:rPr>
        <w:t xml:space="preserve"> </w:t>
      </w:r>
      <w:r w:rsidRPr="008961D8">
        <w:rPr>
          <w:sz w:val="24"/>
          <w:szCs w:val="24"/>
        </w:rPr>
        <w:t>территориальных</w:t>
      </w:r>
      <w:r w:rsidR="00583A33" w:rsidRPr="008961D8">
        <w:rPr>
          <w:sz w:val="24"/>
          <w:szCs w:val="24"/>
        </w:rPr>
        <w:t xml:space="preserve"> </w:t>
      </w:r>
      <w:r w:rsidRPr="008961D8">
        <w:rPr>
          <w:sz w:val="24"/>
          <w:szCs w:val="24"/>
        </w:rPr>
        <w:t>зон</w:t>
      </w:r>
      <w:r w:rsidR="00583A33" w:rsidRPr="008961D8">
        <w:rPr>
          <w:sz w:val="24"/>
          <w:szCs w:val="24"/>
        </w:rPr>
        <w:t xml:space="preserve"> </w:t>
      </w:r>
      <w:r w:rsidRPr="008961D8">
        <w:rPr>
          <w:sz w:val="24"/>
          <w:szCs w:val="24"/>
        </w:rPr>
        <w:t>применительно</w:t>
      </w:r>
      <w:r w:rsidR="00583A33" w:rsidRPr="008961D8">
        <w:rPr>
          <w:sz w:val="24"/>
          <w:szCs w:val="24"/>
        </w:rPr>
        <w:t xml:space="preserve"> </w:t>
      </w:r>
      <w:r w:rsidRPr="008961D8">
        <w:rPr>
          <w:sz w:val="24"/>
          <w:szCs w:val="24"/>
        </w:rPr>
        <w:t xml:space="preserve">к </w:t>
      </w:r>
      <w:r w:rsidRPr="008961D8">
        <w:rPr>
          <w:spacing w:val="-1"/>
          <w:sz w:val="24"/>
          <w:szCs w:val="24"/>
        </w:rPr>
        <w:t>планировочным</w:t>
      </w:r>
      <w:r w:rsidR="00583A33" w:rsidRPr="008961D8">
        <w:rPr>
          <w:spacing w:val="-1"/>
          <w:sz w:val="24"/>
          <w:szCs w:val="24"/>
        </w:rPr>
        <w:t xml:space="preserve"> </w:t>
      </w:r>
      <w:r w:rsidRPr="008961D8">
        <w:rPr>
          <w:spacing w:val="-1"/>
          <w:sz w:val="24"/>
          <w:szCs w:val="24"/>
        </w:rPr>
        <w:t>элементам,</w:t>
      </w:r>
      <w:r w:rsidR="00583A33" w:rsidRPr="008961D8">
        <w:rPr>
          <w:spacing w:val="-1"/>
          <w:sz w:val="24"/>
          <w:szCs w:val="24"/>
        </w:rPr>
        <w:t xml:space="preserve"> </w:t>
      </w:r>
      <w:r w:rsidRPr="008961D8">
        <w:rPr>
          <w:spacing w:val="-1"/>
          <w:sz w:val="24"/>
          <w:szCs w:val="24"/>
        </w:rPr>
        <w:t>частям</w:t>
      </w:r>
      <w:r w:rsidR="00583A33" w:rsidRPr="008961D8">
        <w:rPr>
          <w:spacing w:val="-1"/>
          <w:sz w:val="24"/>
          <w:szCs w:val="24"/>
        </w:rPr>
        <w:t xml:space="preserve"> </w:t>
      </w:r>
      <w:r w:rsidRPr="008961D8">
        <w:rPr>
          <w:spacing w:val="-1"/>
          <w:sz w:val="24"/>
          <w:szCs w:val="24"/>
        </w:rPr>
        <w:t>планировочных</w:t>
      </w:r>
      <w:r w:rsidR="00583A33" w:rsidRPr="008961D8">
        <w:rPr>
          <w:spacing w:val="-1"/>
          <w:sz w:val="24"/>
          <w:szCs w:val="24"/>
        </w:rPr>
        <w:t xml:space="preserve"> </w:t>
      </w:r>
      <w:r w:rsidRPr="008961D8">
        <w:rPr>
          <w:spacing w:val="-1"/>
          <w:sz w:val="24"/>
          <w:szCs w:val="24"/>
        </w:rPr>
        <w:t>элементов</w:t>
      </w:r>
      <w:r w:rsidR="00583A33" w:rsidRPr="008961D8">
        <w:rPr>
          <w:spacing w:val="-1"/>
          <w:sz w:val="24"/>
          <w:szCs w:val="24"/>
        </w:rPr>
        <w:t xml:space="preserve"> </w:t>
      </w:r>
      <w:r w:rsidRPr="008961D8">
        <w:rPr>
          <w:spacing w:val="-1"/>
          <w:sz w:val="24"/>
          <w:szCs w:val="24"/>
        </w:rPr>
        <w:t>при</w:t>
      </w:r>
      <w:r w:rsidR="00583A33" w:rsidRPr="008961D8">
        <w:rPr>
          <w:spacing w:val="-1"/>
          <w:sz w:val="24"/>
          <w:szCs w:val="24"/>
        </w:rPr>
        <w:t xml:space="preserve"> </w:t>
      </w:r>
      <w:r w:rsidRPr="008961D8">
        <w:rPr>
          <w:spacing w:val="-1"/>
          <w:sz w:val="24"/>
          <w:szCs w:val="24"/>
        </w:rPr>
        <w:t>соблюдении требования,</w:t>
      </w:r>
      <w:r w:rsidR="00583A33" w:rsidRPr="008961D8">
        <w:rPr>
          <w:spacing w:val="-1"/>
          <w:sz w:val="24"/>
          <w:szCs w:val="24"/>
        </w:rPr>
        <w:t xml:space="preserve"> </w:t>
      </w:r>
      <w:r w:rsidRPr="008961D8">
        <w:rPr>
          <w:spacing w:val="-1"/>
          <w:sz w:val="24"/>
          <w:szCs w:val="24"/>
        </w:rPr>
        <w:t>согласно</w:t>
      </w:r>
      <w:r w:rsidR="00583A33" w:rsidRPr="008961D8">
        <w:rPr>
          <w:spacing w:val="-1"/>
          <w:sz w:val="24"/>
          <w:szCs w:val="24"/>
        </w:rPr>
        <w:t xml:space="preserve"> </w:t>
      </w:r>
      <w:r w:rsidRPr="008961D8">
        <w:rPr>
          <w:spacing w:val="-1"/>
          <w:sz w:val="24"/>
          <w:szCs w:val="24"/>
        </w:rPr>
        <w:t>которому</w:t>
      </w:r>
      <w:r w:rsidR="00583A33" w:rsidRPr="008961D8">
        <w:rPr>
          <w:spacing w:val="-1"/>
          <w:sz w:val="24"/>
          <w:szCs w:val="24"/>
        </w:rPr>
        <w:t xml:space="preserve"> </w:t>
      </w:r>
      <w:r w:rsidRPr="008961D8">
        <w:rPr>
          <w:spacing w:val="-1"/>
          <w:sz w:val="24"/>
          <w:szCs w:val="24"/>
        </w:rPr>
        <w:t>последующие</w:t>
      </w:r>
      <w:r w:rsidR="00583A33" w:rsidRPr="008961D8">
        <w:rPr>
          <w:spacing w:val="-1"/>
          <w:sz w:val="24"/>
          <w:szCs w:val="24"/>
        </w:rPr>
        <w:t xml:space="preserve"> </w:t>
      </w:r>
      <w:r w:rsidRPr="008961D8">
        <w:rPr>
          <w:spacing w:val="-1"/>
          <w:sz w:val="24"/>
          <w:szCs w:val="24"/>
        </w:rPr>
        <w:t>действия</w:t>
      </w:r>
      <w:r w:rsidR="00583A33" w:rsidRPr="008961D8">
        <w:rPr>
          <w:spacing w:val="-1"/>
          <w:sz w:val="24"/>
          <w:szCs w:val="24"/>
        </w:rPr>
        <w:t xml:space="preserve"> </w:t>
      </w:r>
      <w:r w:rsidRPr="008961D8">
        <w:rPr>
          <w:spacing w:val="-1"/>
          <w:sz w:val="24"/>
          <w:szCs w:val="24"/>
        </w:rPr>
        <w:t>по</w:t>
      </w:r>
      <w:r w:rsidR="00583A33" w:rsidRPr="008961D8">
        <w:rPr>
          <w:spacing w:val="-1"/>
          <w:sz w:val="24"/>
          <w:szCs w:val="24"/>
        </w:rPr>
        <w:t xml:space="preserve"> </w:t>
      </w:r>
      <w:r w:rsidRPr="008961D8">
        <w:rPr>
          <w:spacing w:val="-1"/>
          <w:sz w:val="24"/>
          <w:szCs w:val="24"/>
        </w:rPr>
        <w:t>выделению</w:t>
      </w:r>
      <w:r w:rsidR="00583A33" w:rsidRPr="008961D8">
        <w:rPr>
          <w:spacing w:val="-1"/>
          <w:sz w:val="24"/>
          <w:szCs w:val="24"/>
        </w:rPr>
        <w:t xml:space="preserve"> </w:t>
      </w:r>
      <w:r w:rsidRPr="008961D8">
        <w:rPr>
          <w:spacing w:val="-1"/>
          <w:sz w:val="24"/>
          <w:szCs w:val="24"/>
        </w:rPr>
        <w:t>земельных участков (совершаемые после введения в действие настоящих Правил):</w:t>
      </w:r>
    </w:p>
    <w:p w:rsidR="00964AB9" w:rsidRPr="008961D8" w:rsidRDefault="00964AB9" w:rsidP="00583A33">
      <w:pPr>
        <w:ind w:left="-567" w:firstLine="567"/>
        <w:rPr>
          <w:sz w:val="24"/>
          <w:szCs w:val="24"/>
        </w:rPr>
      </w:pPr>
      <w:r w:rsidRPr="008961D8">
        <w:rPr>
          <w:spacing w:val="-12"/>
          <w:sz w:val="24"/>
          <w:szCs w:val="24"/>
        </w:rPr>
        <w:t>а)</w:t>
      </w:r>
      <w:r w:rsidRPr="008961D8">
        <w:rPr>
          <w:sz w:val="24"/>
          <w:szCs w:val="24"/>
        </w:rPr>
        <w:tab/>
      </w:r>
      <w:r w:rsidRPr="008961D8">
        <w:rPr>
          <w:spacing w:val="-1"/>
          <w:sz w:val="24"/>
          <w:szCs w:val="24"/>
        </w:rPr>
        <w:t>производятся с учетом установленных границ территориальных зон;</w:t>
      </w:r>
    </w:p>
    <w:p w:rsidR="00964AB9" w:rsidRPr="008961D8" w:rsidRDefault="00964AB9" w:rsidP="00583A33">
      <w:pPr>
        <w:ind w:left="-567" w:firstLine="567"/>
        <w:rPr>
          <w:sz w:val="24"/>
          <w:szCs w:val="24"/>
        </w:rPr>
      </w:pPr>
      <w:r w:rsidRPr="008961D8">
        <w:rPr>
          <w:spacing w:val="-14"/>
          <w:sz w:val="24"/>
          <w:szCs w:val="24"/>
        </w:rPr>
        <w:t>б)</w:t>
      </w:r>
      <w:r w:rsidRPr="008961D8">
        <w:rPr>
          <w:sz w:val="24"/>
          <w:szCs w:val="24"/>
        </w:rPr>
        <w:tab/>
        <w:t>являются основанием для внесения изменений в настоящие Правила в части</w:t>
      </w:r>
      <w:r w:rsidRPr="008961D8">
        <w:rPr>
          <w:sz w:val="24"/>
          <w:szCs w:val="24"/>
        </w:rPr>
        <w:br/>
        <w:t>изменения ранее установленных границ территориальных зон.</w:t>
      </w:r>
    </w:p>
    <w:p w:rsidR="00964AB9" w:rsidRPr="008961D8" w:rsidRDefault="00964AB9" w:rsidP="00583A33">
      <w:pPr>
        <w:ind w:left="-567" w:firstLine="567"/>
        <w:rPr>
          <w:sz w:val="24"/>
          <w:szCs w:val="24"/>
        </w:rPr>
      </w:pPr>
      <w:r w:rsidRPr="008961D8">
        <w:rPr>
          <w:sz w:val="24"/>
          <w:szCs w:val="24"/>
        </w:rPr>
        <w:t xml:space="preserve">3. К земельным участкам, иным объектам недвижимости, расположенным в двух или более зонах (территориальных, охранных, ограничения использования территории и </w:t>
      </w:r>
      <w:r w:rsidRPr="008961D8">
        <w:rPr>
          <w:spacing w:val="-1"/>
          <w:sz w:val="24"/>
          <w:szCs w:val="24"/>
        </w:rPr>
        <w:t>др.),</w:t>
      </w:r>
      <w:r w:rsidR="00583A33" w:rsidRPr="008961D8">
        <w:rPr>
          <w:spacing w:val="-1"/>
          <w:sz w:val="24"/>
          <w:szCs w:val="24"/>
        </w:rPr>
        <w:t xml:space="preserve"> </w:t>
      </w:r>
      <w:r w:rsidRPr="008961D8">
        <w:rPr>
          <w:spacing w:val="-1"/>
          <w:sz w:val="24"/>
          <w:szCs w:val="24"/>
        </w:rPr>
        <w:t>выделенных</w:t>
      </w:r>
      <w:r w:rsidR="00583A33" w:rsidRPr="008961D8">
        <w:rPr>
          <w:spacing w:val="-1"/>
          <w:sz w:val="24"/>
          <w:szCs w:val="24"/>
        </w:rPr>
        <w:t xml:space="preserve"> </w:t>
      </w:r>
      <w:r w:rsidRPr="008961D8">
        <w:rPr>
          <w:spacing w:val="-1"/>
          <w:sz w:val="24"/>
          <w:szCs w:val="24"/>
        </w:rPr>
        <w:t>на</w:t>
      </w:r>
      <w:r w:rsidR="00583A33" w:rsidRPr="008961D8">
        <w:rPr>
          <w:spacing w:val="-1"/>
          <w:sz w:val="24"/>
          <w:szCs w:val="24"/>
        </w:rPr>
        <w:t xml:space="preserve"> </w:t>
      </w:r>
      <w:r w:rsidRPr="008961D8">
        <w:rPr>
          <w:spacing w:val="-1"/>
          <w:sz w:val="24"/>
          <w:szCs w:val="24"/>
        </w:rPr>
        <w:t>карте</w:t>
      </w:r>
      <w:r w:rsidR="00583A33" w:rsidRPr="008961D8">
        <w:rPr>
          <w:spacing w:val="-1"/>
          <w:sz w:val="24"/>
          <w:szCs w:val="24"/>
        </w:rPr>
        <w:t xml:space="preserve"> </w:t>
      </w:r>
      <w:r w:rsidRPr="008961D8">
        <w:rPr>
          <w:spacing w:val="-1"/>
          <w:sz w:val="24"/>
          <w:szCs w:val="24"/>
        </w:rPr>
        <w:t>градостроительного</w:t>
      </w:r>
      <w:r w:rsidR="00583A33" w:rsidRPr="008961D8">
        <w:rPr>
          <w:spacing w:val="-1"/>
          <w:sz w:val="24"/>
          <w:szCs w:val="24"/>
        </w:rPr>
        <w:t xml:space="preserve"> </w:t>
      </w:r>
      <w:r w:rsidRPr="008961D8">
        <w:rPr>
          <w:spacing w:val="-1"/>
          <w:sz w:val="24"/>
          <w:szCs w:val="24"/>
        </w:rPr>
        <w:t>зонирования</w:t>
      </w:r>
      <w:r w:rsidR="00583A33" w:rsidRPr="008961D8">
        <w:rPr>
          <w:spacing w:val="-1"/>
          <w:sz w:val="24"/>
          <w:szCs w:val="24"/>
        </w:rPr>
        <w:t xml:space="preserve"> </w:t>
      </w:r>
      <w:r w:rsidRPr="008961D8">
        <w:rPr>
          <w:spacing w:val="-1"/>
          <w:sz w:val="24"/>
          <w:szCs w:val="24"/>
        </w:rPr>
        <w:t>и</w:t>
      </w:r>
      <w:r w:rsidR="00583A33" w:rsidRPr="008961D8">
        <w:rPr>
          <w:spacing w:val="-1"/>
          <w:sz w:val="24"/>
          <w:szCs w:val="24"/>
        </w:rPr>
        <w:t xml:space="preserve"> </w:t>
      </w:r>
      <w:r w:rsidRPr="008961D8">
        <w:rPr>
          <w:spacing w:val="-1"/>
          <w:sz w:val="24"/>
          <w:szCs w:val="24"/>
        </w:rPr>
        <w:t>карте</w:t>
      </w:r>
      <w:r w:rsidR="00583A33" w:rsidRPr="008961D8">
        <w:rPr>
          <w:spacing w:val="-1"/>
          <w:sz w:val="24"/>
          <w:szCs w:val="24"/>
        </w:rPr>
        <w:t xml:space="preserve"> </w:t>
      </w:r>
      <w:r w:rsidRPr="008961D8">
        <w:rPr>
          <w:spacing w:val="-1"/>
          <w:sz w:val="24"/>
          <w:szCs w:val="24"/>
        </w:rPr>
        <w:t>ограничений использования</w:t>
      </w:r>
      <w:r w:rsidR="00583A33" w:rsidRPr="008961D8">
        <w:rPr>
          <w:spacing w:val="-1"/>
          <w:sz w:val="24"/>
          <w:szCs w:val="24"/>
        </w:rPr>
        <w:t xml:space="preserve"> </w:t>
      </w:r>
      <w:r w:rsidRPr="008961D8">
        <w:rPr>
          <w:spacing w:val="-1"/>
          <w:sz w:val="24"/>
          <w:szCs w:val="24"/>
        </w:rPr>
        <w:t>территории,</w:t>
      </w:r>
      <w:r w:rsidR="00583A33" w:rsidRPr="008961D8">
        <w:rPr>
          <w:spacing w:val="-1"/>
          <w:sz w:val="24"/>
          <w:szCs w:val="24"/>
        </w:rPr>
        <w:t xml:space="preserve"> </w:t>
      </w:r>
      <w:r w:rsidRPr="008961D8">
        <w:rPr>
          <w:spacing w:val="-1"/>
          <w:sz w:val="24"/>
          <w:szCs w:val="24"/>
        </w:rPr>
        <w:t>применяются</w:t>
      </w:r>
      <w:r w:rsidR="00583A33" w:rsidRPr="008961D8">
        <w:rPr>
          <w:spacing w:val="-1"/>
          <w:sz w:val="24"/>
          <w:szCs w:val="24"/>
        </w:rPr>
        <w:t xml:space="preserve"> </w:t>
      </w:r>
      <w:r w:rsidRPr="008961D8">
        <w:rPr>
          <w:spacing w:val="-1"/>
          <w:sz w:val="24"/>
          <w:szCs w:val="24"/>
        </w:rPr>
        <w:t>все</w:t>
      </w:r>
      <w:r w:rsidR="00583A33" w:rsidRPr="008961D8">
        <w:rPr>
          <w:spacing w:val="-1"/>
          <w:sz w:val="24"/>
          <w:szCs w:val="24"/>
        </w:rPr>
        <w:t xml:space="preserve"> </w:t>
      </w:r>
      <w:r w:rsidRPr="008961D8">
        <w:rPr>
          <w:spacing w:val="-1"/>
          <w:sz w:val="24"/>
          <w:szCs w:val="24"/>
        </w:rPr>
        <w:t>градостроительные</w:t>
      </w:r>
      <w:r w:rsidR="00583A33" w:rsidRPr="008961D8">
        <w:rPr>
          <w:spacing w:val="-1"/>
          <w:sz w:val="24"/>
          <w:szCs w:val="24"/>
        </w:rPr>
        <w:t xml:space="preserve"> </w:t>
      </w:r>
      <w:r w:rsidRPr="008961D8">
        <w:rPr>
          <w:spacing w:val="-1"/>
          <w:sz w:val="24"/>
          <w:szCs w:val="24"/>
        </w:rPr>
        <w:t>регламенты</w:t>
      </w:r>
      <w:r w:rsidR="00583A33" w:rsidRPr="008961D8">
        <w:rPr>
          <w:spacing w:val="-1"/>
          <w:sz w:val="24"/>
          <w:szCs w:val="24"/>
        </w:rPr>
        <w:t xml:space="preserve"> </w:t>
      </w:r>
      <w:r w:rsidRPr="008961D8">
        <w:rPr>
          <w:spacing w:val="-1"/>
          <w:sz w:val="24"/>
          <w:szCs w:val="24"/>
        </w:rPr>
        <w:t xml:space="preserve">и </w:t>
      </w:r>
      <w:r w:rsidRPr="008961D8">
        <w:rPr>
          <w:sz w:val="24"/>
          <w:szCs w:val="24"/>
        </w:rPr>
        <w:t>ограничения, приписанные к этим зонам по каждой карте.</w:t>
      </w:r>
    </w:p>
    <w:p w:rsidR="00964AB9" w:rsidRPr="008961D8" w:rsidRDefault="00964AB9" w:rsidP="00583A33">
      <w:pPr>
        <w:ind w:left="-567" w:firstLine="567"/>
        <w:rPr>
          <w:sz w:val="24"/>
          <w:szCs w:val="24"/>
        </w:rPr>
      </w:pPr>
      <w:r w:rsidRPr="008961D8">
        <w:rPr>
          <w:sz w:val="24"/>
          <w:szCs w:val="24"/>
        </w:rPr>
        <w:t xml:space="preserve">Правилами выделены </w:t>
      </w:r>
      <w:r w:rsidRPr="008961D8">
        <w:rPr>
          <w:b/>
          <w:bCs/>
          <w:sz w:val="24"/>
          <w:szCs w:val="24"/>
        </w:rPr>
        <w:t>территориальные зоны</w:t>
      </w:r>
      <w:r w:rsidRPr="008961D8">
        <w:rPr>
          <w:sz w:val="24"/>
          <w:szCs w:val="24"/>
        </w:rPr>
        <w:t>:</w:t>
      </w:r>
    </w:p>
    <w:p w:rsidR="00964AB9" w:rsidRPr="008961D8" w:rsidRDefault="00964AB9" w:rsidP="00583A33">
      <w:pPr>
        <w:ind w:left="-567" w:firstLine="567"/>
        <w:rPr>
          <w:sz w:val="24"/>
          <w:szCs w:val="24"/>
        </w:rPr>
      </w:pPr>
    </w:p>
    <w:tbl>
      <w:tblPr>
        <w:tblW w:w="4157" w:type="pct"/>
        <w:tblCellMar>
          <w:left w:w="40" w:type="dxa"/>
          <w:right w:w="40" w:type="dxa"/>
        </w:tblCellMar>
        <w:tblLook w:val="0000"/>
      </w:tblPr>
      <w:tblGrid>
        <w:gridCol w:w="788"/>
        <w:gridCol w:w="7056"/>
      </w:tblGrid>
      <w:tr w:rsidR="00555BEF" w:rsidRPr="008961D8" w:rsidTr="00555BEF">
        <w:trPr>
          <w:trHeight w:hRule="exact" w:val="264"/>
        </w:trPr>
        <w:tc>
          <w:tcPr>
            <w:tcW w:w="502" w:type="pct"/>
            <w:tcBorders>
              <w:top w:val="single" w:sz="6" w:space="0" w:color="auto"/>
              <w:left w:val="single" w:sz="6" w:space="0" w:color="auto"/>
              <w:bottom w:val="single" w:sz="6" w:space="0" w:color="auto"/>
              <w:right w:val="single" w:sz="6" w:space="0" w:color="auto"/>
            </w:tcBorders>
            <w:shd w:val="clear" w:color="auto" w:fill="FFFFFF"/>
          </w:tcPr>
          <w:p w:rsidR="00555BEF" w:rsidRPr="008961D8" w:rsidRDefault="00555BEF" w:rsidP="00583A33">
            <w:pPr>
              <w:ind w:left="-567" w:firstLine="567"/>
              <w:rPr>
                <w:rFonts w:eastAsiaTheme="minorEastAsia"/>
                <w:sz w:val="24"/>
                <w:szCs w:val="24"/>
              </w:rPr>
            </w:pPr>
            <w:r w:rsidRPr="008961D8">
              <w:rPr>
                <w:b/>
                <w:bCs/>
                <w:sz w:val="24"/>
                <w:szCs w:val="24"/>
              </w:rPr>
              <w:t>Ж-1</w:t>
            </w:r>
          </w:p>
        </w:tc>
        <w:tc>
          <w:tcPr>
            <w:tcW w:w="4498" w:type="pct"/>
            <w:tcBorders>
              <w:top w:val="single" w:sz="6" w:space="0" w:color="auto"/>
              <w:left w:val="single" w:sz="6" w:space="0" w:color="auto"/>
              <w:bottom w:val="single" w:sz="6" w:space="0" w:color="auto"/>
              <w:right w:val="single" w:sz="6" w:space="0" w:color="auto"/>
            </w:tcBorders>
            <w:shd w:val="clear" w:color="auto" w:fill="FFFFFF"/>
          </w:tcPr>
          <w:p w:rsidR="00555BEF" w:rsidRPr="008961D8" w:rsidRDefault="00555BEF" w:rsidP="00583A33">
            <w:pPr>
              <w:ind w:left="-567" w:firstLine="567"/>
              <w:rPr>
                <w:rFonts w:eastAsiaTheme="minorEastAsia"/>
                <w:sz w:val="24"/>
                <w:szCs w:val="24"/>
              </w:rPr>
            </w:pPr>
            <w:r w:rsidRPr="008961D8">
              <w:rPr>
                <w:b/>
                <w:bCs/>
                <w:sz w:val="24"/>
                <w:szCs w:val="24"/>
              </w:rPr>
              <w:t>ЗОНА ИНДИВИДУАЛЬНОЙ ЖИЛОЙ ЗАСТРОЙКИ</w:t>
            </w:r>
          </w:p>
        </w:tc>
      </w:tr>
      <w:tr w:rsidR="00555BEF" w:rsidRPr="008961D8" w:rsidTr="00555BEF">
        <w:trPr>
          <w:trHeight w:hRule="exact" w:val="264"/>
        </w:trPr>
        <w:tc>
          <w:tcPr>
            <w:tcW w:w="502" w:type="pct"/>
            <w:tcBorders>
              <w:top w:val="single" w:sz="6" w:space="0" w:color="auto"/>
              <w:left w:val="single" w:sz="6" w:space="0" w:color="auto"/>
              <w:bottom w:val="single" w:sz="6" w:space="0" w:color="auto"/>
              <w:right w:val="single" w:sz="6" w:space="0" w:color="auto"/>
            </w:tcBorders>
            <w:shd w:val="clear" w:color="auto" w:fill="FFFFFF"/>
          </w:tcPr>
          <w:p w:rsidR="00555BEF" w:rsidRPr="008961D8" w:rsidRDefault="00555BEF" w:rsidP="00583A33">
            <w:pPr>
              <w:ind w:left="-567" w:firstLine="567"/>
              <w:rPr>
                <w:rFonts w:eastAsiaTheme="minorEastAsia"/>
                <w:sz w:val="24"/>
                <w:szCs w:val="24"/>
              </w:rPr>
            </w:pPr>
            <w:r w:rsidRPr="008961D8">
              <w:rPr>
                <w:b/>
                <w:bCs/>
                <w:sz w:val="24"/>
                <w:szCs w:val="24"/>
              </w:rPr>
              <w:t>ОД</w:t>
            </w:r>
          </w:p>
        </w:tc>
        <w:tc>
          <w:tcPr>
            <w:tcW w:w="4498" w:type="pct"/>
            <w:tcBorders>
              <w:top w:val="single" w:sz="6" w:space="0" w:color="auto"/>
              <w:left w:val="single" w:sz="6" w:space="0" w:color="auto"/>
              <w:bottom w:val="single" w:sz="6" w:space="0" w:color="auto"/>
              <w:right w:val="single" w:sz="6" w:space="0" w:color="auto"/>
            </w:tcBorders>
            <w:shd w:val="clear" w:color="auto" w:fill="FFFFFF"/>
          </w:tcPr>
          <w:p w:rsidR="00555BEF" w:rsidRPr="008961D8" w:rsidRDefault="00555BEF" w:rsidP="00583A33">
            <w:pPr>
              <w:ind w:left="-567" w:firstLine="567"/>
              <w:rPr>
                <w:rFonts w:eastAsiaTheme="minorEastAsia"/>
                <w:sz w:val="24"/>
                <w:szCs w:val="24"/>
              </w:rPr>
            </w:pPr>
            <w:r w:rsidRPr="008961D8">
              <w:rPr>
                <w:b/>
                <w:bCs/>
                <w:sz w:val="24"/>
                <w:szCs w:val="24"/>
              </w:rPr>
              <w:t>ОБЩЕСТВЕННО-ДЕЛОВАЯ ЗОНА</w:t>
            </w:r>
          </w:p>
        </w:tc>
      </w:tr>
      <w:tr w:rsidR="00555BEF" w:rsidRPr="008961D8" w:rsidTr="00555BEF">
        <w:trPr>
          <w:trHeight w:hRule="exact" w:val="264"/>
        </w:trPr>
        <w:tc>
          <w:tcPr>
            <w:tcW w:w="502" w:type="pct"/>
            <w:tcBorders>
              <w:top w:val="single" w:sz="6" w:space="0" w:color="auto"/>
              <w:left w:val="single" w:sz="6" w:space="0" w:color="auto"/>
              <w:bottom w:val="single" w:sz="6" w:space="0" w:color="auto"/>
              <w:right w:val="single" w:sz="6" w:space="0" w:color="auto"/>
            </w:tcBorders>
            <w:shd w:val="clear" w:color="auto" w:fill="FFFFFF"/>
          </w:tcPr>
          <w:p w:rsidR="00555BEF" w:rsidRPr="008961D8" w:rsidRDefault="00555BEF" w:rsidP="00583A33">
            <w:pPr>
              <w:ind w:left="-567" w:firstLine="567"/>
              <w:rPr>
                <w:rFonts w:eastAsiaTheme="minorEastAsia"/>
                <w:sz w:val="24"/>
                <w:szCs w:val="24"/>
              </w:rPr>
            </w:pPr>
            <w:r w:rsidRPr="008961D8">
              <w:rPr>
                <w:b/>
                <w:bCs/>
                <w:sz w:val="24"/>
                <w:szCs w:val="24"/>
              </w:rPr>
              <w:t>П-1</w:t>
            </w:r>
          </w:p>
        </w:tc>
        <w:tc>
          <w:tcPr>
            <w:tcW w:w="4498" w:type="pct"/>
            <w:tcBorders>
              <w:top w:val="single" w:sz="6" w:space="0" w:color="auto"/>
              <w:left w:val="single" w:sz="6" w:space="0" w:color="auto"/>
              <w:bottom w:val="single" w:sz="6" w:space="0" w:color="auto"/>
              <w:right w:val="single" w:sz="6" w:space="0" w:color="auto"/>
            </w:tcBorders>
            <w:shd w:val="clear" w:color="auto" w:fill="FFFFFF"/>
          </w:tcPr>
          <w:p w:rsidR="00555BEF" w:rsidRPr="008961D8" w:rsidRDefault="00555BEF" w:rsidP="00583A33">
            <w:pPr>
              <w:ind w:left="-567" w:firstLine="567"/>
              <w:rPr>
                <w:rFonts w:eastAsiaTheme="minorEastAsia"/>
                <w:sz w:val="24"/>
                <w:szCs w:val="24"/>
              </w:rPr>
            </w:pPr>
            <w:r w:rsidRPr="008961D8">
              <w:rPr>
                <w:b/>
                <w:bCs/>
                <w:sz w:val="24"/>
                <w:szCs w:val="24"/>
              </w:rPr>
              <w:t>ЗОНА РАЗМЕЩЕНИЯ ПРОИЗВОДСТВЕННЫХ ОБЪЕКТОВ</w:t>
            </w:r>
          </w:p>
        </w:tc>
      </w:tr>
      <w:tr w:rsidR="00555BEF" w:rsidRPr="008961D8" w:rsidTr="00555BEF">
        <w:trPr>
          <w:trHeight w:hRule="exact" w:val="259"/>
        </w:trPr>
        <w:tc>
          <w:tcPr>
            <w:tcW w:w="502" w:type="pct"/>
            <w:tcBorders>
              <w:top w:val="single" w:sz="6" w:space="0" w:color="auto"/>
              <w:left w:val="single" w:sz="6" w:space="0" w:color="auto"/>
              <w:bottom w:val="single" w:sz="6" w:space="0" w:color="auto"/>
              <w:right w:val="single" w:sz="6" w:space="0" w:color="auto"/>
            </w:tcBorders>
            <w:shd w:val="clear" w:color="auto" w:fill="FFFFFF"/>
          </w:tcPr>
          <w:p w:rsidR="00555BEF" w:rsidRPr="008961D8" w:rsidRDefault="00555BEF" w:rsidP="00583A33">
            <w:pPr>
              <w:ind w:left="-567" w:firstLine="567"/>
              <w:rPr>
                <w:rFonts w:eastAsiaTheme="minorEastAsia"/>
                <w:sz w:val="24"/>
                <w:szCs w:val="24"/>
              </w:rPr>
            </w:pPr>
            <w:r w:rsidRPr="008961D8">
              <w:rPr>
                <w:b/>
                <w:bCs/>
                <w:sz w:val="24"/>
                <w:szCs w:val="24"/>
              </w:rPr>
              <w:t>Т</w:t>
            </w:r>
          </w:p>
        </w:tc>
        <w:tc>
          <w:tcPr>
            <w:tcW w:w="4498" w:type="pct"/>
            <w:tcBorders>
              <w:top w:val="single" w:sz="6" w:space="0" w:color="auto"/>
              <w:left w:val="single" w:sz="6" w:space="0" w:color="auto"/>
              <w:bottom w:val="single" w:sz="6" w:space="0" w:color="auto"/>
              <w:right w:val="single" w:sz="6" w:space="0" w:color="auto"/>
            </w:tcBorders>
            <w:shd w:val="clear" w:color="auto" w:fill="FFFFFF"/>
          </w:tcPr>
          <w:p w:rsidR="00555BEF" w:rsidRPr="008961D8" w:rsidRDefault="00555BEF" w:rsidP="00583A33">
            <w:pPr>
              <w:ind w:left="-567" w:firstLine="567"/>
              <w:rPr>
                <w:rFonts w:eastAsiaTheme="minorEastAsia"/>
                <w:sz w:val="24"/>
                <w:szCs w:val="24"/>
              </w:rPr>
            </w:pPr>
            <w:r w:rsidRPr="008961D8">
              <w:rPr>
                <w:b/>
                <w:bCs/>
                <w:sz w:val="24"/>
                <w:szCs w:val="24"/>
              </w:rPr>
              <w:t>ЗОНА ТРАНСПОРТНОЙ ИНФРАСТРУКТУРЫ</w:t>
            </w:r>
          </w:p>
        </w:tc>
      </w:tr>
      <w:tr w:rsidR="00555BEF" w:rsidRPr="008961D8" w:rsidTr="00555BEF">
        <w:trPr>
          <w:trHeight w:hRule="exact" w:val="264"/>
        </w:trPr>
        <w:tc>
          <w:tcPr>
            <w:tcW w:w="502" w:type="pct"/>
            <w:tcBorders>
              <w:top w:val="single" w:sz="6" w:space="0" w:color="auto"/>
              <w:left w:val="single" w:sz="6" w:space="0" w:color="auto"/>
              <w:bottom w:val="single" w:sz="6" w:space="0" w:color="auto"/>
              <w:right w:val="single" w:sz="6" w:space="0" w:color="auto"/>
            </w:tcBorders>
            <w:shd w:val="clear" w:color="auto" w:fill="FFFFFF"/>
          </w:tcPr>
          <w:p w:rsidR="00555BEF" w:rsidRPr="008961D8" w:rsidRDefault="00555BEF" w:rsidP="00583A33">
            <w:pPr>
              <w:ind w:left="-567" w:firstLine="567"/>
              <w:rPr>
                <w:rFonts w:eastAsiaTheme="minorEastAsia"/>
                <w:sz w:val="24"/>
                <w:szCs w:val="24"/>
              </w:rPr>
            </w:pPr>
            <w:r w:rsidRPr="008961D8">
              <w:rPr>
                <w:b/>
                <w:bCs/>
                <w:sz w:val="24"/>
                <w:szCs w:val="24"/>
              </w:rPr>
              <w:t>И</w:t>
            </w:r>
          </w:p>
        </w:tc>
        <w:tc>
          <w:tcPr>
            <w:tcW w:w="4498" w:type="pct"/>
            <w:tcBorders>
              <w:top w:val="single" w:sz="6" w:space="0" w:color="auto"/>
              <w:left w:val="single" w:sz="6" w:space="0" w:color="auto"/>
              <w:bottom w:val="single" w:sz="6" w:space="0" w:color="auto"/>
              <w:right w:val="single" w:sz="6" w:space="0" w:color="auto"/>
            </w:tcBorders>
            <w:shd w:val="clear" w:color="auto" w:fill="FFFFFF"/>
          </w:tcPr>
          <w:p w:rsidR="00555BEF" w:rsidRPr="008961D8" w:rsidRDefault="00555BEF" w:rsidP="00583A33">
            <w:pPr>
              <w:ind w:left="-567" w:firstLine="567"/>
              <w:rPr>
                <w:rFonts w:eastAsiaTheme="minorEastAsia"/>
                <w:sz w:val="24"/>
                <w:szCs w:val="24"/>
              </w:rPr>
            </w:pPr>
            <w:r w:rsidRPr="008961D8">
              <w:rPr>
                <w:b/>
                <w:bCs/>
                <w:sz w:val="24"/>
                <w:szCs w:val="24"/>
              </w:rPr>
              <w:t>ЗОНА ИНЖЕНЕРНОЙ ИНФРАСТРУКТУРЫ</w:t>
            </w:r>
          </w:p>
        </w:tc>
      </w:tr>
      <w:tr w:rsidR="00555BEF" w:rsidRPr="008961D8" w:rsidTr="00555BEF">
        <w:trPr>
          <w:trHeight w:hRule="exact" w:val="518"/>
        </w:trPr>
        <w:tc>
          <w:tcPr>
            <w:tcW w:w="502" w:type="pct"/>
            <w:tcBorders>
              <w:top w:val="single" w:sz="6" w:space="0" w:color="auto"/>
              <w:left w:val="single" w:sz="6" w:space="0" w:color="auto"/>
              <w:bottom w:val="single" w:sz="6" w:space="0" w:color="auto"/>
              <w:right w:val="single" w:sz="6" w:space="0" w:color="auto"/>
            </w:tcBorders>
            <w:shd w:val="clear" w:color="auto" w:fill="FFFFFF"/>
          </w:tcPr>
          <w:p w:rsidR="00555BEF" w:rsidRPr="008961D8" w:rsidRDefault="00555BEF" w:rsidP="00583A33">
            <w:pPr>
              <w:ind w:left="-567" w:firstLine="567"/>
              <w:rPr>
                <w:rFonts w:eastAsiaTheme="minorEastAsia"/>
                <w:sz w:val="24"/>
                <w:szCs w:val="24"/>
              </w:rPr>
            </w:pPr>
            <w:r w:rsidRPr="008961D8">
              <w:rPr>
                <w:b/>
                <w:bCs/>
                <w:sz w:val="24"/>
                <w:szCs w:val="24"/>
              </w:rPr>
              <w:t>СХ-1</w:t>
            </w:r>
          </w:p>
        </w:tc>
        <w:tc>
          <w:tcPr>
            <w:tcW w:w="4498" w:type="pct"/>
            <w:tcBorders>
              <w:top w:val="single" w:sz="6" w:space="0" w:color="auto"/>
              <w:left w:val="single" w:sz="6" w:space="0" w:color="auto"/>
              <w:bottom w:val="single" w:sz="6" w:space="0" w:color="auto"/>
              <w:right w:val="single" w:sz="6" w:space="0" w:color="auto"/>
            </w:tcBorders>
            <w:shd w:val="clear" w:color="auto" w:fill="FFFFFF"/>
          </w:tcPr>
          <w:p w:rsidR="00555BEF" w:rsidRPr="008961D8" w:rsidRDefault="00555BEF" w:rsidP="00583A33">
            <w:pPr>
              <w:ind w:left="-567" w:firstLine="567"/>
              <w:rPr>
                <w:rFonts w:eastAsiaTheme="minorEastAsia"/>
                <w:sz w:val="24"/>
                <w:szCs w:val="24"/>
              </w:rPr>
            </w:pPr>
            <w:r w:rsidRPr="008961D8">
              <w:rPr>
                <w:b/>
                <w:bCs/>
                <w:sz w:val="24"/>
                <w:szCs w:val="24"/>
              </w:rPr>
              <w:t>ЗОНА РАЗМЕЩЕНИЯ ОБЪЕКТОВ СЕЛЬСКОХОЗЯЙСТВЕННОГО НАЗНАЧЕНИЯ</w:t>
            </w:r>
          </w:p>
        </w:tc>
      </w:tr>
      <w:tr w:rsidR="00555BEF" w:rsidRPr="008961D8" w:rsidTr="00555BEF">
        <w:trPr>
          <w:trHeight w:hRule="exact" w:val="264"/>
        </w:trPr>
        <w:tc>
          <w:tcPr>
            <w:tcW w:w="502" w:type="pct"/>
            <w:tcBorders>
              <w:top w:val="single" w:sz="6" w:space="0" w:color="auto"/>
              <w:left w:val="single" w:sz="6" w:space="0" w:color="auto"/>
              <w:bottom w:val="single" w:sz="6" w:space="0" w:color="auto"/>
              <w:right w:val="single" w:sz="6" w:space="0" w:color="auto"/>
            </w:tcBorders>
            <w:shd w:val="clear" w:color="auto" w:fill="FFFFFF"/>
          </w:tcPr>
          <w:p w:rsidR="00555BEF" w:rsidRPr="008961D8" w:rsidRDefault="00555BEF" w:rsidP="00583A33">
            <w:pPr>
              <w:ind w:left="-567" w:firstLine="567"/>
              <w:rPr>
                <w:rFonts w:eastAsiaTheme="minorEastAsia"/>
                <w:sz w:val="24"/>
                <w:szCs w:val="24"/>
              </w:rPr>
            </w:pPr>
            <w:r w:rsidRPr="008961D8">
              <w:rPr>
                <w:b/>
                <w:bCs/>
                <w:sz w:val="24"/>
                <w:szCs w:val="24"/>
              </w:rPr>
              <w:t>СХ-2</w:t>
            </w:r>
          </w:p>
        </w:tc>
        <w:tc>
          <w:tcPr>
            <w:tcW w:w="4498" w:type="pct"/>
            <w:tcBorders>
              <w:top w:val="single" w:sz="6" w:space="0" w:color="auto"/>
              <w:left w:val="single" w:sz="6" w:space="0" w:color="auto"/>
              <w:bottom w:val="single" w:sz="6" w:space="0" w:color="auto"/>
              <w:right w:val="single" w:sz="6" w:space="0" w:color="auto"/>
            </w:tcBorders>
            <w:shd w:val="clear" w:color="auto" w:fill="FFFFFF"/>
          </w:tcPr>
          <w:p w:rsidR="00555BEF" w:rsidRPr="008961D8" w:rsidRDefault="00555BEF" w:rsidP="00583A33">
            <w:pPr>
              <w:ind w:left="-567" w:firstLine="567"/>
              <w:rPr>
                <w:rFonts w:eastAsiaTheme="minorEastAsia"/>
                <w:sz w:val="24"/>
                <w:szCs w:val="24"/>
              </w:rPr>
            </w:pPr>
            <w:r w:rsidRPr="008961D8">
              <w:rPr>
                <w:b/>
                <w:bCs/>
                <w:sz w:val="24"/>
                <w:szCs w:val="24"/>
              </w:rPr>
              <w:t>ЗОНА, ПРЕДНАЗНАЧЕННАЯ ДЛЯ ВЕДЕНИЯ КФХ</w:t>
            </w:r>
          </w:p>
        </w:tc>
      </w:tr>
      <w:tr w:rsidR="00555BEF" w:rsidRPr="008961D8" w:rsidTr="00555BEF">
        <w:trPr>
          <w:trHeight w:hRule="exact" w:val="259"/>
        </w:trPr>
        <w:tc>
          <w:tcPr>
            <w:tcW w:w="502" w:type="pct"/>
            <w:tcBorders>
              <w:top w:val="single" w:sz="6" w:space="0" w:color="auto"/>
              <w:left w:val="single" w:sz="6" w:space="0" w:color="auto"/>
              <w:bottom w:val="single" w:sz="6" w:space="0" w:color="auto"/>
              <w:right w:val="single" w:sz="6" w:space="0" w:color="auto"/>
            </w:tcBorders>
            <w:shd w:val="clear" w:color="auto" w:fill="FFFFFF"/>
          </w:tcPr>
          <w:p w:rsidR="00555BEF" w:rsidRPr="008961D8" w:rsidRDefault="00555BEF" w:rsidP="00583A33">
            <w:pPr>
              <w:ind w:left="-567" w:firstLine="567"/>
              <w:rPr>
                <w:rFonts w:eastAsiaTheme="minorEastAsia"/>
                <w:sz w:val="24"/>
                <w:szCs w:val="24"/>
              </w:rPr>
            </w:pPr>
            <w:r w:rsidRPr="008961D8">
              <w:rPr>
                <w:b/>
                <w:bCs/>
                <w:sz w:val="24"/>
                <w:szCs w:val="24"/>
              </w:rPr>
              <w:t>СХ-3</w:t>
            </w:r>
          </w:p>
        </w:tc>
        <w:tc>
          <w:tcPr>
            <w:tcW w:w="4498" w:type="pct"/>
            <w:tcBorders>
              <w:top w:val="single" w:sz="6" w:space="0" w:color="auto"/>
              <w:left w:val="single" w:sz="6" w:space="0" w:color="auto"/>
              <w:bottom w:val="single" w:sz="6" w:space="0" w:color="auto"/>
              <w:right w:val="single" w:sz="6" w:space="0" w:color="auto"/>
            </w:tcBorders>
            <w:shd w:val="clear" w:color="auto" w:fill="FFFFFF"/>
          </w:tcPr>
          <w:p w:rsidR="00555BEF" w:rsidRPr="008961D8" w:rsidRDefault="00555BEF" w:rsidP="00583A33">
            <w:pPr>
              <w:ind w:left="-567" w:firstLine="567"/>
              <w:rPr>
                <w:rFonts w:eastAsiaTheme="minorEastAsia"/>
                <w:sz w:val="24"/>
                <w:szCs w:val="24"/>
              </w:rPr>
            </w:pPr>
            <w:r w:rsidRPr="008961D8">
              <w:rPr>
                <w:b/>
                <w:bCs/>
                <w:sz w:val="24"/>
                <w:szCs w:val="24"/>
              </w:rPr>
              <w:t>ЗОНА ДЛЯ ВЕДЕНИЯ ДАЧНОГО ХОЗЯЙСТВА И САДОВОДСТВА</w:t>
            </w:r>
          </w:p>
        </w:tc>
      </w:tr>
      <w:tr w:rsidR="00555BEF" w:rsidRPr="008961D8" w:rsidTr="00555BEF">
        <w:trPr>
          <w:trHeight w:hRule="exact" w:val="264"/>
        </w:trPr>
        <w:tc>
          <w:tcPr>
            <w:tcW w:w="502" w:type="pct"/>
            <w:tcBorders>
              <w:top w:val="single" w:sz="6" w:space="0" w:color="auto"/>
              <w:left w:val="single" w:sz="6" w:space="0" w:color="auto"/>
              <w:bottom w:val="single" w:sz="6" w:space="0" w:color="auto"/>
              <w:right w:val="single" w:sz="6" w:space="0" w:color="auto"/>
            </w:tcBorders>
            <w:shd w:val="clear" w:color="auto" w:fill="FFFFFF"/>
          </w:tcPr>
          <w:p w:rsidR="00555BEF" w:rsidRPr="008961D8" w:rsidRDefault="00555BEF" w:rsidP="00583A33">
            <w:pPr>
              <w:ind w:left="-567" w:firstLine="567"/>
              <w:rPr>
                <w:rFonts w:eastAsiaTheme="minorEastAsia"/>
                <w:sz w:val="24"/>
                <w:szCs w:val="24"/>
              </w:rPr>
            </w:pPr>
            <w:r w:rsidRPr="008961D8">
              <w:rPr>
                <w:b/>
                <w:bCs/>
                <w:sz w:val="24"/>
                <w:szCs w:val="24"/>
              </w:rPr>
              <w:t>Р-1</w:t>
            </w:r>
          </w:p>
        </w:tc>
        <w:tc>
          <w:tcPr>
            <w:tcW w:w="4498" w:type="pct"/>
            <w:tcBorders>
              <w:top w:val="single" w:sz="6" w:space="0" w:color="auto"/>
              <w:left w:val="single" w:sz="6" w:space="0" w:color="auto"/>
              <w:bottom w:val="single" w:sz="6" w:space="0" w:color="auto"/>
              <w:right w:val="single" w:sz="6" w:space="0" w:color="auto"/>
            </w:tcBorders>
            <w:shd w:val="clear" w:color="auto" w:fill="FFFFFF"/>
          </w:tcPr>
          <w:p w:rsidR="00555BEF" w:rsidRPr="008961D8" w:rsidRDefault="00555BEF" w:rsidP="00583A33">
            <w:pPr>
              <w:ind w:left="-567" w:firstLine="567"/>
              <w:rPr>
                <w:rFonts w:eastAsiaTheme="minorEastAsia"/>
                <w:sz w:val="24"/>
                <w:szCs w:val="24"/>
              </w:rPr>
            </w:pPr>
            <w:r w:rsidRPr="008961D8">
              <w:rPr>
                <w:b/>
                <w:bCs/>
                <w:sz w:val="24"/>
                <w:szCs w:val="24"/>
              </w:rPr>
              <w:t>ЗОНА ОТДЫХА</w:t>
            </w:r>
          </w:p>
        </w:tc>
      </w:tr>
      <w:tr w:rsidR="00555BEF" w:rsidRPr="008961D8" w:rsidTr="00555BEF">
        <w:trPr>
          <w:trHeight w:hRule="exact" w:val="264"/>
        </w:trPr>
        <w:tc>
          <w:tcPr>
            <w:tcW w:w="502" w:type="pct"/>
            <w:tcBorders>
              <w:top w:val="single" w:sz="6" w:space="0" w:color="auto"/>
              <w:left w:val="single" w:sz="6" w:space="0" w:color="auto"/>
              <w:bottom w:val="single" w:sz="6" w:space="0" w:color="auto"/>
              <w:right w:val="single" w:sz="6" w:space="0" w:color="auto"/>
            </w:tcBorders>
            <w:shd w:val="clear" w:color="auto" w:fill="FFFFFF"/>
          </w:tcPr>
          <w:p w:rsidR="00555BEF" w:rsidRPr="008961D8" w:rsidRDefault="00555BEF" w:rsidP="00583A33">
            <w:pPr>
              <w:ind w:left="-567" w:firstLine="567"/>
              <w:rPr>
                <w:rFonts w:eastAsiaTheme="minorEastAsia"/>
                <w:sz w:val="24"/>
                <w:szCs w:val="24"/>
              </w:rPr>
            </w:pPr>
            <w:r w:rsidRPr="008961D8">
              <w:rPr>
                <w:b/>
                <w:bCs/>
                <w:sz w:val="24"/>
                <w:szCs w:val="24"/>
              </w:rPr>
              <w:t>Р-2</w:t>
            </w:r>
          </w:p>
        </w:tc>
        <w:tc>
          <w:tcPr>
            <w:tcW w:w="4498" w:type="pct"/>
            <w:tcBorders>
              <w:top w:val="single" w:sz="6" w:space="0" w:color="auto"/>
              <w:left w:val="single" w:sz="6" w:space="0" w:color="auto"/>
              <w:bottom w:val="single" w:sz="6" w:space="0" w:color="auto"/>
              <w:right w:val="single" w:sz="6" w:space="0" w:color="auto"/>
            </w:tcBorders>
            <w:shd w:val="clear" w:color="auto" w:fill="FFFFFF"/>
          </w:tcPr>
          <w:p w:rsidR="00555BEF" w:rsidRPr="008961D8" w:rsidRDefault="00555BEF" w:rsidP="00583A33">
            <w:pPr>
              <w:ind w:left="-567" w:firstLine="567"/>
              <w:rPr>
                <w:rFonts w:eastAsiaTheme="minorEastAsia"/>
                <w:sz w:val="24"/>
                <w:szCs w:val="24"/>
              </w:rPr>
            </w:pPr>
            <w:r w:rsidRPr="008961D8">
              <w:rPr>
                <w:b/>
                <w:bCs/>
                <w:sz w:val="24"/>
                <w:szCs w:val="24"/>
              </w:rPr>
              <w:t>ЗОНА ОЗЕЛЕНЕННЫХ ТЕРРИТОРИЙ ОБЩЕГО ПОЛЬЗОВАНИЯ</w:t>
            </w:r>
          </w:p>
        </w:tc>
      </w:tr>
      <w:tr w:rsidR="00555BEF" w:rsidRPr="008961D8" w:rsidTr="00555BEF">
        <w:trPr>
          <w:trHeight w:hRule="exact" w:val="264"/>
        </w:trPr>
        <w:tc>
          <w:tcPr>
            <w:tcW w:w="502" w:type="pct"/>
            <w:tcBorders>
              <w:top w:val="single" w:sz="6" w:space="0" w:color="auto"/>
              <w:left w:val="single" w:sz="6" w:space="0" w:color="auto"/>
              <w:bottom w:val="single" w:sz="6" w:space="0" w:color="auto"/>
              <w:right w:val="single" w:sz="6" w:space="0" w:color="auto"/>
            </w:tcBorders>
            <w:shd w:val="clear" w:color="auto" w:fill="FFFFFF"/>
          </w:tcPr>
          <w:p w:rsidR="00555BEF" w:rsidRPr="008961D8" w:rsidRDefault="00555BEF" w:rsidP="00583A33">
            <w:pPr>
              <w:ind w:left="-567" w:firstLine="567"/>
              <w:rPr>
                <w:rFonts w:eastAsiaTheme="minorEastAsia"/>
                <w:sz w:val="24"/>
                <w:szCs w:val="24"/>
              </w:rPr>
            </w:pPr>
            <w:r w:rsidRPr="008961D8">
              <w:rPr>
                <w:b/>
                <w:bCs/>
                <w:sz w:val="24"/>
                <w:szCs w:val="24"/>
              </w:rPr>
              <w:t>СН-1</w:t>
            </w:r>
          </w:p>
        </w:tc>
        <w:tc>
          <w:tcPr>
            <w:tcW w:w="4498" w:type="pct"/>
            <w:tcBorders>
              <w:top w:val="single" w:sz="6" w:space="0" w:color="auto"/>
              <w:left w:val="single" w:sz="6" w:space="0" w:color="auto"/>
              <w:bottom w:val="single" w:sz="6" w:space="0" w:color="auto"/>
              <w:right w:val="single" w:sz="6" w:space="0" w:color="auto"/>
            </w:tcBorders>
            <w:shd w:val="clear" w:color="auto" w:fill="FFFFFF"/>
          </w:tcPr>
          <w:p w:rsidR="00555BEF" w:rsidRPr="008961D8" w:rsidRDefault="00555BEF" w:rsidP="00583A33">
            <w:pPr>
              <w:ind w:left="-567" w:firstLine="567"/>
              <w:rPr>
                <w:rFonts w:eastAsiaTheme="minorEastAsia"/>
                <w:sz w:val="24"/>
                <w:szCs w:val="24"/>
              </w:rPr>
            </w:pPr>
            <w:r w:rsidRPr="008961D8">
              <w:rPr>
                <w:b/>
                <w:bCs/>
                <w:sz w:val="24"/>
                <w:szCs w:val="24"/>
              </w:rPr>
              <w:t>ЗОНА РАЗМЕЩЕНИЯ КЛАДБИЩ</w:t>
            </w:r>
          </w:p>
        </w:tc>
      </w:tr>
      <w:tr w:rsidR="00555BEF" w:rsidRPr="008961D8" w:rsidTr="00555BEF">
        <w:trPr>
          <w:trHeight w:hRule="exact" w:val="259"/>
        </w:trPr>
        <w:tc>
          <w:tcPr>
            <w:tcW w:w="502" w:type="pct"/>
            <w:tcBorders>
              <w:top w:val="single" w:sz="6" w:space="0" w:color="auto"/>
              <w:left w:val="single" w:sz="6" w:space="0" w:color="auto"/>
              <w:bottom w:val="single" w:sz="6" w:space="0" w:color="auto"/>
              <w:right w:val="single" w:sz="6" w:space="0" w:color="auto"/>
            </w:tcBorders>
            <w:shd w:val="clear" w:color="auto" w:fill="FFFFFF"/>
          </w:tcPr>
          <w:p w:rsidR="00555BEF" w:rsidRPr="008961D8" w:rsidRDefault="00555BEF" w:rsidP="00583A33">
            <w:pPr>
              <w:ind w:left="-567" w:firstLine="567"/>
              <w:rPr>
                <w:rFonts w:eastAsiaTheme="minorEastAsia"/>
                <w:sz w:val="24"/>
                <w:szCs w:val="24"/>
              </w:rPr>
            </w:pPr>
            <w:r w:rsidRPr="008961D8">
              <w:rPr>
                <w:b/>
                <w:bCs/>
                <w:sz w:val="24"/>
                <w:szCs w:val="24"/>
              </w:rPr>
              <w:t>СН-2</w:t>
            </w:r>
          </w:p>
        </w:tc>
        <w:tc>
          <w:tcPr>
            <w:tcW w:w="4498" w:type="pct"/>
            <w:tcBorders>
              <w:top w:val="single" w:sz="6" w:space="0" w:color="auto"/>
              <w:left w:val="single" w:sz="6" w:space="0" w:color="auto"/>
              <w:bottom w:val="single" w:sz="6" w:space="0" w:color="auto"/>
              <w:right w:val="single" w:sz="6" w:space="0" w:color="auto"/>
            </w:tcBorders>
            <w:shd w:val="clear" w:color="auto" w:fill="FFFFFF"/>
          </w:tcPr>
          <w:p w:rsidR="00555BEF" w:rsidRPr="008961D8" w:rsidRDefault="00555BEF" w:rsidP="00583A33">
            <w:pPr>
              <w:ind w:left="-567" w:firstLine="567"/>
              <w:rPr>
                <w:rFonts w:eastAsiaTheme="minorEastAsia"/>
                <w:sz w:val="24"/>
                <w:szCs w:val="24"/>
              </w:rPr>
            </w:pPr>
            <w:r w:rsidRPr="008961D8">
              <w:rPr>
                <w:b/>
                <w:bCs/>
                <w:sz w:val="24"/>
                <w:szCs w:val="24"/>
              </w:rPr>
              <w:t>ЗОНА РАЗМЕЩЕНИЯ ТБО</w:t>
            </w:r>
          </w:p>
        </w:tc>
      </w:tr>
      <w:tr w:rsidR="00555BEF" w:rsidRPr="008961D8" w:rsidTr="00555BEF">
        <w:trPr>
          <w:trHeight w:hRule="exact" w:val="264"/>
        </w:trPr>
        <w:tc>
          <w:tcPr>
            <w:tcW w:w="502" w:type="pct"/>
            <w:tcBorders>
              <w:top w:val="single" w:sz="6" w:space="0" w:color="auto"/>
              <w:left w:val="single" w:sz="6" w:space="0" w:color="auto"/>
              <w:bottom w:val="single" w:sz="6" w:space="0" w:color="auto"/>
              <w:right w:val="single" w:sz="6" w:space="0" w:color="auto"/>
            </w:tcBorders>
            <w:shd w:val="clear" w:color="auto" w:fill="FFFFFF"/>
          </w:tcPr>
          <w:p w:rsidR="00555BEF" w:rsidRPr="008961D8" w:rsidRDefault="00555BEF" w:rsidP="00583A33">
            <w:pPr>
              <w:ind w:left="-567" w:firstLine="567"/>
              <w:rPr>
                <w:rFonts w:eastAsiaTheme="minorEastAsia"/>
                <w:sz w:val="24"/>
                <w:szCs w:val="24"/>
              </w:rPr>
            </w:pPr>
            <w:r w:rsidRPr="008961D8">
              <w:rPr>
                <w:b/>
                <w:bCs/>
                <w:sz w:val="24"/>
                <w:szCs w:val="24"/>
              </w:rPr>
              <w:t>РТ-1</w:t>
            </w:r>
          </w:p>
        </w:tc>
        <w:tc>
          <w:tcPr>
            <w:tcW w:w="4498" w:type="pct"/>
            <w:tcBorders>
              <w:top w:val="single" w:sz="6" w:space="0" w:color="auto"/>
              <w:left w:val="single" w:sz="6" w:space="0" w:color="auto"/>
              <w:bottom w:val="single" w:sz="6" w:space="0" w:color="auto"/>
              <w:right w:val="single" w:sz="6" w:space="0" w:color="auto"/>
            </w:tcBorders>
            <w:shd w:val="clear" w:color="auto" w:fill="FFFFFF"/>
          </w:tcPr>
          <w:p w:rsidR="00555BEF" w:rsidRPr="008961D8" w:rsidRDefault="00555BEF" w:rsidP="00583A33">
            <w:pPr>
              <w:ind w:left="-567" w:firstLine="567"/>
              <w:rPr>
                <w:rFonts w:eastAsiaTheme="minorEastAsia"/>
                <w:sz w:val="24"/>
                <w:szCs w:val="24"/>
              </w:rPr>
            </w:pPr>
            <w:r w:rsidRPr="008961D8">
              <w:rPr>
                <w:b/>
                <w:bCs/>
                <w:sz w:val="24"/>
                <w:szCs w:val="24"/>
              </w:rPr>
              <w:t>ЗОНА РАЗМЕЩЕНИЯ ОБЪЕКТОВ МИНИСТЕРСТВА ОБОРОНЫ</w:t>
            </w:r>
          </w:p>
        </w:tc>
      </w:tr>
      <w:tr w:rsidR="00555BEF" w:rsidRPr="008961D8" w:rsidTr="00555BEF">
        <w:trPr>
          <w:trHeight w:hRule="exact" w:val="264"/>
        </w:trPr>
        <w:tc>
          <w:tcPr>
            <w:tcW w:w="502" w:type="pct"/>
            <w:tcBorders>
              <w:top w:val="single" w:sz="6" w:space="0" w:color="auto"/>
              <w:left w:val="single" w:sz="6" w:space="0" w:color="auto"/>
              <w:bottom w:val="single" w:sz="6" w:space="0" w:color="auto"/>
              <w:right w:val="single" w:sz="6" w:space="0" w:color="auto"/>
            </w:tcBorders>
            <w:shd w:val="clear" w:color="auto" w:fill="FFFFFF"/>
          </w:tcPr>
          <w:p w:rsidR="00555BEF" w:rsidRPr="008961D8" w:rsidRDefault="00555BEF" w:rsidP="00583A33">
            <w:pPr>
              <w:ind w:left="-567" w:firstLine="567"/>
              <w:rPr>
                <w:rFonts w:eastAsiaTheme="minorEastAsia"/>
                <w:sz w:val="24"/>
                <w:szCs w:val="24"/>
              </w:rPr>
            </w:pPr>
            <w:r w:rsidRPr="008961D8">
              <w:rPr>
                <w:b/>
                <w:bCs/>
                <w:sz w:val="24"/>
                <w:szCs w:val="24"/>
              </w:rPr>
              <w:t>ГЛФ</w:t>
            </w:r>
          </w:p>
        </w:tc>
        <w:tc>
          <w:tcPr>
            <w:tcW w:w="4498" w:type="pct"/>
            <w:tcBorders>
              <w:top w:val="single" w:sz="6" w:space="0" w:color="auto"/>
              <w:left w:val="single" w:sz="6" w:space="0" w:color="auto"/>
              <w:bottom w:val="single" w:sz="6" w:space="0" w:color="auto"/>
              <w:right w:val="single" w:sz="6" w:space="0" w:color="auto"/>
            </w:tcBorders>
            <w:shd w:val="clear" w:color="auto" w:fill="FFFFFF"/>
          </w:tcPr>
          <w:p w:rsidR="00555BEF" w:rsidRPr="008961D8" w:rsidRDefault="00555BEF" w:rsidP="00583A33">
            <w:pPr>
              <w:ind w:left="-567" w:firstLine="567"/>
              <w:rPr>
                <w:rFonts w:eastAsiaTheme="minorEastAsia"/>
                <w:sz w:val="24"/>
                <w:szCs w:val="24"/>
              </w:rPr>
            </w:pPr>
            <w:r w:rsidRPr="008961D8">
              <w:rPr>
                <w:b/>
                <w:bCs/>
                <w:sz w:val="24"/>
                <w:szCs w:val="24"/>
              </w:rPr>
              <w:t>ЗОНА ЗЕМЕЛЬ ЛЕСНОГО ФОНДА</w:t>
            </w:r>
          </w:p>
        </w:tc>
      </w:tr>
      <w:tr w:rsidR="00555BEF" w:rsidRPr="008961D8" w:rsidTr="00555BEF">
        <w:trPr>
          <w:trHeight w:hRule="exact" w:val="264"/>
        </w:trPr>
        <w:tc>
          <w:tcPr>
            <w:tcW w:w="502" w:type="pct"/>
            <w:tcBorders>
              <w:top w:val="single" w:sz="6" w:space="0" w:color="auto"/>
              <w:left w:val="single" w:sz="6" w:space="0" w:color="auto"/>
              <w:bottom w:val="single" w:sz="6" w:space="0" w:color="auto"/>
              <w:right w:val="single" w:sz="6" w:space="0" w:color="auto"/>
            </w:tcBorders>
            <w:shd w:val="clear" w:color="auto" w:fill="FFFFFF"/>
          </w:tcPr>
          <w:p w:rsidR="00555BEF" w:rsidRPr="008961D8" w:rsidRDefault="00555BEF" w:rsidP="00583A33">
            <w:pPr>
              <w:ind w:left="-567" w:firstLine="567"/>
              <w:rPr>
                <w:rFonts w:eastAsiaTheme="minorEastAsia"/>
                <w:sz w:val="24"/>
                <w:szCs w:val="24"/>
              </w:rPr>
            </w:pPr>
            <w:r w:rsidRPr="008961D8">
              <w:rPr>
                <w:b/>
                <w:bCs/>
                <w:sz w:val="24"/>
                <w:szCs w:val="24"/>
              </w:rPr>
              <w:t>ВФ</w:t>
            </w:r>
          </w:p>
        </w:tc>
        <w:tc>
          <w:tcPr>
            <w:tcW w:w="4498" w:type="pct"/>
            <w:tcBorders>
              <w:top w:val="single" w:sz="6" w:space="0" w:color="auto"/>
              <w:left w:val="single" w:sz="6" w:space="0" w:color="auto"/>
              <w:bottom w:val="single" w:sz="6" w:space="0" w:color="auto"/>
              <w:right w:val="single" w:sz="6" w:space="0" w:color="auto"/>
            </w:tcBorders>
            <w:shd w:val="clear" w:color="auto" w:fill="FFFFFF"/>
          </w:tcPr>
          <w:p w:rsidR="00555BEF" w:rsidRPr="008961D8" w:rsidRDefault="00555BEF" w:rsidP="00583A33">
            <w:pPr>
              <w:ind w:left="-567" w:firstLine="567"/>
              <w:rPr>
                <w:rFonts w:eastAsiaTheme="minorEastAsia"/>
                <w:sz w:val="24"/>
                <w:szCs w:val="24"/>
              </w:rPr>
            </w:pPr>
            <w:r w:rsidRPr="008961D8">
              <w:rPr>
                <w:b/>
                <w:bCs/>
                <w:sz w:val="24"/>
                <w:szCs w:val="24"/>
              </w:rPr>
              <w:t>ЗОНА ЗЕМЕЛЬ ВОДНОГО ФОНДА</w:t>
            </w:r>
          </w:p>
        </w:tc>
      </w:tr>
      <w:tr w:rsidR="00555BEF" w:rsidRPr="008961D8" w:rsidTr="00555BEF">
        <w:trPr>
          <w:trHeight w:hRule="exact" w:val="264"/>
        </w:trPr>
        <w:tc>
          <w:tcPr>
            <w:tcW w:w="502" w:type="pct"/>
            <w:tcBorders>
              <w:top w:val="single" w:sz="6" w:space="0" w:color="auto"/>
              <w:left w:val="single" w:sz="6" w:space="0" w:color="auto"/>
              <w:bottom w:val="single" w:sz="6" w:space="0" w:color="auto"/>
              <w:right w:val="single" w:sz="6" w:space="0" w:color="auto"/>
            </w:tcBorders>
            <w:shd w:val="clear" w:color="auto" w:fill="FFFFFF"/>
          </w:tcPr>
          <w:p w:rsidR="00555BEF" w:rsidRPr="008961D8" w:rsidRDefault="00555BEF" w:rsidP="00583A33">
            <w:pPr>
              <w:ind w:left="-567" w:firstLine="567"/>
              <w:rPr>
                <w:rFonts w:eastAsiaTheme="minorEastAsia"/>
                <w:sz w:val="24"/>
                <w:szCs w:val="24"/>
              </w:rPr>
            </w:pPr>
            <w:r w:rsidRPr="008961D8">
              <w:rPr>
                <w:b/>
                <w:bCs/>
                <w:sz w:val="24"/>
                <w:szCs w:val="24"/>
              </w:rPr>
              <w:t>ООТ</w:t>
            </w:r>
          </w:p>
        </w:tc>
        <w:tc>
          <w:tcPr>
            <w:tcW w:w="4498" w:type="pct"/>
            <w:tcBorders>
              <w:top w:val="single" w:sz="6" w:space="0" w:color="auto"/>
              <w:left w:val="single" w:sz="6" w:space="0" w:color="auto"/>
              <w:bottom w:val="single" w:sz="6" w:space="0" w:color="auto"/>
              <w:right w:val="single" w:sz="6" w:space="0" w:color="auto"/>
            </w:tcBorders>
            <w:shd w:val="clear" w:color="auto" w:fill="FFFFFF"/>
          </w:tcPr>
          <w:p w:rsidR="00555BEF" w:rsidRPr="008961D8" w:rsidRDefault="00555BEF" w:rsidP="00583A33">
            <w:pPr>
              <w:ind w:left="-567" w:firstLine="567"/>
              <w:rPr>
                <w:rFonts w:eastAsiaTheme="minorEastAsia"/>
                <w:sz w:val="24"/>
                <w:szCs w:val="24"/>
              </w:rPr>
            </w:pPr>
            <w:r w:rsidRPr="008961D8">
              <w:rPr>
                <w:b/>
                <w:bCs/>
                <w:sz w:val="24"/>
                <w:szCs w:val="24"/>
              </w:rPr>
              <w:t>ЗОНА ОСОБО ОХРАНЯЕМЫХ ПРИРОДНЫХ ТЕРРИТОРИЙ И ОБЪЕКТОВ</w:t>
            </w:r>
          </w:p>
        </w:tc>
      </w:tr>
    </w:tbl>
    <w:p w:rsidR="00555BEF" w:rsidRPr="008961D8" w:rsidRDefault="00555BEF" w:rsidP="00583A33">
      <w:pPr>
        <w:ind w:left="-567" w:firstLine="567"/>
        <w:rPr>
          <w:b/>
          <w:bCs/>
          <w:spacing w:val="-1"/>
          <w:sz w:val="24"/>
          <w:szCs w:val="24"/>
        </w:rPr>
      </w:pPr>
    </w:p>
    <w:p w:rsidR="00DA5C7B" w:rsidRPr="008961D8" w:rsidRDefault="00FF5559" w:rsidP="00857A90">
      <w:pPr>
        <w:pStyle w:val="1"/>
        <w:rPr>
          <w:rFonts w:ascii="Times New Roman" w:hAnsi="Times New Roman"/>
          <w:sz w:val="24"/>
          <w:szCs w:val="24"/>
        </w:rPr>
      </w:pPr>
      <w:bookmarkStart w:id="32" w:name="_Toc83723454"/>
      <w:r w:rsidRPr="008961D8">
        <w:rPr>
          <w:rFonts w:ascii="Times New Roman" w:hAnsi="Times New Roman"/>
          <w:b w:val="0"/>
          <w:bCs w:val="0"/>
          <w:spacing w:val="-1"/>
          <w:sz w:val="24"/>
          <w:szCs w:val="24"/>
        </w:rPr>
        <w:t>СТАТЬЯ 27. ЛИНИИ ГРАДОСТРОИТЕЛЬНОГО РЕГУЛИРОВАНИЯ</w:t>
      </w:r>
      <w:bookmarkEnd w:id="32"/>
    </w:p>
    <w:p w:rsidR="00DA5C7B" w:rsidRPr="008961D8" w:rsidRDefault="00FF5559" w:rsidP="00583A33">
      <w:pPr>
        <w:ind w:left="-567" w:firstLine="567"/>
        <w:rPr>
          <w:sz w:val="24"/>
          <w:szCs w:val="24"/>
        </w:rPr>
      </w:pPr>
      <w:r w:rsidRPr="008961D8">
        <w:rPr>
          <w:spacing w:val="-23"/>
          <w:sz w:val="24"/>
          <w:szCs w:val="24"/>
        </w:rPr>
        <w:t>1.</w:t>
      </w:r>
      <w:r w:rsidRPr="008961D8">
        <w:rPr>
          <w:sz w:val="24"/>
          <w:szCs w:val="24"/>
        </w:rPr>
        <w:tab/>
        <w:t>Линии градостроительного регулирования устанавливаются проектами</w:t>
      </w:r>
      <w:r w:rsidRPr="008961D8">
        <w:rPr>
          <w:sz w:val="24"/>
          <w:szCs w:val="24"/>
        </w:rPr>
        <w:br/>
        <w:t>планировки и межевания территорий, а также проектами санитарно-защитных зон,</w:t>
      </w:r>
      <w:r w:rsidRPr="008961D8">
        <w:rPr>
          <w:sz w:val="24"/>
          <w:szCs w:val="24"/>
        </w:rPr>
        <w:br/>
        <w:t>проектами охранных зон памятников истории и культуры и т.д.</w:t>
      </w:r>
    </w:p>
    <w:p w:rsidR="00DA5C7B" w:rsidRPr="008961D8" w:rsidRDefault="00FF5559" w:rsidP="00583A33">
      <w:pPr>
        <w:ind w:left="-567" w:firstLine="567"/>
        <w:rPr>
          <w:sz w:val="24"/>
          <w:szCs w:val="24"/>
        </w:rPr>
      </w:pPr>
      <w:r w:rsidRPr="008961D8">
        <w:rPr>
          <w:spacing w:val="-14"/>
          <w:sz w:val="24"/>
          <w:szCs w:val="24"/>
        </w:rPr>
        <w:t>2.</w:t>
      </w:r>
      <w:r w:rsidRPr="008961D8">
        <w:rPr>
          <w:sz w:val="24"/>
          <w:szCs w:val="24"/>
        </w:rPr>
        <w:tab/>
        <w:t>На территории поселения действуют следующие линии градостроительного</w:t>
      </w:r>
      <w:r w:rsidRPr="008961D8">
        <w:rPr>
          <w:sz w:val="24"/>
          <w:szCs w:val="24"/>
        </w:rPr>
        <w:br/>
        <w:t>регулирования:</w:t>
      </w:r>
    </w:p>
    <w:p w:rsidR="00DA5C7B" w:rsidRPr="008961D8" w:rsidRDefault="00FF5559" w:rsidP="00583A33">
      <w:pPr>
        <w:ind w:left="-567" w:firstLine="567"/>
        <w:rPr>
          <w:spacing w:val="-19"/>
          <w:sz w:val="24"/>
          <w:szCs w:val="24"/>
        </w:rPr>
      </w:pPr>
      <w:r w:rsidRPr="008961D8">
        <w:rPr>
          <w:spacing w:val="-3"/>
          <w:sz w:val="24"/>
          <w:szCs w:val="24"/>
        </w:rPr>
        <w:t>красные линии;</w:t>
      </w:r>
    </w:p>
    <w:p w:rsidR="00DA5C7B" w:rsidRPr="008961D8" w:rsidRDefault="00FF5559" w:rsidP="00583A33">
      <w:pPr>
        <w:ind w:left="-567" w:firstLine="567"/>
        <w:rPr>
          <w:spacing w:val="-10"/>
          <w:sz w:val="24"/>
          <w:szCs w:val="24"/>
        </w:rPr>
      </w:pPr>
      <w:r w:rsidRPr="008961D8">
        <w:rPr>
          <w:spacing w:val="-1"/>
          <w:sz w:val="24"/>
          <w:szCs w:val="24"/>
        </w:rPr>
        <w:t>линии регулирования застройки;</w:t>
      </w:r>
    </w:p>
    <w:p w:rsidR="00DA5C7B" w:rsidRPr="008961D8" w:rsidRDefault="00FF5559" w:rsidP="00583A33">
      <w:pPr>
        <w:ind w:left="-567" w:firstLine="567"/>
        <w:rPr>
          <w:spacing w:val="-11"/>
          <w:sz w:val="24"/>
          <w:szCs w:val="24"/>
        </w:rPr>
      </w:pPr>
      <w:r w:rsidRPr="008961D8">
        <w:rPr>
          <w:sz w:val="24"/>
          <w:szCs w:val="24"/>
        </w:rPr>
        <w:t>границы технических (охранных) зон действующих и пробируемых инженерных сооружений и коммуникаций;</w:t>
      </w:r>
    </w:p>
    <w:p w:rsidR="00DA5C7B" w:rsidRPr="008961D8" w:rsidRDefault="00DA5C7B" w:rsidP="00583A33">
      <w:pPr>
        <w:ind w:left="-567" w:firstLine="567"/>
        <w:rPr>
          <w:sz w:val="24"/>
          <w:szCs w:val="24"/>
        </w:rPr>
      </w:pPr>
    </w:p>
    <w:p w:rsidR="00DA5C7B" w:rsidRPr="008961D8" w:rsidRDefault="00FF5559" w:rsidP="00583A33">
      <w:pPr>
        <w:ind w:left="-567" w:firstLine="567"/>
        <w:rPr>
          <w:spacing w:val="-15"/>
          <w:sz w:val="24"/>
          <w:szCs w:val="24"/>
        </w:rPr>
      </w:pPr>
      <w:r w:rsidRPr="008961D8">
        <w:rPr>
          <w:sz w:val="24"/>
          <w:szCs w:val="24"/>
        </w:rPr>
        <w:t xml:space="preserve">Основанием для установления, изменения, отмены линий градостроительного </w:t>
      </w:r>
      <w:r w:rsidRPr="008961D8">
        <w:rPr>
          <w:spacing w:val="-1"/>
          <w:sz w:val="24"/>
          <w:szCs w:val="24"/>
        </w:rPr>
        <w:t xml:space="preserve">регулирования является утвержденная и зарегистрированная в информационной системе </w:t>
      </w:r>
      <w:r w:rsidRPr="008961D8">
        <w:rPr>
          <w:sz w:val="24"/>
          <w:szCs w:val="24"/>
        </w:rPr>
        <w:t>обеспечения градостроительной деятельности документация по планировке территории.</w:t>
      </w:r>
    </w:p>
    <w:p w:rsidR="00DA5C7B" w:rsidRPr="008961D8" w:rsidRDefault="00FF5559" w:rsidP="00583A33">
      <w:pPr>
        <w:ind w:left="-567" w:firstLine="567"/>
        <w:rPr>
          <w:spacing w:val="-14"/>
          <w:sz w:val="24"/>
          <w:szCs w:val="24"/>
        </w:rPr>
      </w:pPr>
      <w:r w:rsidRPr="008961D8">
        <w:rPr>
          <w:sz w:val="24"/>
          <w:szCs w:val="24"/>
        </w:rPr>
        <w:t>Линии градостроительного регулирования обязательны для исполнения после утверждения в установленном законодательстве и настоящими Правилами порядке документации по планировке территории и регистрации их в информационной системе обеспечения градостроительной деятельности.</w:t>
      </w:r>
    </w:p>
    <w:p w:rsidR="00DA5C7B" w:rsidRPr="008961D8" w:rsidRDefault="00FF5559" w:rsidP="00857A90">
      <w:pPr>
        <w:pStyle w:val="1"/>
        <w:rPr>
          <w:rFonts w:ascii="Times New Roman" w:hAnsi="Times New Roman"/>
          <w:sz w:val="24"/>
          <w:szCs w:val="24"/>
        </w:rPr>
      </w:pPr>
      <w:bookmarkStart w:id="33" w:name="_Toc83723455"/>
      <w:r w:rsidRPr="008961D8">
        <w:rPr>
          <w:rFonts w:ascii="Times New Roman" w:hAnsi="Times New Roman"/>
          <w:b w:val="0"/>
          <w:bCs w:val="0"/>
          <w:spacing w:val="-1"/>
          <w:sz w:val="24"/>
          <w:szCs w:val="24"/>
        </w:rPr>
        <w:t>СТАТЬЯ 28. ГРАДОСТРОИТЕЛЬНЫЙ РЕГЛАМЕНТ</w:t>
      </w:r>
      <w:bookmarkEnd w:id="33"/>
    </w:p>
    <w:p w:rsidR="00DA5C7B" w:rsidRPr="008961D8" w:rsidRDefault="00FF5559" w:rsidP="00583A33">
      <w:pPr>
        <w:ind w:left="-567" w:firstLine="567"/>
        <w:rPr>
          <w:spacing w:val="-22"/>
          <w:sz w:val="24"/>
          <w:szCs w:val="24"/>
        </w:rPr>
      </w:pPr>
      <w:r w:rsidRPr="008961D8">
        <w:rPr>
          <w:spacing w:val="-1"/>
          <w:sz w:val="24"/>
          <w:szCs w:val="24"/>
        </w:rPr>
        <w:t xml:space="preserve">Градостроительные регламенты устанавливаются в процессе разработки карты </w:t>
      </w:r>
      <w:r w:rsidRPr="008961D8">
        <w:rPr>
          <w:sz w:val="24"/>
          <w:szCs w:val="24"/>
        </w:rPr>
        <w:t>градостроительного зонирования на основании детального изучения социально-пространственного качества среды, возможности и рациональности ее изменения.</w:t>
      </w:r>
    </w:p>
    <w:p w:rsidR="00DA5C7B" w:rsidRPr="008961D8" w:rsidRDefault="00FF5559" w:rsidP="00583A33">
      <w:pPr>
        <w:ind w:left="-567" w:firstLine="567"/>
        <w:rPr>
          <w:spacing w:val="-14"/>
          <w:sz w:val="24"/>
          <w:szCs w:val="24"/>
        </w:rPr>
      </w:pPr>
      <w:r w:rsidRPr="008961D8">
        <w:rPr>
          <w:spacing w:val="-1"/>
          <w:sz w:val="24"/>
          <w:szCs w:val="24"/>
        </w:rPr>
        <w:t>Градостроительные регламенты устанавливаются с учетом:</w:t>
      </w:r>
    </w:p>
    <w:p w:rsidR="00DA5C7B" w:rsidRPr="008961D8" w:rsidRDefault="00DA5C7B" w:rsidP="00583A33">
      <w:pPr>
        <w:ind w:left="-567" w:firstLine="567"/>
        <w:rPr>
          <w:sz w:val="24"/>
          <w:szCs w:val="24"/>
        </w:rPr>
      </w:pPr>
    </w:p>
    <w:p w:rsidR="00DA5C7B" w:rsidRPr="008961D8" w:rsidRDefault="00FF5559" w:rsidP="00583A33">
      <w:pPr>
        <w:ind w:left="-567" w:firstLine="567"/>
        <w:rPr>
          <w:spacing w:val="-19"/>
          <w:sz w:val="24"/>
          <w:szCs w:val="24"/>
        </w:rPr>
      </w:pPr>
      <w:r w:rsidRPr="008961D8">
        <w:rPr>
          <w:sz w:val="24"/>
          <w:szCs w:val="24"/>
        </w:rPr>
        <w:t>фактического использования земельных участков и объектов капитального строительства в границах территориальной зоны;</w:t>
      </w:r>
    </w:p>
    <w:p w:rsidR="00DA5C7B" w:rsidRPr="008961D8" w:rsidRDefault="00FF5559" w:rsidP="00583A33">
      <w:pPr>
        <w:ind w:left="-567" w:firstLine="567"/>
        <w:rPr>
          <w:spacing w:val="-10"/>
          <w:sz w:val="24"/>
          <w:szCs w:val="24"/>
        </w:rPr>
      </w:pPr>
      <w:r w:rsidRPr="008961D8">
        <w:rPr>
          <w:sz w:val="24"/>
          <w:szCs w:val="24"/>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DA5C7B" w:rsidRPr="008961D8" w:rsidRDefault="00FF5559" w:rsidP="00583A33">
      <w:pPr>
        <w:ind w:left="-567" w:firstLine="567"/>
        <w:rPr>
          <w:spacing w:val="-11"/>
          <w:sz w:val="24"/>
          <w:szCs w:val="24"/>
        </w:rPr>
      </w:pPr>
      <w:r w:rsidRPr="008961D8">
        <w:rPr>
          <w:spacing w:val="-1"/>
          <w:sz w:val="24"/>
          <w:szCs w:val="24"/>
        </w:rPr>
        <w:t xml:space="preserve">функциональных зон и характеристик их планируемого развития, определенных </w:t>
      </w:r>
      <w:r w:rsidRPr="008961D8">
        <w:rPr>
          <w:sz w:val="24"/>
          <w:szCs w:val="24"/>
        </w:rPr>
        <w:t>генеральным планом поселения;</w:t>
      </w:r>
    </w:p>
    <w:p w:rsidR="00DA5C7B" w:rsidRPr="008961D8" w:rsidRDefault="00FF5559" w:rsidP="00583A33">
      <w:pPr>
        <w:ind w:left="-567" w:firstLine="567"/>
        <w:rPr>
          <w:spacing w:val="-10"/>
          <w:sz w:val="24"/>
          <w:szCs w:val="24"/>
        </w:rPr>
      </w:pPr>
      <w:r w:rsidRPr="008961D8">
        <w:rPr>
          <w:sz w:val="24"/>
          <w:szCs w:val="24"/>
        </w:rPr>
        <w:t>видов территориальных зон;</w:t>
      </w:r>
    </w:p>
    <w:p w:rsidR="00DA5C7B" w:rsidRPr="008961D8" w:rsidRDefault="00FF5559" w:rsidP="00583A33">
      <w:pPr>
        <w:ind w:left="-567" w:firstLine="567"/>
        <w:rPr>
          <w:spacing w:val="-11"/>
          <w:sz w:val="24"/>
          <w:szCs w:val="24"/>
        </w:rPr>
      </w:pPr>
      <w:r w:rsidRPr="008961D8">
        <w:rPr>
          <w:sz w:val="24"/>
          <w:szCs w:val="24"/>
        </w:rPr>
        <w:t>требований охраны объектов культурного наследия, а также особо охраняемых природных территорий, иных природных объектов.</w:t>
      </w:r>
    </w:p>
    <w:p w:rsidR="00DA5C7B" w:rsidRPr="008961D8" w:rsidRDefault="00FF5559" w:rsidP="00583A33">
      <w:pPr>
        <w:ind w:left="-567" w:firstLine="567"/>
        <w:rPr>
          <w:sz w:val="24"/>
          <w:szCs w:val="24"/>
        </w:rPr>
      </w:pPr>
      <w:r w:rsidRPr="008961D8">
        <w:rPr>
          <w:spacing w:val="-16"/>
          <w:sz w:val="24"/>
          <w:szCs w:val="24"/>
        </w:rPr>
        <w:t>3.</w:t>
      </w:r>
      <w:r w:rsidRPr="008961D8">
        <w:rPr>
          <w:sz w:val="24"/>
          <w:szCs w:val="24"/>
        </w:rPr>
        <w:tab/>
        <w:t>Градостроительным регламентом определяется правовой режим земельных</w:t>
      </w:r>
      <w:r w:rsidRPr="008961D8">
        <w:rPr>
          <w:sz w:val="24"/>
          <w:szCs w:val="24"/>
        </w:rPr>
        <w:br/>
        <w:t>участков, равно как всего, что находится над и под поверхностью земельных участков и</w:t>
      </w:r>
      <w:r w:rsidRPr="008961D8">
        <w:rPr>
          <w:sz w:val="24"/>
          <w:szCs w:val="24"/>
        </w:rPr>
        <w:br/>
        <w:t>используется в процессе их застройки и последующей эксплуатации объектов</w:t>
      </w:r>
      <w:r w:rsidRPr="008961D8">
        <w:rPr>
          <w:sz w:val="24"/>
          <w:szCs w:val="24"/>
        </w:rPr>
        <w:br/>
        <w:t>капитального строительства.</w:t>
      </w:r>
    </w:p>
    <w:p w:rsidR="00DA5C7B" w:rsidRPr="008961D8" w:rsidRDefault="00FF5559" w:rsidP="00583A33">
      <w:pPr>
        <w:ind w:left="-567" w:firstLine="567"/>
        <w:rPr>
          <w:sz w:val="24"/>
          <w:szCs w:val="24"/>
        </w:rPr>
      </w:pPr>
      <w:r w:rsidRPr="008961D8">
        <w:rPr>
          <w:spacing w:val="-14"/>
          <w:sz w:val="24"/>
          <w:szCs w:val="24"/>
        </w:rPr>
        <w:t>4.</w:t>
      </w:r>
      <w:r w:rsidRPr="008961D8">
        <w:rPr>
          <w:sz w:val="24"/>
          <w:szCs w:val="24"/>
        </w:rPr>
        <w:tab/>
      </w:r>
      <w:r w:rsidRPr="008961D8">
        <w:rPr>
          <w:spacing w:val="-1"/>
          <w:sz w:val="24"/>
          <w:szCs w:val="24"/>
        </w:rPr>
        <w:t>В соответствии с Градостроительным кодексом Российской Федерации действие</w:t>
      </w:r>
      <w:r w:rsidRPr="008961D8">
        <w:rPr>
          <w:spacing w:val="-1"/>
          <w:sz w:val="24"/>
          <w:szCs w:val="24"/>
        </w:rPr>
        <w:br/>
        <w:t>градостроительного регламента не распространяется на земельные участки:</w:t>
      </w:r>
    </w:p>
    <w:p w:rsidR="00DA5C7B" w:rsidRPr="008961D8" w:rsidRDefault="00FF5559" w:rsidP="00583A33">
      <w:pPr>
        <w:ind w:left="-567" w:firstLine="567"/>
        <w:rPr>
          <w:sz w:val="24"/>
          <w:szCs w:val="24"/>
        </w:rPr>
      </w:pPr>
      <w:proofErr w:type="gramStart"/>
      <w:r w:rsidRPr="008961D8">
        <w:rPr>
          <w:spacing w:val="-20"/>
          <w:sz w:val="24"/>
          <w:szCs w:val="24"/>
        </w:rPr>
        <w:t>1)</w:t>
      </w:r>
      <w:r w:rsidRPr="008961D8">
        <w:rPr>
          <w:sz w:val="24"/>
          <w:szCs w:val="24"/>
        </w:rPr>
        <w:tab/>
        <w:t>в границах территорий памятников и ансамблей, включенных в единый</w:t>
      </w:r>
      <w:r w:rsidRPr="008961D8">
        <w:rPr>
          <w:sz w:val="24"/>
          <w:szCs w:val="24"/>
        </w:rPr>
        <w:br/>
      </w:r>
      <w:r w:rsidRPr="008961D8">
        <w:rPr>
          <w:spacing w:val="-1"/>
          <w:sz w:val="24"/>
          <w:szCs w:val="24"/>
        </w:rPr>
        <w:t>государственный реестр объектов культурного наследия (памятников истории и культуры)</w:t>
      </w:r>
      <w:r w:rsidRPr="008961D8">
        <w:rPr>
          <w:spacing w:val="-1"/>
          <w:sz w:val="24"/>
          <w:szCs w:val="24"/>
        </w:rPr>
        <w:br/>
      </w:r>
      <w:r w:rsidRPr="008961D8">
        <w:rPr>
          <w:sz w:val="24"/>
          <w:szCs w:val="24"/>
        </w:rPr>
        <w:t>народов Российской Федерации, а также в границах территорий памятников или</w:t>
      </w:r>
      <w:r w:rsidRPr="008961D8">
        <w:rPr>
          <w:sz w:val="24"/>
          <w:szCs w:val="24"/>
        </w:rPr>
        <w:br/>
        <w:t>ансамблей, которые являются вновь выявленными объектами культурного наследия и</w:t>
      </w:r>
      <w:r w:rsidRPr="008961D8">
        <w:rPr>
          <w:sz w:val="24"/>
          <w:szCs w:val="24"/>
        </w:rPr>
        <w:br/>
        <w:t>решения о режиме содержания, параметрах реставрации, консервации, воссоздания,</w:t>
      </w:r>
      <w:r w:rsidRPr="008961D8">
        <w:rPr>
          <w:sz w:val="24"/>
          <w:szCs w:val="24"/>
        </w:rPr>
        <w:br/>
        <w:t>ремонта и приспособлении которых принимаются в порядке, установленном</w:t>
      </w:r>
      <w:r w:rsidRPr="008961D8">
        <w:rPr>
          <w:sz w:val="24"/>
          <w:szCs w:val="24"/>
        </w:rPr>
        <w:br/>
        <w:t>законодательство Российской Федерации об охране объектов</w:t>
      </w:r>
      <w:proofErr w:type="gramEnd"/>
      <w:r w:rsidRPr="008961D8">
        <w:rPr>
          <w:sz w:val="24"/>
          <w:szCs w:val="24"/>
        </w:rPr>
        <w:t xml:space="preserve"> культурного наследия;</w:t>
      </w:r>
    </w:p>
    <w:p w:rsidR="00DA5C7B" w:rsidRPr="008961D8" w:rsidRDefault="00FF5559" w:rsidP="00583A33">
      <w:pPr>
        <w:ind w:left="-567" w:firstLine="567"/>
        <w:rPr>
          <w:sz w:val="24"/>
          <w:szCs w:val="24"/>
        </w:rPr>
      </w:pPr>
      <w:r w:rsidRPr="008961D8">
        <w:rPr>
          <w:spacing w:val="-10"/>
          <w:sz w:val="24"/>
          <w:szCs w:val="24"/>
        </w:rPr>
        <w:t>2)</w:t>
      </w:r>
      <w:r w:rsidRPr="008961D8">
        <w:rPr>
          <w:sz w:val="24"/>
          <w:szCs w:val="24"/>
        </w:rPr>
        <w:tab/>
      </w:r>
      <w:r w:rsidRPr="008961D8">
        <w:rPr>
          <w:spacing w:val="-1"/>
          <w:sz w:val="24"/>
          <w:szCs w:val="24"/>
        </w:rPr>
        <w:t>в границах территорий общего пользования;</w:t>
      </w:r>
    </w:p>
    <w:p w:rsidR="00DA5C7B" w:rsidRPr="008961D8" w:rsidRDefault="00FF5559" w:rsidP="00583A33">
      <w:pPr>
        <w:ind w:left="-567" w:firstLine="567"/>
        <w:rPr>
          <w:sz w:val="24"/>
          <w:szCs w:val="24"/>
        </w:rPr>
      </w:pPr>
      <w:proofErr w:type="gramStart"/>
      <w:r w:rsidRPr="008961D8">
        <w:rPr>
          <w:spacing w:val="-12"/>
          <w:sz w:val="24"/>
          <w:szCs w:val="24"/>
        </w:rPr>
        <w:t>3)</w:t>
      </w:r>
      <w:r w:rsidRPr="008961D8">
        <w:rPr>
          <w:sz w:val="24"/>
          <w:szCs w:val="24"/>
        </w:rPr>
        <w:tab/>
        <w:t>предназначенные для размещения линейных объектов и (или) занятые</w:t>
      </w:r>
      <w:r w:rsidRPr="008961D8">
        <w:rPr>
          <w:sz w:val="24"/>
          <w:szCs w:val="24"/>
        </w:rPr>
        <w:br/>
        <w:t>линейными объектами;</w:t>
      </w:r>
      <w:proofErr w:type="gramEnd"/>
    </w:p>
    <w:p w:rsidR="00583A33" w:rsidRPr="008961D8" w:rsidRDefault="00FF5559" w:rsidP="00583A33">
      <w:pPr>
        <w:ind w:left="-567" w:firstLine="567"/>
        <w:rPr>
          <w:spacing w:val="-1"/>
          <w:sz w:val="24"/>
          <w:szCs w:val="24"/>
        </w:rPr>
      </w:pPr>
      <w:proofErr w:type="gramStart"/>
      <w:r w:rsidRPr="008961D8">
        <w:rPr>
          <w:spacing w:val="-10"/>
          <w:sz w:val="24"/>
          <w:szCs w:val="24"/>
        </w:rPr>
        <w:t>4)</w:t>
      </w:r>
      <w:r w:rsidRPr="008961D8">
        <w:rPr>
          <w:sz w:val="24"/>
          <w:szCs w:val="24"/>
        </w:rPr>
        <w:tab/>
      </w:r>
      <w:r w:rsidRPr="008961D8">
        <w:rPr>
          <w:spacing w:val="-1"/>
          <w:sz w:val="24"/>
          <w:szCs w:val="24"/>
        </w:rPr>
        <w:t>предоставленные для добычи полезных ископаемых.</w:t>
      </w:r>
      <w:proofErr w:type="gramEnd"/>
    </w:p>
    <w:p w:rsidR="00DA5C7B" w:rsidRPr="008961D8" w:rsidRDefault="00FF5559" w:rsidP="00583A33">
      <w:pPr>
        <w:ind w:left="-567" w:firstLine="567"/>
        <w:rPr>
          <w:sz w:val="24"/>
          <w:szCs w:val="24"/>
        </w:rPr>
      </w:pPr>
      <w:r w:rsidRPr="008961D8">
        <w:rPr>
          <w:spacing w:val="-16"/>
          <w:sz w:val="24"/>
          <w:szCs w:val="24"/>
        </w:rPr>
        <w:t>5.</w:t>
      </w:r>
      <w:r w:rsidRPr="008961D8">
        <w:rPr>
          <w:sz w:val="24"/>
          <w:szCs w:val="24"/>
        </w:rPr>
        <w:tab/>
        <w:t>Градостроительные регламенты не устанавливаются для земель лесного</w:t>
      </w:r>
      <w:r w:rsidRPr="008961D8">
        <w:rPr>
          <w:sz w:val="24"/>
          <w:szCs w:val="24"/>
        </w:rPr>
        <w:br/>
        <w:t>фонда, земель, покрытых поверхностными водами, земель запаса, земель особо</w:t>
      </w:r>
      <w:r w:rsidRPr="008961D8">
        <w:rPr>
          <w:sz w:val="24"/>
          <w:szCs w:val="24"/>
        </w:rPr>
        <w:br/>
        <w:t>охраняемых природных территорий (за исключением земель лечебно-оздоровительных</w:t>
      </w:r>
      <w:r w:rsidRPr="008961D8">
        <w:rPr>
          <w:sz w:val="24"/>
          <w:szCs w:val="24"/>
        </w:rPr>
        <w:br/>
        <w:t>местностей и курортов), сельскохозяйственных угодий в составе земель</w:t>
      </w:r>
      <w:r w:rsidRPr="008961D8">
        <w:rPr>
          <w:sz w:val="24"/>
          <w:szCs w:val="24"/>
        </w:rPr>
        <w:br/>
        <w:t>сельскохозяйственного назначения, земельных участков, расположенных в границах</w:t>
      </w:r>
      <w:r w:rsidRPr="008961D8">
        <w:rPr>
          <w:sz w:val="24"/>
          <w:szCs w:val="24"/>
        </w:rPr>
        <w:br/>
        <w:t>особых экономических зон.</w:t>
      </w:r>
    </w:p>
    <w:p w:rsidR="00DA5C7B" w:rsidRPr="008961D8" w:rsidRDefault="00FF5559" w:rsidP="00583A33">
      <w:pPr>
        <w:ind w:left="-567" w:firstLine="567"/>
        <w:rPr>
          <w:sz w:val="24"/>
          <w:szCs w:val="24"/>
        </w:rPr>
      </w:pPr>
      <w:r w:rsidRPr="008961D8">
        <w:rPr>
          <w:spacing w:val="-14"/>
          <w:sz w:val="24"/>
          <w:szCs w:val="24"/>
        </w:rPr>
        <w:t>6.</w:t>
      </w:r>
      <w:r w:rsidRPr="008961D8">
        <w:rPr>
          <w:sz w:val="24"/>
          <w:szCs w:val="24"/>
        </w:rPr>
        <w:tab/>
      </w:r>
      <w:r w:rsidRPr="008961D8">
        <w:rPr>
          <w:spacing w:val="-1"/>
          <w:sz w:val="24"/>
          <w:szCs w:val="24"/>
        </w:rPr>
        <w:t xml:space="preserve">Структура градостроительного регламента состоит </w:t>
      </w:r>
      <w:proofErr w:type="gramStart"/>
      <w:r w:rsidRPr="008961D8">
        <w:rPr>
          <w:spacing w:val="-1"/>
          <w:sz w:val="24"/>
          <w:szCs w:val="24"/>
        </w:rPr>
        <w:t>из</w:t>
      </w:r>
      <w:proofErr w:type="gramEnd"/>
      <w:r w:rsidRPr="008961D8">
        <w:rPr>
          <w:spacing w:val="-1"/>
          <w:sz w:val="24"/>
          <w:szCs w:val="24"/>
        </w:rPr>
        <w:t>:</w:t>
      </w:r>
    </w:p>
    <w:p w:rsidR="00DA5C7B" w:rsidRPr="008961D8" w:rsidRDefault="00FF5559" w:rsidP="00583A33">
      <w:pPr>
        <w:ind w:left="-567" w:firstLine="567"/>
        <w:rPr>
          <w:sz w:val="24"/>
          <w:szCs w:val="24"/>
        </w:rPr>
      </w:pPr>
      <w:r w:rsidRPr="008961D8">
        <w:rPr>
          <w:spacing w:val="-20"/>
          <w:sz w:val="24"/>
          <w:szCs w:val="24"/>
        </w:rPr>
        <w:t>1)</w:t>
      </w:r>
      <w:r w:rsidRPr="008961D8">
        <w:rPr>
          <w:sz w:val="24"/>
          <w:szCs w:val="24"/>
        </w:rPr>
        <w:tab/>
        <w:t>видов разрешенного использования земельных участков и объектов</w:t>
      </w:r>
      <w:r w:rsidRPr="008961D8">
        <w:rPr>
          <w:sz w:val="24"/>
          <w:szCs w:val="24"/>
        </w:rPr>
        <w:br/>
        <w:t>капитального строительства;</w:t>
      </w:r>
    </w:p>
    <w:p w:rsidR="00DA5C7B" w:rsidRPr="008961D8" w:rsidRDefault="00FF5559" w:rsidP="00583A33">
      <w:pPr>
        <w:ind w:left="-567" w:firstLine="567"/>
        <w:rPr>
          <w:sz w:val="24"/>
          <w:szCs w:val="24"/>
        </w:rPr>
      </w:pPr>
      <w:r w:rsidRPr="008961D8">
        <w:rPr>
          <w:spacing w:val="-10"/>
          <w:sz w:val="24"/>
          <w:szCs w:val="24"/>
        </w:rPr>
        <w:t>2)</w:t>
      </w:r>
      <w:r w:rsidRPr="008961D8">
        <w:rPr>
          <w:sz w:val="24"/>
          <w:szCs w:val="24"/>
        </w:rPr>
        <w:tab/>
        <w:t>параметров разрешенного использования - предельных (минимальных и (или)</w:t>
      </w:r>
      <w:r w:rsidRPr="008961D8">
        <w:rPr>
          <w:sz w:val="24"/>
          <w:szCs w:val="24"/>
        </w:rPr>
        <w:br/>
        <w:t>максимальных) размеров земельных участков и предельных параметров разрешенного</w:t>
      </w:r>
      <w:r w:rsidRPr="008961D8">
        <w:rPr>
          <w:sz w:val="24"/>
          <w:szCs w:val="24"/>
        </w:rPr>
        <w:br/>
      </w:r>
      <w:r w:rsidRPr="008961D8">
        <w:rPr>
          <w:spacing w:val="-1"/>
          <w:sz w:val="24"/>
          <w:szCs w:val="24"/>
        </w:rPr>
        <w:t>строительства, реконструкции объектов капитального строительства;</w:t>
      </w:r>
    </w:p>
    <w:p w:rsidR="00DA5C7B" w:rsidRPr="008961D8" w:rsidRDefault="00FF5559" w:rsidP="00583A33">
      <w:pPr>
        <w:ind w:left="-567" w:firstLine="567"/>
        <w:rPr>
          <w:sz w:val="24"/>
          <w:szCs w:val="24"/>
        </w:rPr>
      </w:pPr>
      <w:r w:rsidRPr="008961D8">
        <w:rPr>
          <w:spacing w:val="-12"/>
          <w:sz w:val="24"/>
          <w:szCs w:val="24"/>
        </w:rPr>
        <w:t>3)</w:t>
      </w:r>
      <w:r w:rsidRPr="008961D8">
        <w:rPr>
          <w:sz w:val="24"/>
          <w:szCs w:val="24"/>
        </w:rPr>
        <w:tab/>
        <w:t>ограничений использования земельных участков и объектов капитального</w:t>
      </w:r>
      <w:r w:rsidRPr="008961D8">
        <w:rPr>
          <w:sz w:val="24"/>
          <w:szCs w:val="24"/>
        </w:rPr>
        <w:br/>
        <w:t>строительства.</w:t>
      </w:r>
    </w:p>
    <w:p w:rsidR="00DA5C7B" w:rsidRPr="008961D8" w:rsidRDefault="00FF5559" w:rsidP="00583A33">
      <w:pPr>
        <w:ind w:left="-567" w:firstLine="567"/>
        <w:rPr>
          <w:sz w:val="24"/>
          <w:szCs w:val="24"/>
        </w:rPr>
      </w:pPr>
      <w:r w:rsidRPr="008961D8">
        <w:rPr>
          <w:spacing w:val="-16"/>
          <w:sz w:val="24"/>
          <w:szCs w:val="24"/>
        </w:rPr>
        <w:t>7.</w:t>
      </w:r>
      <w:r w:rsidRPr="008961D8">
        <w:rPr>
          <w:sz w:val="24"/>
          <w:szCs w:val="24"/>
        </w:rPr>
        <w:tab/>
        <w:t>Виды разрешенного использования земельных участков и объектов</w:t>
      </w:r>
      <w:r w:rsidRPr="008961D8">
        <w:rPr>
          <w:sz w:val="24"/>
          <w:szCs w:val="24"/>
        </w:rPr>
        <w:br/>
        <w:t>капитального строительства включают:</w:t>
      </w:r>
    </w:p>
    <w:p w:rsidR="00DA5C7B" w:rsidRPr="008961D8" w:rsidRDefault="00FF5559" w:rsidP="00583A33">
      <w:pPr>
        <w:ind w:left="-567" w:firstLine="567"/>
        <w:rPr>
          <w:spacing w:val="-19"/>
          <w:sz w:val="24"/>
          <w:szCs w:val="24"/>
        </w:rPr>
      </w:pPr>
      <w:r w:rsidRPr="008961D8">
        <w:rPr>
          <w:spacing w:val="-1"/>
          <w:sz w:val="24"/>
          <w:szCs w:val="24"/>
        </w:rPr>
        <w:t>основные виды разрешенного использования;</w:t>
      </w:r>
    </w:p>
    <w:p w:rsidR="00DA5C7B" w:rsidRPr="008961D8" w:rsidRDefault="00FF5559" w:rsidP="00583A33">
      <w:pPr>
        <w:ind w:left="-567" w:firstLine="567"/>
        <w:rPr>
          <w:spacing w:val="-10"/>
          <w:sz w:val="24"/>
          <w:szCs w:val="24"/>
        </w:rPr>
      </w:pPr>
      <w:r w:rsidRPr="008961D8">
        <w:rPr>
          <w:spacing w:val="-1"/>
          <w:sz w:val="24"/>
          <w:szCs w:val="24"/>
        </w:rPr>
        <w:t>условно разрешенные виды использования;</w:t>
      </w:r>
    </w:p>
    <w:p w:rsidR="00DA5C7B" w:rsidRPr="008961D8" w:rsidRDefault="00FF5559" w:rsidP="00583A33">
      <w:pPr>
        <w:ind w:left="-567" w:firstLine="567"/>
        <w:rPr>
          <w:spacing w:val="-11"/>
          <w:sz w:val="24"/>
          <w:szCs w:val="24"/>
        </w:rPr>
      </w:pPr>
      <w:r w:rsidRPr="008961D8">
        <w:rPr>
          <w:spacing w:val="-1"/>
          <w:sz w:val="24"/>
          <w:szCs w:val="24"/>
        </w:rPr>
        <w:t>вспомогательные виды разрешенного использования.</w:t>
      </w:r>
    </w:p>
    <w:p w:rsidR="00DA5C7B" w:rsidRPr="008961D8" w:rsidRDefault="00FF5559" w:rsidP="00583A33">
      <w:pPr>
        <w:ind w:left="-567" w:firstLine="567"/>
        <w:rPr>
          <w:sz w:val="24"/>
          <w:szCs w:val="24"/>
        </w:rPr>
      </w:pPr>
      <w:r w:rsidRPr="008961D8">
        <w:rPr>
          <w:spacing w:val="-16"/>
          <w:sz w:val="24"/>
          <w:szCs w:val="24"/>
        </w:rPr>
        <w:t>8.</w:t>
      </w:r>
      <w:r w:rsidRPr="008961D8">
        <w:rPr>
          <w:sz w:val="24"/>
          <w:szCs w:val="24"/>
        </w:rPr>
        <w:tab/>
        <w:t>Объекты благоустройства, линейные объекты всегда являются разрешенными</w:t>
      </w:r>
      <w:r w:rsidRPr="008961D8">
        <w:rPr>
          <w:sz w:val="24"/>
          <w:szCs w:val="24"/>
        </w:rPr>
        <w:br/>
        <w:t>видами использования для всех территориальных зон.</w:t>
      </w:r>
    </w:p>
    <w:p w:rsidR="00DA5C7B" w:rsidRPr="008961D8" w:rsidRDefault="00FF5559" w:rsidP="00583A33">
      <w:pPr>
        <w:ind w:left="-567" w:firstLine="567"/>
        <w:rPr>
          <w:sz w:val="24"/>
          <w:szCs w:val="24"/>
        </w:rPr>
      </w:pPr>
      <w:r w:rsidRPr="008961D8">
        <w:rPr>
          <w:spacing w:val="-16"/>
          <w:sz w:val="24"/>
          <w:szCs w:val="24"/>
        </w:rPr>
        <w:t>9.</w:t>
      </w:r>
      <w:r w:rsidRPr="008961D8">
        <w:rPr>
          <w:sz w:val="24"/>
          <w:szCs w:val="24"/>
        </w:rPr>
        <w:tab/>
        <w:t>Земельный участок и прочно связанные с ним объекты капитального</w:t>
      </w:r>
      <w:r w:rsidRPr="008961D8">
        <w:rPr>
          <w:sz w:val="24"/>
          <w:szCs w:val="24"/>
        </w:rPr>
        <w:br/>
        <w:t>строительства соответствуют установленному градостроительному регламенту</w:t>
      </w:r>
      <w:r w:rsidRPr="008961D8">
        <w:rPr>
          <w:sz w:val="24"/>
          <w:szCs w:val="24"/>
        </w:rPr>
        <w:br/>
        <w:t>территориальных зон в случае, если:</w:t>
      </w:r>
    </w:p>
    <w:p w:rsidR="00DA5C7B" w:rsidRPr="008961D8" w:rsidRDefault="00FF5559" w:rsidP="00583A33">
      <w:pPr>
        <w:ind w:left="-567" w:firstLine="567"/>
        <w:rPr>
          <w:sz w:val="24"/>
          <w:szCs w:val="24"/>
        </w:rPr>
      </w:pPr>
      <w:r w:rsidRPr="008961D8">
        <w:rPr>
          <w:spacing w:val="-20"/>
          <w:sz w:val="24"/>
          <w:szCs w:val="24"/>
        </w:rPr>
        <w:t>1)</w:t>
      </w:r>
      <w:r w:rsidRPr="008961D8">
        <w:rPr>
          <w:sz w:val="24"/>
          <w:szCs w:val="24"/>
        </w:rPr>
        <w:tab/>
        <w:t>виды их использования входят в перечень видов разрешенного использования;</w:t>
      </w:r>
    </w:p>
    <w:p w:rsidR="00DA5C7B" w:rsidRPr="008961D8" w:rsidRDefault="00FF5559" w:rsidP="00583A33">
      <w:pPr>
        <w:ind w:left="-567" w:firstLine="567"/>
        <w:rPr>
          <w:sz w:val="24"/>
          <w:szCs w:val="24"/>
        </w:rPr>
      </w:pPr>
      <w:r w:rsidRPr="008961D8">
        <w:rPr>
          <w:spacing w:val="-10"/>
          <w:sz w:val="24"/>
          <w:szCs w:val="24"/>
        </w:rPr>
        <w:t>2)</w:t>
      </w:r>
      <w:r w:rsidRPr="008961D8">
        <w:rPr>
          <w:sz w:val="24"/>
          <w:szCs w:val="24"/>
        </w:rPr>
        <w:tab/>
        <w:t>их размеры соответствуют предельным значениям, установленным</w:t>
      </w:r>
      <w:r w:rsidRPr="008961D8">
        <w:rPr>
          <w:sz w:val="24"/>
          <w:szCs w:val="24"/>
        </w:rPr>
        <w:br/>
        <w:t>градостроительным регламентом.</w:t>
      </w:r>
    </w:p>
    <w:p w:rsidR="00DA5C7B" w:rsidRPr="008961D8" w:rsidRDefault="00FF5559" w:rsidP="00583A33">
      <w:pPr>
        <w:ind w:left="-567" w:firstLine="567"/>
        <w:rPr>
          <w:sz w:val="24"/>
          <w:szCs w:val="24"/>
        </w:rPr>
      </w:pPr>
      <w:r w:rsidRPr="008961D8">
        <w:rPr>
          <w:spacing w:val="-17"/>
          <w:sz w:val="24"/>
          <w:szCs w:val="24"/>
        </w:rPr>
        <w:t>10.</w:t>
      </w:r>
      <w:r w:rsidRPr="008961D8">
        <w:rPr>
          <w:sz w:val="24"/>
          <w:szCs w:val="24"/>
        </w:rPr>
        <w:tab/>
        <w:t>Параметры разрешенного использования земельных участков объектов</w:t>
      </w:r>
      <w:r w:rsidRPr="008961D8">
        <w:rPr>
          <w:sz w:val="24"/>
          <w:szCs w:val="24"/>
        </w:rPr>
        <w:br/>
        <w:t>капитального строительства могут включать:</w:t>
      </w:r>
    </w:p>
    <w:p w:rsidR="00DA5C7B" w:rsidRPr="008961D8" w:rsidRDefault="00FF5559" w:rsidP="00583A33">
      <w:pPr>
        <w:ind w:left="-567" w:firstLine="567"/>
        <w:rPr>
          <w:sz w:val="24"/>
          <w:szCs w:val="24"/>
        </w:rPr>
      </w:pPr>
      <w:r w:rsidRPr="008961D8">
        <w:rPr>
          <w:spacing w:val="-20"/>
          <w:sz w:val="24"/>
          <w:szCs w:val="24"/>
        </w:rPr>
        <w:t>1)</w:t>
      </w:r>
      <w:r w:rsidRPr="008961D8">
        <w:rPr>
          <w:sz w:val="24"/>
          <w:szCs w:val="24"/>
        </w:rPr>
        <w:tab/>
        <w:t>предельные (минимальные и (или) максимальные) размеры земельных</w:t>
      </w:r>
      <w:r w:rsidRPr="008961D8">
        <w:rPr>
          <w:sz w:val="24"/>
          <w:szCs w:val="24"/>
        </w:rPr>
        <w:br/>
        <w:t>участков, в том числе их площадь и линейные размеры (минимальные и/или</w:t>
      </w:r>
      <w:r w:rsidRPr="008961D8">
        <w:rPr>
          <w:sz w:val="24"/>
          <w:szCs w:val="24"/>
        </w:rPr>
        <w:br/>
        <w:t>максимальные), включая линейные размеры предельной ширины участков по фронту</w:t>
      </w:r>
      <w:r w:rsidRPr="008961D8">
        <w:rPr>
          <w:sz w:val="24"/>
          <w:szCs w:val="24"/>
        </w:rPr>
        <w:br/>
        <w:t>улиц (проездов) и глубины участков;</w:t>
      </w:r>
    </w:p>
    <w:p w:rsidR="00DA5C7B" w:rsidRPr="008961D8" w:rsidRDefault="00FF5559" w:rsidP="00583A33">
      <w:pPr>
        <w:ind w:left="-567" w:firstLine="567"/>
        <w:rPr>
          <w:sz w:val="24"/>
          <w:szCs w:val="24"/>
        </w:rPr>
      </w:pPr>
      <w:r w:rsidRPr="008961D8">
        <w:rPr>
          <w:spacing w:val="-10"/>
          <w:sz w:val="24"/>
          <w:szCs w:val="24"/>
        </w:rPr>
        <w:t>2)</w:t>
      </w:r>
      <w:r w:rsidRPr="008961D8">
        <w:rPr>
          <w:sz w:val="24"/>
          <w:szCs w:val="24"/>
        </w:rPr>
        <w:tab/>
      </w:r>
      <w:r w:rsidRPr="008961D8">
        <w:rPr>
          <w:spacing w:val="-1"/>
          <w:sz w:val="24"/>
          <w:szCs w:val="24"/>
        </w:rPr>
        <w:t>минимальные отступы от границ земельных участков в целях определения мест</w:t>
      </w:r>
      <w:r w:rsidRPr="008961D8">
        <w:rPr>
          <w:spacing w:val="-1"/>
          <w:sz w:val="24"/>
          <w:szCs w:val="24"/>
        </w:rPr>
        <w:br/>
      </w:r>
      <w:r w:rsidRPr="008961D8">
        <w:rPr>
          <w:sz w:val="24"/>
          <w:szCs w:val="24"/>
        </w:rPr>
        <w:t>допустимого размещения зданий, строений, сооружений, за пределами которых</w:t>
      </w:r>
      <w:r w:rsidRPr="008961D8">
        <w:rPr>
          <w:sz w:val="24"/>
          <w:szCs w:val="24"/>
        </w:rPr>
        <w:br/>
        <w:t>запрещено строительство зданий, строений, сооружений;</w:t>
      </w:r>
    </w:p>
    <w:p w:rsidR="00DA5C7B" w:rsidRPr="008961D8" w:rsidRDefault="00FF5559" w:rsidP="00583A33">
      <w:pPr>
        <w:ind w:left="-567" w:firstLine="567"/>
        <w:rPr>
          <w:sz w:val="24"/>
          <w:szCs w:val="24"/>
        </w:rPr>
      </w:pPr>
      <w:r w:rsidRPr="008961D8">
        <w:rPr>
          <w:spacing w:val="-12"/>
          <w:sz w:val="24"/>
          <w:szCs w:val="24"/>
        </w:rPr>
        <w:t>3)</w:t>
      </w:r>
      <w:r w:rsidRPr="008961D8">
        <w:rPr>
          <w:sz w:val="24"/>
          <w:szCs w:val="24"/>
        </w:rPr>
        <w:tab/>
      </w:r>
      <w:proofErr w:type="gramStart"/>
      <w:r w:rsidRPr="008961D8">
        <w:rPr>
          <w:sz w:val="24"/>
          <w:szCs w:val="24"/>
        </w:rPr>
        <w:t>предельные</w:t>
      </w:r>
      <w:proofErr w:type="gramEnd"/>
      <w:r w:rsidRPr="008961D8">
        <w:rPr>
          <w:sz w:val="24"/>
          <w:szCs w:val="24"/>
        </w:rPr>
        <w:t xml:space="preserve"> (минимальное и/или максимальное) количество этажей или</w:t>
      </w:r>
      <w:r w:rsidRPr="008961D8">
        <w:rPr>
          <w:sz w:val="24"/>
          <w:szCs w:val="24"/>
        </w:rPr>
        <w:br/>
      </w:r>
      <w:r w:rsidRPr="008961D8">
        <w:rPr>
          <w:spacing w:val="-1"/>
          <w:sz w:val="24"/>
          <w:szCs w:val="24"/>
        </w:rPr>
        <w:t>предельную (минимальную и/или максимальную) высоту зданий, строений, сооружений;</w:t>
      </w:r>
    </w:p>
    <w:p w:rsidR="00DA5C7B" w:rsidRPr="008961D8" w:rsidRDefault="00FF5559" w:rsidP="00583A33">
      <w:pPr>
        <w:ind w:left="-567" w:firstLine="567"/>
        <w:rPr>
          <w:sz w:val="24"/>
          <w:szCs w:val="24"/>
        </w:rPr>
      </w:pPr>
      <w:r w:rsidRPr="008961D8">
        <w:rPr>
          <w:spacing w:val="-10"/>
          <w:sz w:val="24"/>
          <w:szCs w:val="24"/>
        </w:rPr>
        <w:t>4)</w:t>
      </w:r>
      <w:r w:rsidRPr="008961D8">
        <w:rPr>
          <w:sz w:val="24"/>
          <w:szCs w:val="24"/>
        </w:rPr>
        <w:tab/>
        <w:t>максимальный процент застройки в границах земельного участка,</w:t>
      </w:r>
      <w:r w:rsidRPr="008961D8">
        <w:rPr>
          <w:sz w:val="24"/>
          <w:szCs w:val="24"/>
        </w:rPr>
        <w:br/>
        <w:t>определяемый как отношение суммарной площади земельного участка, которая может</w:t>
      </w:r>
      <w:r w:rsidRPr="008961D8">
        <w:rPr>
          <w:sz w:val="24"/>
          <w:szCs w:val="24"/>
        </w:rPr>
        <w:br/>
        <w:t>быть застроена, ко всей площади земельного участка;</w:t>
      </w:r>
    </w:p>
    <w:p w:rsidR="00DA5C7B" w:rsidRPr="008961D8" w:rsidRDefault="00FF5559" w:rsidP="00583A33">
      <w:pPr>
        <w:ind w:left="-567" w:firstLine="567"/>
        <w:rPr>
          <w:spacing w:val="-11"/>
          <w:sz w:val="24"/>
          <w:szCs w:val="24"/>
        </w:rPr>
      </w:pPr>
      <w:r w:rsidRPr="008961D8">
        <w:rPr>
          <w:sz w:val="24"/>
          <w:szCs w:val="24"/>
        </w:rPr>
        <w:t>минимальный процент озеленения для территорий жилых кварталов, детских дошкольных и спортивных площадок для средне образовательных учреждений;</w:t>
      </w:r>
    </w:p>
    <w:p w:rsidR="00DA5C7B" w:rsidRPr="008961D8" w:rsidRDefault="00FF5559" w:rsidP="00583A33">
      <w:pPr>
        <w:ind w:left="-567" w:firstLine="567"/>
        <w:rPr>
          <w:spacing w:val="-10"/>
          <w:sz w:val="24"/>
          <w:szCs w:val="24"/>
        </w:rPr>
      </w:pPr>
      <w:r w:rsidRPr="008961D8">
        <w:rPr>
          <w:sz w:val="24"/>
          <w:szCs w:val="24"/>
        </w:rPr>
        <w:t>показатели общей площади помещений (минимальные и (или) максимальные) для вспомогательных видов разрешенного использования;</w:t>
      </w:r>
    </w:p>
    <w:p w:rsidR="00DA5C7B" w:rsidRPr="008961D8" w:rsidRDefault="00FF5559" w:rsidP="00583A33">
      <w:pPr>
        <w:ind w:left="-567" w:firstLine="567"/>
        <w:rPr>
          <w:spacing w:val="-11"/>
          <w:sz w:val="24"/>
          <w:szCs w:val="24"/>
        </w:rPr>
      </w:pPr>
      <w:r w:rsidRPr="008961D8">
        <w:rPr>
          <w:sz w:val="24"/>
          <w:szCs w:val="24"/>
        </w:rPr>
        <w:t>иные показатели.</w:t>
      </w:r>
    </w:p>
    <w:p w:rsidR="00DA5C7B" w:rsidRPr="008961D8" w:rsidRDefault="00FF5559" w:rsidP="00583A33">
      <w:pPr>
        <w:ind w:left="-567" w:firstLine="567"/>
        <w:rPr>
          <w:sz w:val="24"/>
          <w:szCs w:val="24"/>
        </w:rPr>
      </w:pPr>
      <w:r w:rsidRPr="008961D8">
        <w:rPr>
          <w:spacing w:val="-17"/>
          <w:sz w:val="24"/>
          <w:szCs w:val="24"/>
        </w:rPr>
        <w:t>11.</w:t>
      </w:r>
      <w:r w:rsidRPr="008961D8">
        <w:rPr>
          <w:sz w:val="24"/>
          <w:szCs w:val="24"/>
        </w:rPr>
        <w:tab/>
      </w:r>
      <w:r w:rsidRPr="008961D8">
        <w:rPr>
          <w:spacing w:val="-1"/>
          <w:sz w:val="24"/>
          <w:szCs w:val="24"/>
        </w:rPr>
        <w:t>Применительно к каждой территориальной зоне устанавливаются указанные в</w:t>
      </w:r>
      <w:r w:rsidRPr="008961D8">
        <w:rPr>
          <w:spacing w:val="-1"/>
          <w:sz w:val="24"/>
          <w:szCs w:val="24"/>
        </w:rPr>
        <w:br/>
      </w:r>
      <w:r w:rsidRPr="008961D8">
        <w:rPr>
          <w:sz w:val="24"/>
          <w:szCs w:val="24"/>
        </w:rPr>
        <w:t>части 10 настоящей статьи размеры и параметры, их сочетания. Сочетания указанных</w:t>
      </w:r>
      <w:r w:rsidRPr="008961D8">
        <w:rPr>
          <w:sz w:val="24"/>
          <w:szCs w:val="24"/>
        </w:rPr>
        <w:br/>
        <w:t>параметров и их значения устанавливаются индивидуально применительно к каждой</w:t>
      </w:r>
      <w:r w:rsidRPr="008961D8">
        <w:rPr>
          <w:sz w:val="24"/>
          <w:szCs w:val="24"/>
        </w:rPr>
        <w:br/>
        <w:t>территориальной зоне.</w:t>
      </w:r>
    </w:p>
    <w:p w:rsidR="00DA5C7B" w:rsidRPr="008961D8" w:rsidRDefault="00FF5559" w:rsidP="00583A33">
      <w:pPr>
        <w:ind w:left="-567" w:firstLine="567"/>
        <w:rPr>
          <w:sz w:val="24"/>
          <w:szCs w:val="24"/>
        </w:rPr>
      </w:pPr>
      <w:r w:rsidRPr="008961D8">
        <w:rPr>
          <w:spacing w:val="-17"/>
          <w:sz w:val="24"/>
          <w:szCs w:val="24"/>
        </w:rPr>
        <w:t>12.</w:t>
      </w:r>
      <w:r w:rsidRPr="008961D8">
        <w:rPr>
          <w:sz w:val="24"/>
          <w:szCs w:val="24"/>
        </w:rPr>
        <w:tab/>
        <w:t xml:space="preserve">В пределах территориальных зон могут устанавливаться </w:t>
      </w:r>
      <w:proofErr w:type="spellStart"/>
      <w:r w:rsidRPr="008961D8">
        <w:rPr>
          <w:sz w:val="24"/>
          <w:szCs w:val="24"/>
        </w:rPr>
        <w:t>подзоны</w:t>
      </w:r>
      <w:proofErr w:type="spellEnd"/>
      <w:r w:rsidRPr="008961D8">
        <w:rPr>
          <w:sz w:val="24"/>
          <w:szCs w:val="24"/>
        </w:rPr>
        <w:t xml:space="preserve"> с</w:t>
      </w:r>
      <w:r w:rsidRPr="008961D8">
        <w:rPr>
          <w:sz w:val="24"/>
          <w:szCs w:val="24"/>
        </w:rPr>
        <w:br/>
        <w:t>одинаковыми видами разрешенного использования земельных участков и объектов</w:t>
      </w:r>
      <w:r w:rsidRPr="008961D8">
        <w:rPr>
          <w:sz w:val="24"/>
          <w:szCs w:val="24"/>
        </w:rPr>
        <w:br/>
        <w:t>капитального строительства, но с различными предельными (минимальными и (или)</w:t>
      </w:r>
      <w:r w:rsidRPr="008961D8">
        <w:rPr>
          <w:sz w:val="24"/>
          <w:szCs w:val="24"/>
        </w:rPr>
        <w:br/>
        <w:t>максимальными) размерами земельных участков и предельными параметрами</w:t>
      </w:r>
      <w:r w:rsidRPr="008961D8">
        <w:rPr>
          <w:sz w:val="24"/>
          <w:szCs w:val="24"/>
        </w:rPr>
        <w:br/>
        <w:t>разрешенного строительства, реконструкции объектов капитального строительства и</w:t>
      </w:r>
      <w:r w:rsidRPr="008961D8">
        <w:rPr>
          <w:sz w:val="24"/>
          <w:szCs w:val="24"/>
        </w:rPr>
        <w:br/>
        <w:t>сочетаниями таких размеров и параметров.</w:t>
      </w:r>
    </w:p>
    <w:p w:rsidR="00DA5C7B" w:rsidRPr="008961D8" w:rsidRDefault="00FF5559" w:rsidP="00583A33">
      <w:pPr>
        <w:ind w:left="-567" w:firstLine="567"/>
        <w:rPr>
          <w:sz w:val="24"/>
          <w:szCs w:val="24"/>
        </w:rPr>
      </w:pPr>
      <w:r w:rsidRPr="008961D8">
        <w:rPr>
          <w:spacing w:val="-17"/>
          <w:sz w:val="24"/>
          <w:szCs w:val="24"/>
        </w:rPr>
        <w:t>13.</w:t>
      </w:r>
      <w:r w:rsidRPr="008961D8">
        <w:rPr>
          <w:sz w:val="24"/>
          <w:szCs w:val="24"/>
        </w:rPr>
        <w:tab/>
        <w:t>Использование земельных участков и объектов капитального строительства в</w:t>
      </w:r>
      <w:r w:rsidR="00583A33" w:rsidRPr="008961D8">
        <w:rPr>
          <w:sz w:val="24"/>
          <w:szCs w:val="24"/>
        </w:rPr>
        <w:t xml:space="preserve"> </w:t>
      </w:r>
      <w:r w:rsidRPr="008961D8">
        <w:rPr>
          <w:sz w:val="24"/>
          <w:szCs w:val="24"/>
        </w:rPr>
        <w:t xml:space="preserve">соответствии с видами разрешенного использования и предельными параметрами разрешенного строительства, реконструкции допускается при условии соблюдения </w:t>
      </w:r>
      <w:r w:rsidRPr="008961D8">
        <w:rPr>
          <w:spacing w:val="-1"/>
          <w:sz w:val="24"/>
          <w:szCs w:val="24"/>
        </w:rPr>
        <w:t>градостроительных ограничений, установленных законодательством.</w:t>
      </w:r>
    </w:p>
    <w:p w:rsidR="00DA5C7B" w:rsidRPr="008961D8" w:rsidRDefault="00FF5559" w:rsidP="00583A33">
      <w:pPr>
        <w:ind w:left="-567" w:firstLine="567"/>
        <w:rPr>
          <w:sz w:val="24"/>
          <w:szCs w:val="24"/>
        </w:rPr>
      </w:pPr>
      <w:r w:rsidRPr="008961D8">
        <w:rPr>
          <w:spacing w:val="-17"/>
          <w:sz w:val="24"/>
          <w:szCs w:val="24"/>
        </w:rPr>
        <w:t>14.</w:t>
      </w:r>
      <w:r w:rsidRPr="008961D8">
        <w:rPr>
          <w:sz w:val="24"/>
          <w:szCs w:val="24"/>
        </w:rPr>
        <w:tab/>
        <w:t>Согласование и утверждение градостроительных регламентов осуществляется</w:t>
      </w:r>
      <w:r w:rsidRPr="008961D8">
        <w:rPr>
          <w:sz w:val="24"/>
          <w:szCs w:val="24"/>
        </w:rPr>
        <w:br/>
        <w:t>в составе карты градостроительного зонирования.</w:t>
      </w:r>
    </w:p>
    <w:p w:rsidR="00DA5C7B" w:rsidRPr="008961D8" w:rsidRDefault="00FF5559" w:rsidP="00583A33">
      <w:pPr>
        <w:ind w:left="-567" w:firstLine="567"/>
        <w:rPr>
          <w:sz w:val="24"/>
          <w:szCs w:val="24"/>
        </w:rPr>
      </w:pPr>
      <w:r w:rsidRPr="008961D8">
        <w:rPr>
          <w:spacing w:val="-17"/>
          <w:sz w:val="24"/>
          <w:szCs w:val="24"/>
        </w:rPr>
        <w:t>15.</w:t>
      </w:r>
      <w:r w:rsidRPr="008961D8">
        <w:rPr>
          <w:sz w:val="24"/>
          <w:szCs w:val="24"/>
        </w:rPr>
        <w:tab/>
        <w:t>Требования градостроительных регламентов обязательны для исполнения</w:t>
      </w:r>
      <w:r w:rsidRPr="008961D8">
        <w:rPr>
          <w:sz w:val="24"/>
          <w:szCs w:val="24"/>
        </w:rPr>
        <w:br/>
      </w:r>
      <w:r w:rsidRPr="008961D8">
        <w:rPr>
          <w:spacing w:val="-1"/>
          <w:sz w:val="24"/>
          <w:szCs w:val="24"/>
        </w:rPr>
        <w:t>всеми субъектами градостроительных отношений на территории поселения.</w:t>
      </w:r>
    </w:p>
    <w:p w:rsidR="00DA5C7B" w:rsidRPr="008961D8" w:rsidRDefault="00FF5559" w:rsidP="00857A90">
      <w:pPr>
        <w:pStyle w:val="1"/>
        <w:rPr>
          <w:rFonts w:ascii="Times New Roman" w:hAnsi="Times New Roman"/>
          <w:sz w:val="24"/>
          <w:szCs w:val="24"/>
        </w:rPr>
      </w:pPr>
      <w:bookmarkStart w:id="34" w:name="_Toc83723456"/>
      <w:r w:rsidRPr="008961D8">
        <w:rPr>
          <w:rFonts w:ascii="Times New Roman" w:hAnsi="Times New Roman"/>
          <w:b w:val="0"/>
          <w:bCs w:val="0"/>
          <w:spacing w:val="-1"/>
          <w:sz w:val="24"/>
          <w:szCs w:val="24"/>
        </w:rPr>
        <w:t xml:space="preserve">СТАТЬЯ 29. ИСПОЛЬЗОВАНИЕ ЗЕМЕЛЬНЫХ УЧАСТКОВ И ОБЪЕКТОВ КАПИТАЛЬНОГО СТРОИТЕЛЬСТВА, НЕ </w:t>
      </w:r>
      <w:r w:rsidRPr="008961D8">
        <w:rPr>
          <w:rFonts w:ascii="Times New Roman" w:hAnsi="Times New Roman"/>
          <w:b w:val="0"/>
          <w:bCs w:val="0"/>
          <w:sz w:val="24"/>
          <w:szCs w:val="24"/>
        </w:rPr>
        <w:t>СООТВЕТСТВУЮЩИХ ГРАДОСТРОИТЕЛЬНОМУ РЕГЛАМЕНТУ</w:t>
      </w:r>
      <w:bookmarkEnd w:id="34"/>
    </w:p>
    <w:p w:rsidR="00DA5C7B" w:rsidRPr="008961D8" w:rsidRDefault="00FF5559" w:rsidP="00583A33">
      <w:pPr>
        <w:ind w:left="-567" w:firstLine="567"/>
        <w:rPr>
          <w:sz w:val="24"/>
          <w:szCs w:val="24"/>
        </w:rPr>
      </w:pPr>
      <w:r w:rsidRPr="008961D8">
        <w:rPr>
          <w:spacing w:val="-23"/>
          <w:sz w:val="24"/>
          <w:szCs w:val="24"/>
        </w:rPr>
        <w:t>1.</w:t>
      </w:r>
      <w:r w:rsidRPr="008961D8">
        <w:rPr>
          <w:sz w:val="24"/>
          <w:szCs w:val="24"/>
        </w:rPr>
        <w:tab/>
        <w:t>Земельные участки или объекты капитального строительства являются не</w:t>
      </w:r>
      <w:r w:rsidRPr="008961D8">
        <w:rPr>
          <w:sz w:val="24"/>
          <w:szCs w:val="24"/>
        </w:rPr>
        <w:br/>
        <w:t>соответствующими установленным градостроительным регламентам территориальных</w:t>
      </w:r>
      <w:r w:rsidRPr="008961D8">
        <w:rPr>
          <w:sz w:val="24"/>
          <w:szCs w:val="24"/>
        </w:rPr>
        <w:br/>
        <w:t>зон в следующих случаях:</w:t>
      </w:r>
    </w:p>
    <w:p w:rsidR="00DA5C7B" w:rsidRPr="008961D8" w:rsidRDefault="00FF5559" w:rsidP="00583A33">
      <w:pPr>
        <w:ind w:left="-567" w:firstLine="567"/>
        <w:rPr>
          <w:sz w:val="24"/>
          <w:szCs w:val="24"/>
        </w:rPr>
      </w:pPr>
      <w:r w:rsidRPr="008961D8">
        <w:rPr>
          <w:spacing w:val="-20"/>
          <w:sz w:val="24"/>
          <w:szCs w:val="24"/>
        </w:rPr>
        <w:t>1)</w:t>
      </w:r>
      <w:r w:rsidRPr="008961D8">
        <w:rPr>
          <w:sz w:val="24"/>
          <w:szCs w:val="24"/>
        </w:rPr>
        <w:tab/>
        <w:t>если виды их разрешенного использования (основные, условно разрешенные</w:t>
      </w:r>
      <w:r w:rsidRPr="008961D8">
        <w:rPr>
          <w:sz w:val="24"/>
          <w:szCs w:val="24"/>
        </w:rPr>
        <w:br/>
      </w:r>
      <w:r w:rsidRPr="008961D8">
        <w:rPr>
          <w:spacing w:val="-1"/>
          <w:sz w:val="24"/>
          <w:szCs w:val="24"/>
        </w:rPr>
        <w:t>или вспомогательные) не соответствуют градостроительному регламенту;</w:t>
      </w:r>
    </w:p>
    <w:p w:rsidR="00DA5C7B" w:rsidRPr="008961D8" w:rsidRDefault="00FF5559" w:rsidP="00583A33">
      <w:pPr>
        <w:ind w:left="-567" w:firstLine="567"/>
        <w:rPr>
          <w:sz w:val="24"/>
          <w:szCs w:val="24"/>
        </w:rPr>
      </w:pPr>
      <w:r w:rsidRPr="008961D8">
        <w:rPr>
          <w:spacing w:val="-10"/>
          <w:sz w:val="24"/>
          <w:szCs w:val="24"/>
        </w:rPr>
        <w:t>2)</w:t>
      </w:r>
      <w:r w:rsidRPr="008961D8">
        <w:rPr>
          <w:sz w:val="24"/>
          <w:szCs w:val="24"/>
        </w:rPr>
        <w:tab/>
        <w:t>если их предельные (минимальные и (или) максимальные) размеры и</w:t>
      </w:r>
      <w:r w:rsidRPr="008961D8">
        <w:rPr>
          <w:sz w:val="24"/>
          <w:szCs w:val="24"/>
        </w:rPr>
        <w:br/>
      </w:r>
      <w:r w:rsidRPr="008961D8">
        <w:rPr>
          <w:spacing w:val="-1"/>
          <w:sz w:val="24"/>
          <w:szCs w:val="24"/>
        </w:rPr>
        <w:t>предельные параметры не соответствуют градостроительному регламенту.</w:t>
      </w:r>
    </w:p>
    <w:p w:rsidR="00DA5C7B" w:rsidRPr="008961D8" w:rsidRDefault="00FF5559" w:rsidP="00583A33">
      <w:pPr>
        <w:ind w:left="-567" w:firstLine="567"/>
        <w:rPr>
          <w:spacing w:val="-14"/>
          <w:sz w:val="24"/>
          <w:szCs w:val="24"/>
        </w:rPr>
      </w:pPr>
      <w:r w:rsidRPr="008961D8">
        <w:rPr>
          <w:spacing w:val="-1"/>
          <w:sz w:val="24"/>
          <w:szCs w:val="24"/>
        </w:rPr>
        <w:t xml:space="preserve">Использование объектов недвижимости, указанных в части 1 настоящей статьи, </w:t>
      </w:r>
      <w:r w:rsidRPr="008961D8">
        <w:rPr>
          <w:sz w:val="24"/>
          <w:szCs w:val="24"/>
        </w:rPr>
        <w:t>может осуществляться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DA5C7B" w:rsidRPr="008961D8" w:rsidRDefault="00FF5559" w:rsidP="00583A33">
      <w:pPr>
        <w:ind w:left="-567" w:firstLine="567"/>
        <w:rPr>
          <w:spacing w:val="-15"/>
          <w:sz w:val="24"/>
          <w:szCs w:val="24"/>
        </w:rPr>
      </w:pPr>
      <w:proofErr w:type="gramStart"/>
      <w:r w:rsidRPr="008961D8">
        <w:rPr>
          <w:sz w:val="24"/>
          <w:szCs w:val="24"/>
        </w:rPr>
        <w:t xml:space="preserve">Объекты недвижимости, не соответствующие градостроительным регламентам по указанным в части первой настоящей статьи размерам и параметрам, </w:t>
      </w:r>
      <w:r w:rsidRPr="008961D8">
        <w:rPr>
          <w:spacing w:val="-1"/>
          <w:sz w:val="24"/>
          <w:szCs w:val="24"/>
        </w:rPr>
        <w:t>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roofErr w:type="gramEnd"/>
    </w:p>
    <w:p w:rsidR="00DA5C7B" w:rsidRPr="008961D8" w:rsidRDefault="00FF5559" w:rsidP="00583A33">
      <w:pPr>
        <w:ind w:left="-567" w:firstLine="567"/>
        <w:rPr>
          <w:spacing w:val="-14"/>
          <w:sz w:val="24"/>
          <w:szCs w:val="24"/>
        </w:rPr>
      </w:pPr>
      <w:r w:rsidRPr="008961D8">
        <w:rPr>
          <w:sz w:val="24"/>
          <w:szCs w:val="24"/>
        </w:rPr>
        <w:t>Реконструкция указанных в части 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roofErr w:type="gramStart"/>
      <w:r w:rsidRPr="008961D8">
        <w:rPr>
          <w:sz w:val="24"/>
          <w:szCs w:val="24"/>
        </w:rPr>
        <w:t>..</w:t>
      </w:r>
      <w:proofErr w:type="gramEnd"/>
    </w:p>
    <w:p w:rsidR="00DA5C7B" w:rsidRPr="008961D8" w:rsidRDefault="00FF5559" w:rsidP="00583A33">
      <w:pPr>
        <w:ind w:left="-567" w:firstLine="567"/>
        <w:rPr>
          <w:spacing w:val="-15"/>
          <w:sz w:val="24"/>
          <w:szCs w:val="24"/>
        </w:rPr>
      </w:pPr>
      <w:proofErr w:type="gramStart"/>
      <w:r w:rsidRPr="008961D8">
        <w:rPr>
          <w:spacing w:val="-1"/>
          <w:sz w:val="24"/>
          <w:szCs w:val="24"/>
        </w:rPr>
        <w:t xml:space="preserve">Строительство новых объектов капитального строительства, прочно связанных с </w:t>
      </w:r>
      <w:r w:rsidRPr="008961D8">
        <w:rPr>
          <w:sz w:val="24"/>
          <w:szCs w:val="24"/>
        </w:rPr>
        <w:t>указанными в части первой настоящей статьи земельными участками, может осуществляться только в соответствии с установленными настоящими Правилами градостроительными регламентами.</w:t>
      </w:r>
      <w:proofErr w:type="gramEnd"/>
    </w:p>
    <w:p w:rsidR="00DA5C7B" w:rsidRPr="008961D8" w:rsidRDefault="00FF5559" w:rsidP="00583A33">
      <w:pPr>
        <w:ind w:left="-567" w:firstLine="567"/>
        <w:rPr>
          <w:spacing w:val="-14"/>
          <w:sz w:val="24"/>
          <w:szCs w:val="24"/>
        </w:rPr>
      </w:pPr>
      <w:r w:rsidRPr="008961D8">
        <w:rPr>
          <w:sz w:val="24"/>
          <w:szCs w:val="24"/>
        </w:rPr>
        <w:t>Изменение видов разрешенного использования указанных в части 1 настоящей статьи земельных участков и объектов капитального строительства может осуществляться только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DA5C7B" w:rsidRPr="008961D8" w:rsidRDefault="00FF5559" w:rsidP="00583A33">
      <w:pPr>
        <w:ind w:left="-567" w:firstLine="567"/>
        <w:rPr>
          <w:spacing w:val="-15"/>
          <w:sz w:val="24"/>
          <w:szCs w:val="24"/>
        </w:rPr>
      </w:pPr>
      <w:r w:rsidRPr="008961D8">
        <w:rPr>
          <w:sz w:val="24"/>
          <w:szCs w:val="24"/>
        </w:rPr>
        <w:t xml:space="preserve">Запрещается изменение одного вида не соответствующего градостроительным </w:t>
      </w:r>
      <w:r w:rsidRPr="008961D8">
        <w:rPr>
          <w:spacing w:val="-1"/>
          <w:sz w:val="24"/>
          <w:szCs w:val="24"/>
        </w:rPr>
        <w:t xml:space="preserve">регламентам использования объектов недвижимости на другой вид не соответствующего </w:t>
      </w:r>
      <w:r w:rsidRPr="008961D8">
        <w:rPr>
          <w:sz w:val="24"/>
          <w:szCs w:val="24"/>
        </w:rPr>
        <w:t>использования.</w:t>
      </w:r>
    </w:p>
    <w:p w:rsidR="00583A33" w:rsidRPr="008961D8" w:rsidRDefault="00FF5559" w:rsidP="00583A33">
      <w:pPr>
        <w:ind w:left="-567" w:firstLine="567"/>
        <w:rPr>
          <w:sz w:val="24"/>
          <w:szCs w:val="24"/>
        </w:rPr>
      </w:pPr>
      <w:r w:rsidRPr="008961D8">
        <w:rPr>
          <w:spacing w:val="-16"/>
          <w:sz w:val="24"/>
          <w:szCs w:val="24"/>
        </w:rPr>
        <w:t>8.</w:t>
      </w:r>
      <w:r w:rsidRPr="008961D8">
        <w:rPr>
          <w:sz w:val="24"/>
          <w:szCs w:val="24"/>
        </w:rPr>
        <w:tab/>
        <w:t>Правообладатели земельных участков, размеры которых меньше</w:t>
      </w:r>
      <w:r w:rsidRPr="008961D8">
        <w:rPr>
          <w:sz w:val="24"/>
          <w:szCs w:val="24"/>
        </w:rPr>
        <w:br/>
        <w:t>установленных градостроительным регламентом минимальных размеров земельных</w:t>
      </w:r>
      <w:r w:rsidRPr="008961D8">
        <w:rPr>
          <w:sz w:val="24"/>
          <w:szCs w:val="24"/>
        </w:rPr>
        <w:br/>
      </w:r>
      <w:r w:rsidRPr="008961D8">
        <w:rPr>
          <w:spacing w:val="-1"/>
          <w:sz w:val="24"/>
          <w:szCs w:val="24"/>
        </w:rPr>
        <w:t>участков либо конфигурация, инженерно-геологические или иные характеристики которых</w:t>
      </w:r>
      <w:r w:rsidRPr="008961D8">
        <w:rPr>
          <w:spacing w:val="-1"/>
          <w:sz w:val="24"/>
          <w:szCs w:val="24"/>
        </w:rPr>
        <w:br/>
      </w:r>
      <w:r w:rsidRPr="008961D8">
        <w:rPr>
          <w:sz w:val="24"/>
          <w:szCs w:val="24"/>
        </w:rPr>
        <w:t>неблагоприятны для застройки, вправе обратиться за разрешениями на отклонение от</w:t>
      </w:r>
      <w:r w:rsidRPr="008961D8">
        <w:rPr>
          <w:sz w:val="24"/>
          <w:szCs w:val="24"/>
        </w:rPr>
        <w:br/>
        <w:t>предельных параметров разрешенного строительства, реконструкции объектов</w:t>
      </w:r>
      <w:r w:rsidRPr="008961D8">
        <w:rPr>
          <w:sz w:val="24"/>
          <w:szCs w:val="24"/>
        </w:rPr>
        <w:br/>
        <w:t>капитального строительства.</w:t>
      </w:r>
    </w:p>
    <w:p w:rsidR="00DA5C7B" w:rsidRPr="008961D8" w:rsidRDefault="00FF5559" w:rsidP="00583A33">
      <w:pPr>
        <w:ind w:left="-567" w:firstLine="567"/>
        <w:rPr>
          <w:sz w:val="24"/>
          <w:szCs w:val="24"/>
        </w:rPr>
      </w:pPr>
      <w:r w:rsidRPr="008961D8">
        <w:rPr>
          <w:spacing w:val="-16"/>
          <w:sz w:val="24"/>
          <w:szCs w:val="24"/>
        </w:rPr>
        <w:t>9.</w:t>
      </w:r>
      <w:r w:rsidRPr="008961D8">
        <w:rPr>
          <w:sz w:val="24"/>
          <w:szCs w:val="24"/>
        </w:rPr>
        <w:tab/>
      </w:r>
      <w:proofErr w:type="gramStart"/>
      <w:r w:rsidRPr="008961D8">
        <w:rPr>
          <w:sz w:val="24"/>
          <w:szCs w:val="24"/>
        </w:rPr>
        <w:t>Использование объектов недвижимости, не соответствующих установленным</w:t>
      </w:r>
      <w:r w:rsidRPr="008961D8">
        <w:rPr>
          <w:sz w:val="24"/>
          <w:szCs w:val="24"/>
        </w:rPr>
        <w:br/>
        <w:t>градостроительным регламентам территориальных зон, если оно не представляет</w:t>
      </w:r>
      <w:r w:rsidRPr="008961D8">
        <w:rPr>
          <w:sz w:val="24"/>
          <w:szCs w:val="24"/>
        </w:rPr>
        <w:br/>
        <w:t>опасности для жизни или здоровья человека, для окружающей среды, объектов</w:t>
      </w:r>
      <w:r w:rsidRPr="008961D8">
        <w:rPr>
          <w:sz w:val="24"/>
          <w:szCs w:val="24"/>
        </w:rPr>
        <w:br/>
        <w:t>культурного наследия, должно быть направлено на постепенное приведение в</w:t>
      </w:r>
      <w:r w:rsidRPr="008961D8">
        <w:rPr>
          <w:sz w:val="24"/>
          <w:szCs w:val="24"/>
        </w:rPr>
        <w:br/>
        <w:t>соответствие с установленным градостроительным регламентом.</w:t>
      </w:r>
      <w:proofErr w:type="gramEnd"/>
    </w:p>
    <w:p w:rsidR="00DA5C7B" w:rsidRPr="008961D8" w:rsidRDefault="00FF5559" w:rsidP="00583A33">
      <w:pPr>
        <w:ind w:left="-567" w:firstLine="567"/>
        <w:rPr>
          <w:sz w:val="24"/>
          <w:szCs w:val="24"/>
        </w:rPr>
      </w:pPr>
      <w:r w:rsidRPr="008961D8">
        <w:rPr>
          <w:spacing w:val="-17"/>
          <w:sz w:val="24"/>
          <w:szCs w:val="24"/>
        </w:rPr>
        <w:t>10.</w:t>
      </w:r>
      <w:r w:rsidRPr="008961D8">
        <w:rPr>
          <w:sz w:val="24"/>
          <w:szCs w:val="24"/>
        </w:rPr>
        <w:tab/>
        <w:t>В случае</w:t>
      </w:r>
      <w:proofErr w:type="gramStart"/>
      <w:r w:rsidRPr="008961D8">
        <w:rPr>
          <w:sz w:val="24"/>
          <w:szCs w:val="24"/>
        </w:rPr>
        <w:t>,</w:t>
      </w:r>
      <w:proofErr w:type="gramEnd"/>
      <w:r w:rsidRPr="008961D8">
        <w:rPr>
          <w:sz w:val="24"/>
          <w:szCs w:val="24"/>
        </w:rPr>
        <w:t xml:space="preserve"> если использование указанных в части 1 настоящей статьи</w:t>
      </w:r>
      <w:r w:rsidRPr="008961D8">
        <w:rPr>
          <w:sz w:val="24"/>
          <w:szCs w:val="24"/>
        </w:rPr>
        <w:br/>
        <w:t>земельных участков и объектов капитального строительства продолжается и опасно для</w:t>
      </w:r>
      <w:r w:rsidRPr="008961D8">
        <w:rPr>
          <w:sz w:val="24"/>
          <w:szCs w:val="24"/>
        </w:rPr>
        <w:br/>
        <w:t>жизни или здоровья человека для окружающей среды, объектов культурного наследия, в</w:t>
      </w:r>
      <w:r w:rsidRPr="008961D8">
        <w:rPr>
          <w:sz w:val="24"/>
          <w:szCs w:val="24"/>
        </w:rPr>
        <w:br/>
        <w:t>соответствии с федеральными законами может быть наложен запрет на использование</w:t>
      </w:r>
      <w:r w:rsidRPr="008961D8">
        <w:rPr>
          <w:sz w:val="24"/>
          <w:szCs w:val="24"/>
        </w:rPr>
        <w:br/>
        <w:t>таких земельных участков и объектов.</w:t>
      </w:r>
    </w:p>
    <w:p w:rsidR="00DA5C7B" w:rsidRPr="008961D8" w:rsidRDefault="00FF5559" w:rsidP="00857A90">
      <w:pPr>
        <w:pStyle w:val="1"/>
        <w:rPr>
          <w:rFonts w:ascii="Times New Roman" w:hAnsi="Times New Roman"/>
          <w:sz w:val="24"/>
          <w:szCs w:val="24"/>
        </w:rPr>
      </w:pPr>
      <w:bookmarkStart w:id="35" w:name="_Toc83723457"/>
      <w:r w:rsidRPr="008961D8">
        <w:rPr>
          <w:rFonts w:ascii="Times New Roman" w:hAnsi="Times New Roman"/>
          <w:b w:val="0"/>
          <w:bCs w:val="0"/>
          <w:spacing w:val="-3"/>
          <w:sz w:val="24"/>
          <w:szCs w:val="24"/>
        </w:rPr>
        <w:t xml:space="preserve">СТАТЬЯ 30. ВИДЫ РАЗРЕШЕННОГО ИСПОЛЬЗОВАНИЯ ЗЕМЕЛЬНЫХ УЧАСТКОВ И ОБЪЕКТОВ КАПИТАЛЬНОГО </w:t>
      </w:r>
      <w:r w:rsidRPr="008961D8">
        <w:rPr>
          <w:rFonts w:ascii="Times New Roman" w:hAnsi="Times New Roman"/>
          <w:b w:val="0"/>
          <w:bCs w:val="0"/>
          <w:sz w:val="24"/>
          <w:szCs w:val="24"/>
        </w:rPr>
        <w:t>СТРОИТЕЛЬСТВА</w:t>
      </w:r>
      <w:bookmarkEnd w:id="35"/>
    </w:p>
    <w:p w:rsidR="00DA5C7B" w:rsidRPr="008961D8" w:rsidRDefault="00FF5559" w:rsidP="00583A33">
      <w:pPr>
        <w:ind w:left="-567" w:firstLine="567"/>
        <w:rPr>
          <w:sz w:val="24"/>
          <w:szCs w:val="24"/>
        </w:rPr>
      </w:pPr>
      <w:r w:rsidRPr="008961D8">
        <w:rPr>
          <w:spacing w:val="-23"/>
          <w:sz w:val="24"/>
          <w:szCs w:val="24"/>
        </w:rPr>
        <w:t>1.</w:t>
      </w:r>
      <w:r w:rsidRPr="008961D8">
        <w:rPr>
          <w:sz w:val="24"/>
          <w:szCs w:val="24"/>
        </w:rPr>
        <w:tab/>
        <w:t>Применительно к территориальным зонам, отображенным на карте</w:t>
      </w:r>
      <w:r w:rsidRPr="008961D8">
        <w:rPr>
          <w:sz w:val="24"/>
          <w:szCs w:val="24"/>
        </w:rPr>
        <w:br/>
        <w:t>градостроительного зонирования, в составе градостроительных регламентов</w:t>
      </w:r>
      <w:r w:rsidRPr="008961D8">
        <w:rPr>
          <w:sz w:val="24"/>
          <w:szCs w:val="24"/>
        </w:rPr>
        <w:br/>
        <w:t>устанавливаются виды разрешенного использования земельных участков и объектов</w:t>
      </w:r>
      <w:r w:rsidRPr="008961D8">
        <w:rPr>
          <w:sz w:val="24"/>
          <w:szCs w:val="24"/>
        </w:rPr>
        <w:br/>
        <w:t>капитального строительства.</w:t>
      </w:r>
    </w:p>
    <w:p w:rsidR="00DA5C7B" w:rsidRPr="008961D8" w:rsidRDefault="00FF5559" w:rsidP="00583A33">
      <w:pPr>
        <w:ind w:left="-567" w:firstLine="567"/>
        <w:rPr>
          <w:spacing w:val="-14"/>
          <w:sz w:val="24"/>
          <w:szCs w:val="24"/>
        </w:rPr>
      </w:pPr>
      <w:r w:rsidRPr="008961D8">
        <w:rPr>
          <w:sz w:val="24"/>
          <w:szCs w:val="24"/>
        </w:rPr>
        <w:t>К земельным участкам и объектам капитального строительства, расположенным в зонах ограничений, виды разрешенного использования земельных участков и объектов капитального строительства применяются с учетом требований, предусмотренных настоящими Правилами.</w:t>
      </w:r>
    </w:p>
    <w:p w:rsidR="00DA5C7B" w:rsidRPr="008961D8" w:rsidRDefault="00FF5559" w:rsidP="00583A33">
      <w:pPr>
        <w:ind w:left="-567" w:firstLine="567"/>
        <w:rPr>
          <w:spacing w:val="-15"/>
          <w:sz w:val="24"/>
          <w:szCs w:val="24"/>
        </w:rPr>
      </w:pPr>
      <w:r w:rsidRPr="008961D8">
        <w:rPr>
          <w:sz w:val="24"/>
          <w:szCs w:val="24"/>
        </w:rPr>
        <w:t>Устанавливаются следующие виды разрешенного использования земельных участков и объектов капитального строительства:</w:t>
      </w:r>
    </w:p>
    <w:p w:rsidR="00DA5C7B" w:rsidRPr="008961D8" w:rsidRDefault="00DA5C7B" w:rsidP="00583A33">
      <w:pPr>
        <w:ind w:left="-567" w:firstLine="567"/>
        <w:rPr>
          <w:sz w:val="24"/>
          <w:szCs w:val="24"/>
        </w:rPr>
      </w:pPr>
    </w:p>
    <w:p w:rsidR="00DA5C7B" w:rsidRPr="008961D8" w:rsidRDefault="00FF5559" w:rsidP="00583A33">
      <w:pPr>
        <w:ind w:left="-567" w:firstLine="567"/>
        <w:rPr>
          <w:spacing w:val="-19"/>
          <w:sz w:val="24"/>
          <w:szCs w:val="24"/>
        </w:rPr>
      </w:pPr>
      <w:r w:rsidRPr="008961D8">
        <w:rPr>
          <w:spacing w:val="-1"/>
          <w:sz w:val="24"/>
          <w:szCs w:val="24"/>
        </w:rPr>
        <w:t>основные виды разрешенного использования;</w:t>
      </w:r>
    </w:p>
    <w:p w:rsidR="00DA5C7B" w:rsidRPr="008961D8" w:rsidRDefault="00FF5559" w:rsidP="00583A33">
      <w:pPr>
        <w:ind w:left="-567" w:firstLine="567"/>
        <w:rPr>
          <w:spacing w:val="-10"/>
          <w:sz w:val="24"/>
          <w:szCs w:val="24"/>
        </w:rPr>
      </w:pPr>
      <w:r w:rsidRPr="008961D8">
        <w:rPr>
          <w:spacing w:val="-1"/>
          <w:sz w:val="24"/>
          <w:szCs w:val="24"/>
        </w:rPr>
        <w:t>условно разрешенные виды использования;</w:t>
      </w:r>
    </w:p>
    <w:p w:rsidR="00DA5C7B" w:rsidRPr="008961D8" w:rsidRDefault="00FF5559" w:rsidP="00583A33">
      <w:pPr>
        <w:ind w:left="-567" w:firstLine="567"/>
        <w:rPr>
          <w:spacing w:val="-11"/>
          <w:sz w:val="24"/>
          <w:szCs w:val="24"/>
        </w:rPr>
      </w:pPr>
      <w:r w:rsidRPr="008961D8">
        <w:rPr>
          <w:spacing w:val="-1"/>
          <w:sz w:val="24"/>
          <w:szCs w:val="24"/>
        </w:rPr>
        <w:t>вспомогательные виды разрешенного использования.</w:t>
      </w:r>
    </w:p>
    <w:p w:rsidR="00DA5C7B" w:rsidRPr="008961D8" w:rsidRDefault="00DA5C7B" w:rsidP="00583A33">
      <w:pPr>
        <w:ind w:left="-567" w:firstLine="567"/>
        <w:rPr>
          <w:sz w:val="24"/>
          <w:szCs w:val="24"/>
        </w:rPr>
      </w:pPr>
    </w:p>
    <w:p w:rsidR="00DA5C7B" w:rsidRPr="008961D8" w:rsidRDefault="00FF5559" w:rsidP="00583A33">
      <w:pPr>
        <w:ind w:left="-567" w:firstLine="567"/>
        <w:rPr>
          <w:spacing w:val="-14"/>
          <w:sz w:val="24"/>
          <w:szCs w:val="24"/>
        </w:rPr>
      </w:pPr>
      <w:r w:rsidRPr="008961D8">
        <w:rPr>
          <w:sz w:val="24"/>
          <w:szCs w:val="24"/>
        </w:rPr>
        <w:t xml:space="preserve">Вспомогательные виды разрешенного использования земельных участков и </w:t>
      </w:r>
      <w:r w:rsidRPr="008961D8">
        <w:rPr>
          <w:spacing w:val="-1"/>
          <w:sz w:val="24"/>
          <w:szCs w:val="24"/>
        </w:rPr>
        <w:t xml:space="preserve">объектов капитального строительства допускаются только в качестве дополнительных по </w:t>
      </w:r>
      <w:r w:rsidRPr="008961D8">
        <w:rPr>
          <w:sz w:val="24"/>
          <w:szCs w:val="24"/>
        </w:rPr>
        <w:t>отношению к основным видам разрешенного использования и условно разрешенным видам использования и осуществляются совместно с ними.</w:t>
      </w:r>
    </w:p>
    <w:p w:rsidR="00DA5C7B" w:rsidRPr="008961D8" w:rsidRDefault="00FF5559" w:rsidP="00583A33">
      <w:pPr>
        <w:ind w:left="-567" w:firstLine="567"/>
        <w:rPr>
          <w:spacing w:val="-15"/>
          <w:sz w:val="24"/>
          <w:szCs w:val="24"/>
        </w:rPr>
      </w:pPr>
      <w:r w:rsidRPr="008961D8">
        <w:rPr>
          <w:sz w:val="24"/>
          <w:szCs w:val="24"/>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настоящими Правилами.</w:t>
      </w:r>
    </w:p>
    <w:p w:rsidR="00DA5C7B" w:rsidRPr="008961D8" w:rsidRDefault="00FF5559" w:rsidP="00583A33">
      <w:pPr>
        <w:ind w:left="-567" w:firstLine="567"/>
        <w:rPr>
          <w:sz w:val="24"/>
          <w:szCs w:val="24"/>
        </w:rPr>
      </w:pPr>
      <w:r w:rsidRPr="008961D8">
        <w:rPr>
          <w:spacing w:val="-14"/>
          <w:sz w:val="24"/>
          <w:szCs w:val="24"/>
        </w:rPr>
        <w:t>6.</w:t>
      </w:r>
      <w:r w:rsidRPr="008961D8">
        <w:rPr>
          <w:sz w:val="24"/>
          <w:szCs w:val="24"/>
        </w:rPr>
        <w:tab/>
        <w:t>В случае нахождения в границах территориальной зоны объекта с</w:t>
      </w:r>
      <w:r w:rsidRPr="008961D8">
        <w:rPr>
          <w:sz w:val="24"/>
          <w:szCs w:val="24"/>
        </w:rPr>
        <w:br/>
        <w:t>неустановленными характеристиками, вид его использования считается условно</w:t>
      </w:r>
      <w:r w:rsidRPr="008961D8">
        <w:rPr>
          <w:sz w:val="24"/>
          <w:szCs w:val="24"/>
        </w:rPr>
        <w:br/>
        <w:t>разрешенным.</w:t>
      </w:r>
    </w:p>
    <w:p w:rsidR="00DA5C7B" w:rsidRPr="008961D8" w:rsidRDefault="00FF5559" w:rsidP="00857A90">
      <w:pPr>
        <w:pStyle w:val="1"/>
        <w:rPr>
          <w:rFonts w:ascii="Times New Roman" w:hAnsi="Times New Roman"/>
          <w:sz w:val="24"/>
          <w:szCs w:val="24"/>
        </w:rPr>
      </w:pPr>
      <w:bookmarkStart w:id="36" w:name="_Toc83723458"/>
      <w:r w:rsidRPr="008961D8">
        <w:rPr>
          <w:rFonts w:ascii="Times New Roman" w:hAnsi="Times New Roman"/>
          <w:b w:val="0"/>
          <w:bCs w:val="0"/>
          <w:spacing w:val="-3"/>
          <w:sz w:val="24"/>
          <w:szCs w:val="24"/>
        </w:rPr>
        <w:t xml:space="preserve">СТАТЬЯ 31. ПОРЯДОК ИЗМЕНЕНИЯ ВИДОВ РАЗРЕШЕННОГО </w:t>
      </w:r>
      <w:r w:rsidRPr="008961D8">
        <w:rPr>
          <w:rFonts w:ascii="Times New Roman" w:hAnsi="Times New Roman"/>
          <w:b w:val="0"/>
          <w:bCs w:val="0"/>
          <w:spacing w:val="-1"/>
          <w:sz w:val="24"/>
          <w:szCs w:val="24"/>
        </w:rPr>
        <w:t xml:space="preserve">ИСПОЛЬЗОВАНИЯ ЗЕМЕЛЬНЫХ УЧАСТКОВ И ОБЪЕКТОВ </w:t>
      </w:r>
      <w:r w:rsidRPr="008961D8">
        <w:rPr>
          <w:rFonts w:ascii="Times New Roman" w:hAnsi="Times New Roman"/>
          <w:b w:val="0"/>
          <w:bCs w:val="0"/>
          <w:sz w:val="24"/>
          <w:szCs w:val="24"/>
        </w:rPr>
        <w:t>КАПИТАЛЬНОГО СТРОИТЕЛЬСТВА</w:t>
      </w:r>
      <w:bookmarkEnd w:id="36"/>
    </w:p>
    <w:p w:rsidR="00DA5C7B" w:rsidRPr="008961D8" w:rsidRDefault="00FF5559" w:rsidP="00583A33">
      <w:pPr>
        <w:ind w:left="-567" w:firstLine="567"/>
        <w:rPr>
          <w:spacing w:val="-22"/>
          <w:sz w:val="24"/>
          <w:szCs w:val="24"/>
        </w:rPr>
      </w:pPr>
      <w:r w:rsidRPr="008961D8">
        <w:rPr>
          <w:sz w:val="24"/>
          <w:szCs w:val="24"/>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DA5C7B" w:rsidRPr="008961D8" w:rsidRDefault="00FF5559" w:rsidP="00583A33">
      <w:pPr>
        <w:ind w:left="-567" w:firstLine="567"/>
        <w:rPr>
          <w:sz w:val="24"/>
          <w:szCs w:val="24"/>
        </w:rPr>
      </w:pPr>
      <w:r w:rsidRPr="008961D8">
        <w:rPr>
          <w:sz w:val="24"/>
          <w:szCs w:val="24"/>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w:t>
      </w:r>
      <w:r w:rsidR="00555BEF" w:rsidRPr="008961D8">
        <w:rPr>
          <w:sz w:val="24"/>
          <w:szCs w:val="24"/>
        </w:rPr>
        <w:t xml:space="preserve"> </w:t>
      </w:r>
      <w:r w:rsidRPr="008961D8">
        <w:rPr>
          <w:spacing w:val="-1"/>
          <w:sz w:val="24"/>
          <w:szCs w:val="24"/>
        </w:rPr>
        <w:t>выбираются самостоятельно без дополнительных разрешений и согласования.</w:t>
      </w:r>
    </w:p>
    <w:p w:rsidR="00DA5C7B" w:rsidRPr="008961D8" w:rsidRDefault="00FF5559" w:rsidP="00583A33">
      <w:pPr>
        <w:ind w:left="-567" w:firstLine="567"/>
        <w:rPr>
          <w:sz w:val="24"/>
          <w:szCs w:val="24"/>
        </w:rPr>
      </w:pPr>
      <w:r w:rsidRPr="008961D8">
        <w:rPr>
          <w:spacing w:val="-15"/>
          <w:sz w:val="24"/>
          <w:szCs w:val="24"/>
        </w:rPr>
        <w:t>3.</w:t>
      </w:r>
      <w:r w:rsidRPr="008961D8">
        <w:rPr>
          <w:sz w:val="24"/>
          <w:szCs w:val="24"/>
        </w:rPr>
        <w:tab/>
        <w:t>Правом на изменение одного вида на другой вид разрешенного использования</w:t>
      </w:r>
      <w:r w:rsidRPr="008961D8">
        <w:rPr>
          <w:sz w:val="24"/>
          <w:szCs w:val="24"/>
        </w:rPr>
        <w:br/>
        <w:t>земельных участков и иных объектов недвижимости обладают:</w:t>
      </w:r>
    </w:p>
    <w:p w:rsidR="00DA5C7B" w:rsidRPr="008961D8" w:rsidRDefault="00FF5559" w:rsidP="00583A33">
      <w:pPr>
        <w:ind w:left="-567" w:firstLine="567"/>
        <w:rPr>
          <w:spacing w:val="-19"/>
          <w:sz w:val="24"/>
          <w:szCs w:val="24"/>
        </w:rPr>
      </w:pPr>
      <w:r w:rsidRPr="008961D8">
        <w:rPr>
          <w:spacing w:val="-1"/>
          <w:sz w:val="24"/>
          <w:szCs w:val="24"/>
        </w:rPr>
        <w:t xml:space="preserve">собственники земельных участков, являющиеся одновременно собственниками </w:t>
      </w:r>
      <w:r w:rsidRPr="008961D8">
        <w:rPr>
          <w:sz w:val="24"/>
          <w:szCs w:val="24"/>
        </w:rPr>
        <w:t>расположенных на этих участках зданий, строений, сооружений;</w:t>
      </w:r>
    </w:p>
    <w:p w:rsidR="00DA5C7B" w:rsidRPr="008961D8" w:rsidRDefault="00FF5559" w:rsidP="00583A33">
      <w:pPr>
        <w:ind w:left="-567" w:firstLine="567"/>
        <w:rPr>
          <w:spacing w:val="-10"/>
          <w:sz w:val="24"/>
          <w:szCs w:val="24"/>
        </w:rPr>
      </w:pPr>
      <w:r w:rsidRPr="008961D8">
        <w:rPr>
          <w:spacing w:val="-1"/>
          <w:sz w:val="24"/>
          <w:szCs w:val="24"/>
        </w:rPr>
        <w:t xml:space="preserve">собственники зданий, строений, сооружений, владеющие земельными участками </w:t>
      </w:r>
      <w:r w:rsidRPr="008961D8">
        <w:rPr>
          <w:sz w:val="24"/>
          <w:szCs w:val="24"/>
        </w:rPr>
        <w:t>на праве аренды;</w:t>
      </w:r>
    </w:p>
    <w:p w:rsidR="00DA5C7B" w:rsidRPr="008961D8" w:rsidRDefault="00DA5C7B" w:rsidP="00583A33">
      <w:pPr>
        <w:ind w:left="-567" w:firstLine="567"/>
        <w:rPr>
          <w:sz w:val="24"/>
          <w:szCs w:val="24"/>
        </w:rPr>
      </w:pPr>
    </w:p>
    <w:p w:rsidR="00DA5C7B" w:rsidRPr="008961D8" w:rsidRDefault="00FF5559" w:rsidP="00583A33">
      <w:pPr>
        <w:ind w:left="-567" w:firstLine="567"/>
        <w:rPr>
          <w:spacing w:val="-11"/>
          <w:sz w:val="24"/>
          <w:szCs w:val="24"/>
        </w:rPr>
      </w:pPr>
      <w:r w:rsidRPr="008961D8">
        <w:rPr>
          <w:sz w:val="24"/>
          <w:szCs w:val="24"/>
        </w:rPr>
        <w:t>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p>
    <w:p w:rsidR="00DA5C7B" w:rsidRPr="008961D8" w:rsidRDefault="00FF5559" w:rsidP="00583A33">
      <w:pPr>
        <w:ind w:left="-567" w:firstLine="567"/>
        <w:rPr>
          <w:spacing w:val="-10"/>
          <w:sz w:val="24"/>
          <w:szCs w:val="24"/>
        </w:rPr>
      </w:pPr>
      <w:proofErr w:type="gramStart"/>
      <w:r w:rsidRPr="008961D8">
        <w:rPr>
          <w:sz w:val="24"/>
          <w:szCs w:val="24"/>
        </w:rPr>
        <w:t xml:space="preserve">лица, владеющие земельными участками на праве аренды, срок которой </w:t>
      </w:r>
      <w:r w:rsidRPr="008961D8">
        <w:rPr>
          <w:spacing w:val="-1"/>
          <w:sz w:val="24"/>
          <w:szCs w:val="24"/>
        </w:rPr>
        <w:t xml:space="preserve">составляет менее пяти лет, но при наличии в договоре аренды согласия собственника на изменение одного вида на другой вид разрешенного использования земельных участков и </w:t>
      </w:r>
      <w:r w:rsidRPr="008961D8">
        <w:rPr>
          <w:sz w:val="24"/>
          <w:szCs w:val="24"/>
        </w:rPr>
        <w:t>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roofErr w:type="gramEnd"/>
    </w:p>
    <w:p w:rsidR="00DA5C7B" w:rsidRPr="008961D8" w:rsidRDefault="00FF5559" w:rsidP="00583A33">
      <w:pPr>
        <w:ind w:left="-567" w:firstLine="567"/>
        <w:rPr>
          <w:spacing w:val="-11"/>
          <w:sz w:val="24"/>
          <w:szCs w:val="24"/>
        </w:rPr>
      </w:pPr>
      <w:r w:rsidRPr="008961D8">
        <w:rPr>
          <w:sz w:val="24"/>
          <w:szCs w:val="24"/>
        </w:rPr>
        <w:t xml:space="preserve">лица, владеющие зданиями, строениями, сооружениями, их частями на праве </w:t>
      </w:r>
      <w:r w:rsidRPr="008961D8">
        <w:rPr>
          <w:spacing w:val="-1"/>
          <w:sz w:val="24"/>
          <w:szCs w:val="24"/>
        </w:rPr>
        <w:t>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rsidR="00DA5C7B" w:rsidRPr="008961D8" w:rsidRDefault="00FF5559" w:rsidP="00583A33">
      <w:pPr>
        <w:ind w:left="-567" w:firstLine="567"/>
        <w:rPr>
          <w:sz w:val="24"/>
          <w:szCs w:val="24"/>
        </w:rPr>
      </w:pPr>
      <w:r w:rsidRPr="008961D8">
        <w:rPr>
          <w:spacing w:val="-10"/>
          <w:sz w:val="24"/>
          <w:szCs w:val="24"/>
        </w:rPr>
        <w:t>6)</w:t>
      </w:r>
      <w:r w:rsidRPr="008961D8">
        <w:rPr>
          <w:sz w:val="24"/>
          <w:szCs w:val="24"/>
        </w:rPr>
        <w:tab/>
        <w:t>собственники квартир в многоквартирных домах - в случаях, когда</w:t>
      </w:r>
      <w:r w:rsidRPr="008961D8">
        <w:rPr>
          <w:sz w:val="24"/>
          <w:szCs w:val="24"/>
        </w:rPr>
        <w:br/>
        <w:t>одновременно имеются следующие условия и соблюдаются следующие требования:</w:t>
      </w:r>
    </w:p>
    <w:p w:rsidR="00DA5C7B" w:rsidRPr="008961D8" w:rsidRDefault="00FF5559" w:rsidP="00583A33">
      <w:pPr>
        <w:ind w:left="-567" w:firstLine="567"/>
        <w:rPr>
          <w:sz w:val="24"/>
          <w:szCs w:val="24"/>
        </w:rPr>
      </w:pPr>
      <w:r w:rsidRPr="008961D8">
        <w:rPr>
          <w:spacing w:val="-12"/>
          <w:sz w:val="24"/>
          <w:szCs w:val="24"/>
        </w:rPr>
        <w:t>а)</w:t>
      </w:r>
      <w:r w:rsidRPr="008961D8">
        <w:rPr>
          <w:sz w:val="24"/>
          <w:szCs w:val="24"/>
        </w:rPr>
        <w:tab/>
      </w:r>
      <w:r w:rsidRPr="008961D8">
        <w:rPr>
          <w:spacing w:val="-1"/>
          <w:sz w:val="24"/>
          <w:szCs w:val="24"/>
        </w:rPr>
        <w:t>многоквартирные дома, расположены в территориальных зонах, где настоящими</w:t>
      </w:r>
      <w:r w:rsidRPr="008961D8">
        <w:rPr>
          <w:spacing w:val="-1"/>
          <w:sz w:val="24"/>
          <w:szCs w:val="24"/>
        </w:rPr>
        <w:br/>
      </w:r>
      <w:r w:rsidRPr="008961D8">
        <w:rPr>
          <w:sz w:val="24"/>
          <w:szCs w:val="24"/>
        </w:rPr>
        <w:t>Правилами предусмотрена возможность изменения жилого назначения расположенных</w:t>
      </w:r>
      <w:r w:rsidRPr="008961D8">
        <w:rPr>
          <w:sz w:val="24"/>
          <w:szCs w:val="24"/>
        </w:rPr>
        <w:br/>
        <w:t xml:space="preserve">на первых этажах помещений в </w:t>
      </w:r>
      <w:proofErr w:type="gramStart"/>
      <w:r w:rsidRPr="008961D8">
        <w:rPr>
          <w:sz w:val="24"/>
          <w:szCs w:val="24"/>
        </w:rPr>
        <w:t>нежилое</w:t>
      </w:r>
      <w:proofErr w:type="gramEnd"/>
      <w:r w:rsidRPr="008961D8">
        <w:rPr>
          <w:sz w:val="24"/>
          <w:szCs w:val="24"/>
        </w:rPr>
        <w:t>;</w:t>
      </w:r>
    </w:p>
    <w:p w:rsidR="00DA5C7B" w:rsidRPr="008961D8" w:rsidRDefault="00FF5559" w:rsidP="00583A33">
      <w:pPr>
        <w:ind w:left="-567" w:firstLine="567"/>
        <w:rPr>
          <w:sz w:val="24"/>
          <w:szCs w:val="24"/>
        </w:rPr>
      </w:pPr>
      <w:r w:rsidRPr="008961D8">
        <w:rPr>
          <w:spacing w:val="-14"/>
          <w:sz w:val="24"/>
          <w:szCs w:val="24"/>
        </w:rPr>
        <w:t>б)</w:t>
      </w:r>
      <w:r w:rsidRPr="008961D8">
        <w:rPr>
          <w:sz w:val="24"/>
          <w:szCs w:val="24"/>
        </w:rPr>
        <w:tab/>
      </w:r>
      <w:r w:rsidRPr="008961D8">
        <w:rPr>
          <w:spacing w:val="-1"/>
          <w:sz w:val="24"/>
          <w:szCs w:val="24"/>
        </w:rPr>
        <w:t>обеспечиваются требования о наличии изолированного входа в такие квартиры,</w:t>
      </w:r>
      <w:r w:rsidRPr="008961D8">
        <w:rPr>
          <w:spacing w:val="-1"/>
          <w:sz w:val="24"/>
          <w:szCs w:val="24"/>
        </w:rPr>
        <w:br/>
        <w:t>помещения (минуя помещения общего пользования многоквартирных домов);</w:t>
      </w:r>
    </w:p>
    <w:p w:rsidR="00DA5C7B" w:rsidRPr="008961D8" w:rsidRDefault="00FF5559" w:rsidP="00583A33">
      <w:pPr>
        <w:ind w:left="-567" w:firstLine="567"/>
        <w:rPr>
          <w:sz w:val="24"/>
          <w:szCs w:val="24"/>
        </w:rPr>
      </w:pPr>
      <w:r w:rsidRPr="008961D8">
        <w:rPr>
          <w:spacing w:val="-14"/>
          <w:sz w:val="24"/>
          <w:szCs w:val="24"/>
        </w:rPr>
        <w:t>в)</w:t>
      </w:r>
      <w:r w:rsidRPr="008961D8">
        <w:rPr>
          <w:sz w:val="24"/>
          <w:szCs w:val="24"/>
        </w:rPr>
        <w:tab/>
        <w:t>соблюдаются требования технических регламентов безопасности (а до</w:t>
      </w:r>
      <w:r w:rsidRPr="008961D8">
        <w:rPr>
          <w:sz w:val="24"/>
          <w:szCs w:val="24"/>
        </w:rPr>
        <w:br/>
        <w:t>введения их в действие - требования строительных норм и правил, иных обязательных</w:t>
      </w:r>
      <w:r w:rsidRPr="008961D8">
        <w:rPr>
          <w:sz w:val="24"/>
          <w:szCs w:val="24"/>
        </w:rPr>
        <w:br/>
        <w:t>требований).</w:t>
      </w:r>
    </w:p>
    <w:p w:rsidR="00DA5C7B" w:rsidRPr="008961D8" w:rsidRDefault="00FF5559" w:rsidP="00583A33">
      <w:pPr>
        <w:ind w:left="-567" w:firstLine="567"/>
        <w:rPr>
          <w:sz w:val="24"/>
          <w:szCs w:val="24"/>
        </w:rPr>
      </w:pPr>
      <w:r w:rsidRPr="008961D8">
        <w:rPr>
          <w:spacing w:val="-14"/>
          <w:sz w:val="24"/>
          <w:szCs w:val="24"/>
        </w:rPr>
        <w:t>4.</w:t>
      </w:r>
      <w:r w:rsidRPr="008961D8">
        <w:rPr>
          <w:sz w:val="24"/>
          <w:szCs w:val="24"/>
        </w:rPr>
        <w:tab/>
      </w:r>
      <w:r w:rsidRPr="008961D8">
        <w:rPr>
          <w:spacing w:val="-1"/>
          <w:sz w:val="24"/>
          <w:szCs w:val="24"/>
        </w:rPr>
        <w:t>Изменение одного вида на другой вид разрешенного использования земельных</w:t>
      </w:r>
      <w:r w:rsidRPr="008961D8">
        <w:rPr>
          <w:spacing w:val="-1"/>
          <w:sz w:val="24"/>
          <w:szCs w:val="24"/>
        </w:rPr>
        <w:br/>
      </w:r>
      <w:r w:rsidRPr="008961D8">
        <w:rPr>
          <w:sz w:val="24"/>
          <w:szCs w:val="24"/>
        </w:rPr>
        <w:t>участков и иных объектов недвижимости осуществляется при условии:</w:t>
      </w:r>
    </w:p>
    <w:p w:rsidR="00DA5C7B" w:rsidRPr="008961D8" w:rsidRDefault="00FF5559" w:rsidP="00583A33">
      <w:pPr>
        <w:ind w:left="-567" w:firstLine="567"/>
        <w:rPr>
          <w:spacing w:val="-19"/>
          <w:sz w:val="24"/>
          <w:szCs w:val="24"/>
        </w:rPr>
      </w:pPr>
      <w:r w:rsidRPr="008961D8">
        <w:rPr>
          <w:spacing w:val="-1"/>
          <w:sz w:val="24"/>
          <w:szCs w:val="24"/>
        </w:rPr>
        <w:t xml:space="preserve">получения лицом, обладающим правом на изменение одного вида на другой вид </w:t>
      </w:r>
      <w:r w:rsidRPr="008961D8">
        <w:rPr>
          <w:sz w:val="24"/>
          <w:szCs w:val="24"/>
        </w:rPr>
        <w:t>разрешенного использования земельных участков и иных объектов недвижимости, специального согласования посредством публичных слушаний в порядке, определенном настоящими Правилами;</w:t>
      </w:r>
    </w:p>
    <w:p w:rsidR="00DA5C7B" w:rsidRPr="008961D8" w:rsidRDefault="00FF5559" w:rsidP="00583A33">
      <w:pPr>
        <w:ind w:left="-567" w:firstLine="567"/>
        <w:rPr>
          <w:spacing w:val="-10"/>
          <w:sz w:val="24"/>
          <w:szCs w:val="24"/>
        </w:rPr>
      </w:pPr>
      <w:r w:rsidRPr="008961D8">
        <w:rPr>
          <w:sz w:val="24"/>
          <w:szCs w:val="24"/>
        </w:rPr>
        <w:t>выполнения технических регламентов - 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w:t>
      </w:r>
    </w:p>
    <w:p w:rsidR="00DA5C7B" w:rsidRPr="008961D8" w:rsidRDefault="00FF5559" w:rsidP="00583A33">
      <w:pPr>
        <w:ind w:left="-567" w:firstLine="567"/>
        <w:rPr>
          <w:spacing w:val="-11"/>
          <w:sz w:val="24"/>
          <w:szCs w:val="24"/>
        </w:rPr>
      </w:pPr>
      <w:proofErr w:type="gramStart"/>
      <w:r w:rsidRPr="008961D8">
        <w:rPr>
          <w:spacing w:val="-1"/>
          <w:sz w:val="24"/>
          <w:szCs w:val="24"/>
        </w:rPr>
        <w:t xml:space="preserve">получения лицом, обладающим правом на изменение одного вида на другой вид </w:t>
      </w:r>
      <w:r w:rsidRPr="008961D8">
        <w:rPr>
          <w:sz w:val="24"/>
          <w:szCs w:val="24"/>
        </w:rPr>
        <w:t xml:space="preserve">разрешенного использования земельных участков и иных объектов недвижимости, заключения от структурного подразделения администрации района в сфере градостроительной деятельности о том, что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w:t>
      </w:r>
      <w:r w:rsidRPr="008961D8">
        <w:rPr>
          <w:spacing w:val="-1"/>
          <w:sz w:val="24"/>
          <w:szCs w:val="24"/>
        </w:rPr>
        <w:t>осуществлено без получения разрешения</w:t>
      </w:r>
      <w:proofErr w:type="gramEnd"/>
      <w:r w:rsidRPr="008961D8">
        <w:rPr>
          <w:spacing w:val="-1"/>
          <w:sz w:val="24"/>
          <w:szCs w:val="24"/>
        </w:rPr>
        <w:t xml:space="preserve"> на строительство - в соответствующих случаях.</w:t>
      </w:r>
    </w:p>
    <w:p w:rsidR="00DA5C7B" w:rsidRPr="008961D8" w:rsidRDefault="00FF5559" w:rsidP="00583A33">
      <w:pPr>
        <w:ind w:left="-567" w:firstLine="567"/>
        <w:rPr>
          <w:sz w:val="24"/>
          <w:szCs w:val="24"/>
        </w:rPr>
      </w:pPr>
      <w:r w:rsidRPr="008961D8">
        <w:rPr>
          <w:spacing w:val="-15"/>
          <w:sz w:val="24"/>
          <w:szCs w:val="24"/>
        </w:rPr>
        <w:t>5.</w:t>
      </w:r>
      <w:r w:rsidRPr="008961D8">
        <w:rPr>
          <w:sz w:val="24"/>
          <w:szCs w:val="24"/>
        </w:rPr>
        <w:tab/>
        <w:t>Решения об изменении одного вида разрешенного использования земельных</w:t>
      </w:r>
      <w:r w:rsidRPr="008961D8">
        <w:rPr>
          <w:sz w:val="24"/>
          <w:szCs w:val="24"/>
        </w:rPr>
        <w:br/>
        <w:t>участков и объектов капитального строительства, расположенных на землях, на которые</w:t>
      </w:r>
      <w:r w:rsidRPr="008961D8">
        <w:rPr>
          <w:sz w:val="24"/>
          <w:szCs w:val="24"/>
        </w:rPr>
        <w:br/>
        <w:t>действие градостроительных регламентов не распространяется или для которых</w:t>
      </w:r>
      <w:r w:rsidRPr="008961D8">
        <w:rPr>
          <w:sz w:val="24"/>
          <w:szCs w:val="24"/>
        </w:rPr>
        <w:br/>
      </w:r>
      <w:r w:rsidRPr="008961D8">
        <w:rPr>
          <w:spacing w:val="-1"/>
          <w:sz w:val="24"/>
          <w:szCs w:val="24"/>
        </w:rPr>
        <w:t>градостроительные регламенты не устанавливаются, на другой вид такого использования</w:t>
      </w:r>
      <w:r w:rsidRPr="008961D8">
        <w:rPr>
          <w:spacing w:val="-1"/>
          <w:sz w:val="24"/>
          <w:szCs w:val="24"/>
        </w:rPr>
        <w:br/>
      </w:r>
      <w:r w:rsidRPr="008961D8">
        <w:rPr>
          <w:sz w:val="24"/>
          <w:szCs w:val="24"/>
        </w:rPr>
        <w:t>принимаются в соответствии с федеральными законами.</w:t>
      </w:r>
      <w:r w:rsidR="00555BEF" w:rsidRPr="008961D8">
        <w:rPr>
          <w:sz w:val="24"/>
          <w:szCs w:val="24"/>
        </w:rPr>
        <w:t xml:space="preserve"> </w:t>
      </w:r>
    </w:p>
    <w:p w:rsidR="00555BEF" w:rsidRPr="008961D8" w:rsidRDefault="00555BEF" w:rsidP="00583A33">
      <w:pPr>
        <w:ind w:left="-567" w:firstLine="567"/>
        <w:rPr>
          <w:sz w:val="24"/>
          <w:szCs w:val="24"/>
        </w:rPr>
      </w:pPr>
    </w:p>
    <w:p w:rsidR="00DA5C7B" w:rsidRPr="008961D8" w:rsidRDefault="00FF5559" w:rsidP="00857A90">
      <w:pPr>
        <w:pStyle w:val="1"/>
        <w:rPr>
          <w:rFonts w:ascii="Times New Roman" w:hAnsi="Times New Roman"/>
          <w:sz w:val="24"/>
          <w:szCs w:val="24"/>
        </w:rPr>
      </w:pPr>
      <w:bookmarkStart w:id="37" w:name="_Toc83723459"/>
      <w:r w:rsidRPr="008961D8">
        <w:rPr>
          <w:rFonts w:ascii="Times New Roman" w:hAnsi="Times New Roman"/>
          <w:b w:val="0"/>
          <w:bCs w:val="0"/>
          <w:sz w:val="24"/>
          <w:szCs w:val="24"/>
        </w:rPr>
        <w:t>СТАТЬЯ 32. ПОРЯДОК ПРЕДОСТАВЛЕНИЯ РАЗРЕШЕНИЯ НА УСЛОВНО РАЗРЕШЕННЫЙ ВИД ИСПОЛЬЗОВАНИЯ ЗЕМЕЛЬНОГО УЧАСТКА КАК ОБЪЕКТА КАПИТАЛЬНОГО СТРОИТЕЛЬСТВА</w:t>
      </w:r>
      <w:bookmarkEnd w:id="37"/>
    </w:p>
    <w:p w:rsidR="00DA5C7B" w:rsidRPr="008961D8" w:rsidRDefault="00FF5559" w:rsidP="00583A33">
      <w:pPr>
        <w:ind w:left="-567" w:firstLine="567"/>
        <w:rPr>
          <w:sz w:val="24"/>
          <w:szCs w:val="24"/>
        </w:rPr>
      </w:pPr>
      <w:r w:rsidRPr="008961D8">
        <w:rPr>
          <w:spacing w:val="-23"/>
          <w:sz w:val="24"/>
          <w:szCs w:val="24"/>
        </w:rPr>
        <w:t>1.</w:t>
      </w:r>
      <w:r w:rsidRPr="008961D8">
        <w:rPr>
          <w:sz w:val="24"/>
          <w:szCs w:val="24"/>
        </w:rPr>
        <w:tab/>
        <w:t>Физическое или юридическое лицо, заинтересованное в получении разрешения</w:t>
      </w:r>
      <w:r w:rsidRPr="008961D8">
        <w:rPr>
          <w:sz w:val="24"/>
          <w:szCs w:val="24"/>
        </w:rPr>
        <w:br/>
        <w:t>на условно разрешенный вид использования земельного участка или объекта</w:t>
      </w:r>
      <w:r w:rsidRPr="008961D8">
        <w:rPr>
          <w:sz w:val="24"/>
          <w:szCs w:val="24"/>
        </w:rPr>
        <w:br/>
        <w:t>капитального строительства (далее - разрешение на условно разрешенный вид</w:t>
      </w:r>
      <w:r w:rsidRPr="008961D8">
        <w:rPr>
          <w:sz w:val="24"/>
          <w:szCs w:val="24"/>
        </w:rPr>
        <w:br/>
        <w:t>использования), направляет заявление о предоставлении разрешения на условно</w:t>
      </w:r>
      <w:r w:rsidRPr="008961D8">
        <w:rPr>
          <w:sz w:val="24"/>
          <w:szCs w:val="24"/>
        </w:rPr>
        <w:br/>
        <w:t>разрешенный вид использования в комиссию.</w:t>
      </w:r>
    </w:p>
    <w:p w:rsidR="00DA5C7B" w:rsidRPr="008961D8" w:rsidRDefault="00FF5559" w:rsidP="00583A33">
      <w:pPr>
        <w:ind w:left="-567" w:firstLine="567"/>
        <w:rPr>
          <w:spacing w:val="-14"/>
          <w:sz w:val="24"/>
          <w:szCs w:val="24"/>
        </w:rPr>
      </w:pPr>
      <w:proofErr w:type="gramStart"/>
      <w:r w:rsidRPr="008961D8">
        <w:rPr>
          <w:sz w:val="24"/>
          <w:szCs w:val="24"/>
        </w:rPr>
        <w:t xml:space="preserve">В течение трех дней со дня поступления в комиссию заявления о предоставлении разрешения на условно разрешенный вид использования копия такого заявления направляется в Уполномоченный орган для подготовки заключения о соответствии предполагаемого вида использования земельного участка или объекта </w:t>
      </w:r>
      <w:r w:rsidRPr="008961D8">
        <w:rPr>
          <w:spacing w:val="-1"/>
          <w:sz w:val="24"/>
          <w:szCs w:val="24"/>
        </w:rPr>
        <w:t xml:space="preserve">капитального строительства техническим регламентам, требованиям законодательства и </w:t>
      </w:r>
      <w:r w:rsidRPr="008961D8">
        <w:rPr>
          <w:sz w:val="24"/>
          <w:szCs w:val="24"/>
        </w:rPr>
        <w:t>нормативным правовым актам в области градостроительной деятельности.</w:t>
      </w:r>
      <w:proofErr w:type="gramEnd"/>
      <w:r w:rsidRPr="008961D8">
        <w:rPr>
          <w:sz w:val="24"/>
          <w:szCs w:val="24"/>
        </w:rPr>
        <w:t xml:space="preserve"> Заключение подготавливается в месячный срок со дня получения копии заявления от комиссии и направляется в комиссию.</w:t>
      </w:r>
    </w:p>
    <w:p w:rsidR="00DA5C7B" w:rsidRPr="008961D8" w:rsidRDefault="00FF5559" w:rsidP="00583A33">
      <w:pPr>
        <w:ind w:left="-567" w:firstLine="567"/>
        <w:rPr>
          <w:spacing w:val="-15"/>
          <w:sz w:val="24"/>
          <w:szCs w:val="24"/>
        </w:rPr>
      </w:pPr>
      <w:r w:rsidRPr="008961D8">
        <w:rPr>
          <w:sz w:val="24"/>
          <w:szCs w:val="24"/>
        </w:rPr>
        <w:t xml:space="preserve">Вопрос о предоставлении разрешения на условно разрешенный вид использования подлежит обсуждению на публичных слушаниях, проводимых в порядке, установленном градостроительным законодательством и положением "О порядке организации проведения публичных слушаний на территории </w:t>
      </w:r>
      <w:proofErr w:type="spellStart"/>
      <w:r w:rsidRPr="008961D8">
        <w:rPr>
          <w:sz w:val="24"/>
          <w:szCs w:val="24"/>
        </w:rPr>
        <w:t>Варненского</w:t>
      </w:r>
      <w:proofErr w:type="spellEnd"/>
      <w:r w:rsidRPr="008961D8">
        <w:rPr>
          <w:sz w:val="24"/>
          <w:szCs w:val="24"/>
        </w:rPr>
        <w:t xml:space="preserve"> муниципального района".</w:t>
      </w:r>
    </w:p>
    <w:p w:rsidR="00DA5C7B" w:rsidRPr="008961D8" w:rsidRDefault="00DA5C7B" w:rsidP="00583A33">
      <w:pPr>
        <w:ind w:left="-567" w:firstLine="567"/>
        <w:rPr>
          <w:sz w:val="24"/>
          <w:szCs w:val="24"/>
        </w:rPr>
      </w:pPr>
    </w:p>
    <w:p w:rsidR="00DA5C7B" w:rsidRPr="008961D8" w:rsidRDefault="00FF5559" w:rsidP="00583A33">
      <w:pPr>
        <w:ind w:left="-567" w:firstLine="567"/>
        <w:rPr>
          <w:spacing w:val="-14"/>
          <w:sz w:val="24"/>
          <w:szCs w:val="24"/>
        </w:rPr>
      </w:pPr>
      <w:proofErr w:type="gramStart"/>
      <w:r w:rsidRPr="008961D8">
        <w:rPr>
          <w:spacing w:val="-1"/>
          <w:sz w:val="24"/>
          <w:szCs w:val="24"/>
        </w:rPr>
        <w:t xml:space="preserve">Комиссия направляет сообщения о проведении публичных слушаний по вопросу </w:t>
      </w:r>
      <w:r w:rsidRPr="008961D8">
        <w:rPr>
          <w:sz w:val="24"/>
          <w:szCs w:val="24"/>
        </w:rPr>
        <w:t xml:space="preserve">предоставления разрешения на условно разрешенный вид использования </w:t>
      </w:r>
      <w:r w:rsidRPr="008961D8">
        <w:rPr>
          <w:spacing w:val="-1"/>
          <w:sz w:val="24"/>
          <w:szCs w:val="24"/>
        </w:rPr>
        <w:t xml:space="preserve">правообладателям земельных участков, имеющих общие границы с земельным участком, </w:t>
      </w:r>
      <w:r w:rsidRPr="008961D8">
        <w:rPr>
          <w:sz w:val="24"/>
          <w:szCs w:val="24"/>
        </w:rPr>
        <w:t xml:space="preserve">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w:t>
      </w:r>
      <w:r w:rsidRPr="008961D8">
        <w:rPr>
          <w:spacing w:val="-1"/>
          <w:sz w:val="24"/>
          <w:szCs w:val="24"/>
        </w:rPr>
        <w:t xml:space="preserve">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w:t>
      </w:r>
      <w:r w:rsidRPr="008961D8">
        <w:rPr>
          <w:sz w:val="24"/>
          <w:szCs w:val="24"/>
        </w:rPr>
        <w:t>строительства, применительно</w:t>
      </w:r>
      <w:proofErr w:type="gramEnd"/>
      <w:r w:rsidRPr="008961D8">
        <w:rPr>
          <w:sz w:val="24"/>
          <w:szCs w:val="24"/>
        </w:rPr>
        <w:t xml:space="preserve"> к </w:t>
      </w:r>
      <w:proofErr w:type="gramStart"/>
      <w:r w:rsidRPr="008961D8">
        <w:rPr>
          <w:sz w:val="24"/>
          <w:szCs w:val="24"/>
        </w:rPr>
        <w:t>которому</w:t>
      </w:r>
      <w:proofErr w:type="gramEnd"/>
      <w:r w:rsidRPr="008961D8">
        <w:rPr>
          <w:sz w:val="24"/>
          <w:szCs w:val="24"/>
        </w:rPr>
        <w:t xml:space="preserve">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DA5C7B" w:rsidRPr="008961D8" w:rsidRDefault="00FF5559" w:rsidP="00583A33">
      <w:pPr>
        <w:ind w:left="-567" w:firstLine="567"/>
        <w:rPr>
          <w:spacing w:val="-15"/>
          <w:sz w:val="24"/>
          <w:szCs w:val="24"/>
        </w:rPr>
      </w:pPr>
      <w:r w:rsidRPr="008961D8">
        <w:rPr>
          <w:sz w:val="24"/>
          <w:szCs w:val="24"/>
        </w:rPr>
        <w:t>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p>
    <w:p w:rsidR="00DA5C7B" w:rsidRPr="008961D8" w:rsidRDefault="00FF5559" w:rsidP="00583A33">
      <w:pPr>
        <w:ind w:left="-567" w:firstLine="567"/>
        <w:rPr>
          <w:spacing w:val="-14"/>
          <w:sz w:val="24"/>
          <w:szCs w:val="24"/>
        </w:rPr>
      </w:pPr>
      <w:proofErr w:type="gramStart"/>
      <w:r w:rsidRPr="008961D8">
        <w:rPr>
          <w:sz w:val="24"/>
          <w:szCs w:val="24"/>
        </w:rPr>
        <w:t xml:space="preserve">На основании заключения о результатах публичных слушаний по вопросу о предоставлении разрешения на условно разрешенный вид использования комиссия с учетом заключения структурного подразделения администрации района в сфере градостроительной деятельности, осуществляет подготовку рекомендаций о </w:t>
      </w:r>
      <w:r w:rsidRPr="008961D8">
        <w:rPr>
          <w:spacing w:val="-1"/>
          <w:sz w:val="24"/>
          <w:szCs w:val="24"/>
        </w:rPr>
        <w:t xml:space="preserve">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w:t>
      </w:r>
      <w:r w:rsidRPr="008961D8">
        <w:rPr>
          <w:sz w:val="24"/>
          <w:szCs w:val="24"/>
        </w:rPr>
        <w:t>их главе района.</w:t>
      </w:r>
      <w:proofErr w:type="gramEnd"/>
    </w:p>
    <w:p w:rsidR="00DA5C7B" w:rsidRPr="008961D8" w:rsidRDefault="00DA5C7B" w:rsidP="00583A33">
      <w:pPr>
        <w:ind w:left="-567" w:firstLine="567"/>
        <w:rPr>
          <w:sz w:val="24"/>
          <w:szCs w:val="24"/>
        </w:rPr>
      </w:pPr>
    </w:p>
    <w:p w:rsidR="00DA5C7B" w:rsidRPr="008961D8" w:rsidRDefault="00FF5559" w:rsidP="00583A33">
      <w:pPr>
        <w:ind w:left="-567" w:firstLine="567"/>
        <w:rPr>
          <w:spacing w:val="-16"/>
          <w:sz w:val="24"/>
          <w:szCs w:val="24"/>
        </w:rPr>
      </w:pPr>
      <w:r w:rsidRPr="008961D8">
        <w:rPr>
          <w:sz w:val="24"/>
          <w:szCs w:val="24"/>
        </w:rPr>
        <w:t xml:space="preserve">На основании указанных в части 6 настоящей статьи рекомендаций глава района в течение трех дней со дня поступления рекомендаций принимает решение о </w:t>
      </w:r>
      <w:r w:rsidRPr="008961D8">
        <w:rPr>
          <w:spacing w:val="-1"/>
          <w:sz w:val="24"/>
          <w:szCs w:val="24"/>
        </w:rPr>
        <w:t xml:space="preserve">предоставлении разрешения на условно разрешенный вид использования или об отказе в </w:t>
      </w:r>
      <w:r w:rsidRPr="008961D8">
        <w:rPr>
          <w:sz w:val="24"/>
          <w:szCs w:val="24"/>
        </w:rPr>
        <w:t>предоставлении такого разрешения. Указанное решение подлежит опубликованию в порядке, установленном для официального опубликования правовых актов, иной официальной информации, и размещается на официальном сайте администрации района в сети "Интернет".</w:t>
      </w:r>
    </w:p>
    <w:p w:rsidR="00DA5C7B" w:rsidRPr="008961D8" w:rsidRDefault="00FF5559" w:rsidP="00583A33">
      <w:pPr>
        <w:ind w:left="-567" w:firstLine="567"/>
        <w:rPr>
          <w:sz w:val="24"/>
          <w:szCs w:val="24"/>
        </w:rPr>
      </w:pPr>
      <w:r w:rsidRPr="008961D8">
        <w:rPr>
          <w:sz w:val="24"/>
          <w:szCs w:val="24"/>
        </w:rPr>
        <w:t xml:space="preserve">Расходы, связанные с организацией и проведением публичных слушаний по </w:t>
      </w:r>
      <w:r w:rsidRPr="008961D8">
        <w:rPr>
          <w:spacing w:val="-1"/>
          <w:sz w:val="24"/>
          <w:szCs w:val="24"/>
        </w:rPr>
        <w:t>вопросу предоставления разрешения на условно разрешенный вид использования, несет физическое юридическое лицо, заинтересованное в предоставлении разрешения.</w:t>
      </w:r>
    </w:p>
    <w:p w:rsidR="00DA5C7B" w:rsidRPr="008961D8" w:rsidRDefault="00FF5559" w:rsidP="00583A33">
      <w:pPr>
        <w:ind w:left="-567" w:firstLine="567"/>
        <w:rPr>
          <w:sz w:val="24"/>
          <w:szCs w:val="24"/>
        </w:rPr>
      </w:pPr>
      <w:r w:rsidRPr="008961D8">
        <w:rPr>
          <w:spacing w:val="-16"/>
          <w:sz w:val="24"/>
          <w:szCs w:val="24"/>
        </w:rPr>
        <w:t>9.</w:t>
      </w:r>
      <w:r w:rsidRPr="008961D8">
        <w:rPr>
          <w:sz w:val="24"/>
          <w:szCs w:val="24"/>
        </w:rPr>
        <w:tab/>
        <w:t>В случае</w:t>
      </w:r>
      <w:proofErr w:type="gramStart"/>
      <w:r w:rsidRPr="008961D8">
        <w:rPr>
          <w:sz w:val="24"/>
          <w:szCs w:val="24"/>
        </w:rPr>
        <w:t>,</w:t>
      </w:r>
      <w:proofErr w:type="gramEnd"/>
      <w:r w:rsidRPr="008961D8">
        <w:rPr>
          <w:sz w:val="24"/>
          <w:szCs w:val="24"/>
        </w:rPr>
        <w:t xml:space="preserve"> если условно разрешенный вид использования земельного участка</w:t>
      </w:r>
      <w:r w:rsidRPr="008961D8">
        <w:rPr>
          <w:sz w:val="24"/>
          <w:szCs w:val="24"/>
        </w:rPr>
        <w:br/>
        <w:t>или объекта капитального строительства включен в градостроительный регламент в</w:t>
      </w:r>
      <w:r w:rsidRPr="008961D8">
        <w:rPr>
          <w:sz w:val="24"/>
          <w:szCs w:val="24"/>
        </w:rPr>
        <w:br/>
        <w:t>установленном для внесения изменений в правила землепользования и застройки</w:t>
      </w:r>
      <w:r w:rsidRPr="008961D8">
        <w:rPr>
          <w:sz w:val="24"/>
          <w:szCs w:val="24"/>
        </w:rPr>
        <w:br/>
        <w:t>порядке после проведения публичных слушаний по инициативе физического или</w:t>
      </w:r>
      <w:r w:rsidRPr="008961D8">
        <w:rPr>
          <w:sz w:val="24"/>
          <w:szCs w:val="24"/>
        </w:rPr>
        <w:br/>
        <w:t>юридического лица, заинтересованного в предоставлении разрешения на условно</w:t>
      </w:r>
      <w:r w:rsidRPr="008961D8">
        <w:rPr>
          <w:sz w:val="24"/>
          <w:szCs w:val="24"/>
        </w:rPr>
        <w:br/>
        <w:t>разрешенный вид использования, решение о предоставлении разрешения на условно</w:t>
      </w:r>
      <w:r w:rsidRPr="008961D8">
        <w:rPr>
          <w:sz w:val="24"/>
          <w:szCs w:val="24"/>
        </w:rPr>
        <w:br/>
        <w:t>разрешенный вид использования такому лицу принимается без проведения публичных</w:t>
      </w:r>
      <w:r w:rsidRPr="008961D8">
        <w:rPr>
          <w:sz w:val="24"/>
          <w:szCs w:val="24"/>
        </w:rPr>
        <w:br/>
        <w:t>слушаний.</w:t>
      </w:r>
    </w:p>
    <w:p w:rsidR="00DA5C7B" w:rsidRPr="008961D8" w:rsidRDefault="00FF5559" w:rsidP="00583A33">
      <w:pPr>
        <w:ind w:left="-567" w:firstLine="567"/>
        <w:rPr>
          <w:sz w:val="24"/>
          <w:szCs w:val="24"/>
        </w:rPr>
      </w:pPr>
      <w:r w:rsidRPr="008961D8">
        <w:rPr>
          <w:spacing w:val="-17"/>
          <w:sz w:val="24"/>
          <w:szCs w:val="24"/>
        </w:rPr>
        <w:t>10.</w:t>
      </w:r>
      <w:r w:rsidRPr="008961D8">
        <w:rPr>
          <w:sz w:val="24"/>
          <w:szCs w:val="24"/>
        </w:rPr>
        <w:tab/>
        <w:t>Физическое или юридическое лицо вправе оспорить в судебном порядке</w:t>
      </w:r>
      <w:r w:rsidRPr="008961D8">
        <w:rPr>
          <w:sz w:val="24"/>
          <w:szCs w:val="24"/>
        </w:rPr>
        <w:br/>
      </w:r>
      <w:r w:rsidRPr="008961D8">
        <w:rPr>
          <w:spacing w:val="-1"/>
          <w:sz w:val="24"/>
          <w:szCs w:val="24"/>
        </w:rPr>
        <w:t>решение о предоставлении разрешения на условно разрешенный вид использования или</w:t>
      </w:r>
      <w:r w:rsidRPr="008961D8">
        <w:rPr>
          <w:spacing w:val="-1"/>
          <w:sz w:val="24"/>
          <w:szCs w:val="24"/>
        </w:rPr>
        <w:br/>
      </w:r>
      <w:r w:rsidRPr="008961D8">
        <w:rPr>
          <w:sz w:val="24"/>
          <w:szCs w:val="24"/>
        </w:rPr>
        <w:t>об отказе в предоставлении такого разрешения.</w:t>
      </w:r>
    </w:p>
    <w:p w:rsidR="00DA5C7B" w:rsidRPr="008961D8" w:rsidRDefault="00FF5559" w:rsidP="00857A90">
      <w:pPr>
        <w:pStyle w:val="1"/>
        <w:rPr>
          <w:rFonts w:ascii="Times New Roman" w:hAnsi="Times New Roman"/>
          <w:sz w:val="24"/>
          <w:szCs w:val="24"/>
        </w:rPr>
      </w:pPr>
      <w:bookmarkStart w:id="38" w:name="_Toc83723460"/>
      <w:r w:rsidRPr="008961D8">
        <w:rPr>
          <w:rFonts w:ascii="Times New Roman" w:hAnsi="Times New Roman"/>
          <w:b w:val="0"/>
          <w:bCs w:val="0"/>
          <w:spacing w:val="-1"/>
          <w:sz w:val="24"/>
          <w:szCs w:val="24"/>
        </w:rPr>
        <w:t xml:space="preserve">СТАТЬЯ 33. ПРЕДЕЛЬНЫЕ (МИНИМАЛЬНЫЕ И (ИЛИ) МАКСИМАЛЬНЫЕ) РАЗМЕРЫ ЗЕМЕЛЬНЫХ УЧАСТКОВ И </w:t>
      </w:r>
      <w:r w:rsidRPr="008961D8">
        <w:rPr>
          <w:rFonts w:ascii="Times New Roman" w:hAnsi="Times New Roman"/>
          <w:b w:val="0"/>
          <w:bCs w:val="0"/>
          <w:spacing w:val="-3"/>
          <w:sz w:val="24"/>
          <w:szCs w:val="24"/>
        </w:rPr>
        <w:t>ПРЕДЕЛЬНЫЕ ПАРАМЕТРЫ РАЗРЕШЕННОГО СТРОИТЕЛЬСТВА, РЕКОНСТРУКЦИИ ОБЪЕКТОВ КАПИТАЛЬНОГО СТРОИТЕЛЬСТВА</w:t>
      </w:r>
      <w:bookmarkEnd w:id="38"/>
    </w:p>
    <w:p w:rsidR="00DA5C7B" w:rsidRPr="008961D8" w:rsidRDefault="00FF5559" w:rsidP="00583A33">
      <w:pPr>
        <w:ind w:left="-567" w:firstLine="567"/>
        <w:rPr>
          <w:sz w:val="24"/>
          <w:szCs w:val="24"/>
        </w:rPr>
      </w:pPr>
      <w:r w:rsidRPr="008961D8">
        <w:rPr>
          <w:spacing w:val="-23"/>
          <w:sz w:val="24"/>
          <w:szCs w:val="24"/>
        </w:rPr>
        <w:t>1.</w:t>
      </w:r>
      <w:r w:rsidRPr="008961D8">
        <w:rPr>
          <w:sz w:val="24"/>
          <w:szCs w:val="24"/>
        </w:rPr>
        <w:tab/>
        <w:t>Применительно к территориальным зонам, отображенным на карте</w:t>
      </w:r>
      <w:r w:rsidRPr="008961D8">
        <w:rPr>
          <w:sz w:val="24"/>
          <w:szCs w:val="24"/>
        </w:rPr>
        <w:br/>
        <w:t>градостроительного зонирования, в составе градостроительных регламентов</w:t>
      </w:r>
      <w:r w:rsidRPr="008961D8">
        <w:rPr>
          <w:sz w:val="24"/>
          <w:szCs w:val="24"/>
        </w:rPr>
        <w:br/>
      </w:r>
      <w:r w:rsidRPr="008961D8">
        <w:rPr>
          <w:spacing w:val="-1"/>
          <w:sz w:val="24"/>
          <w:szCs w:val="24"/>
        </w:rPr>
        <w:t>устанавливаются предельные (минимальные и (или) максимальные) размеры земельных</w:t>
      </w:r>
      <w:r w:rsidRPr="008961D8">
        <w:rPr>
          <w:spacing w:val="-1"/>
          <w:sz w:val="24"/>
          <w:szCs w:val="24"/>
        </w:rPr>
        <w:br/>
        <w:t>участков и предельные параметры разрешенного строительства, реконструкции объектов</w:t>
      </w:r>
      <w:r w:rsidRPr="008961D8">
        <w:rPr>
          <w:spacing w:val="-1"/>
          <w:sz w:val="24"/>
          <w:szCs w:val="24"/>
        </w:rPr>
        <w:br/>
      </w:r>
      <w:r w:rsidRPr="008961D8">
        <w:rPr>
          <w:sz w:val="24"/>
          <w:szCs w:val="24"/>
        </w:rPr>
        <w:t>капитального строительства.</w:t>
      </w:r>
    </w:p>
    <w:p w:rsidR="00DA5C7B" w:rsidRPr="008961D8" w:rsidRDefault="00FF5559" w:rsidP="00583A33">
      <w:pPr>
        <w:ind w:left="-567" w:firstLine="567"/>
        <w:rPr>
          <w:sz w:val="24"/>
          <w:szCs w:val="24"/>
        </w:rPr>
      </w:pPr>
      <w:r w:rsidRPr="008961D8">
        <w:rPr>
          <w:spacing w:val="-14"/>
          <w:sz w:val="24"/>
          <w:szCs w:val="24"/>
        </w:rPr>
        <w:t>2.</w:t>
      </w:r>
      <w:r w:rsidRPr="008961D8">
        <w:rPr>
          <w:sz w:val="24"/>
          <w:szCs w:val="24"/>
        </w:rPr>
        <w:tab/>
        <w:t>Предельные параметры разрешенного строительства, реконструкции объектов</w:t>
      </w:r>
      <w:r w:rsidRPr="008961D8">
        <w:rPr>
          <w:sz w:val="24"/>
          <w:szCs w:val="24"/>
        </w:rPr>
        <w:br/>
        <w:t>капитального строительства могут включать в себя:</w:t>
      </w:r>
    </w:p>
    <w:p w:rsidR="00DA5C7B" w:rsidRPr="008961D8" w:rsidRDefault="00FF5559" w:rsidP="00583A33">
      <w:pPr>
        <w:ind w:left="-567" w:firstLine="567"/>
        <w:rPr>
          <w:sz w:val="24"/>
          <w:szCs w:val="24"/>
        </w:rPr>
      </w:pPr>
      <w:r w:rsidRPr="008961D8">
        <w:rPr>
          <w:spacing w:val="-20"/>
          <w:sz w:val="24"/>
          <w:szCs w:val="24"/>
        </w:rPr>
        <w:t>1)</w:t>
      </w:r>
      <w:r w:rsidRPr="008961D8">
        <w:rPr>
          <w:sz w:val="24"/>
          <w:szCs w:val="24"/>
        </w:rPr>
        <w:tab/>
        <w:t>предельные (минимальные и (или) максимальные) размеры земельных</w:t>
      </w:r>
      <w:r w:rsidRPr="008961D8">
        <w:rPr>
          <w:sz w:val="24"/>
          <w:szCs w:val="24"/>
        </w:rPr>
        <w:br/>
        <w:t>участков, в том числе их площадь;</w:t>
      </w:r>
    </w:p>
    <w:p w:rsidR="00DA5C7B" w:rsidRPr="008961D8" w:rsidRDefault="00FF5559" w:rsidP="00583A33">
      <w:pPr>
        <w:ind w:left="-567" w:firstLine="567"/>
        <w:rPr>
          <w:sz w:val="24"/>
          <w:szCs w:val="24"/>
        </w:rPr>
      </w:pPr>
      <w:r w:rsidRPr="008961D8">
        <w:rPr>
          <w:spacing w:val="-10"/>
          <w:sz w:val="24"/>
          <w:szCs w:val="24"/>
        </w:rPr>
        <w:t>2)</w:t>
      </w:r>
      <w:r w:rsidRPr="008961D8">
        <w:rPr>
          <w:sz w:val="24"/>
          <w:szCs w:val="24"/>
        </w:rPr>
        <w:tab/>
      </w:r>
      <w:r w:rsidRPr="008961D8">
        <w:rPr>
          <w:spacing w:val="-1"/>
          <w:sz w:val="24"/>
          <w:szCs w:val="24"/>
        </w:rPr>
        <w:t>минимальные отступы от границ земельных участков;</w:t>
      </w:r>
    </w:p>
    <w:p w:rsidR="00DA5C7B" w:rsidRPr="008961D8" w:rsidRDefault="00FF5559" w:rsidP="00583A33">
      <w:pPr>
        <w:ind w:left="-567" w:firstLine="567"/>
        <w:rPr>
          <w:sz w:val="24"/>
          <w:szCs w:val="24"/>
        </w:rPr>
      </w:pPr>
      <w:r w:rsidRPr="008961D8">
        <w:rPr>
          <w:spacing w:val="-12"/>
          <w:sz w:val="24"/>
          <w:szCs w:val="24"/>
        </w:rPr>
        <w:t>3)</w:t>
      </w:r>
      <w:r w:rsidRPr="008961D8">
        <w:rPr>
          <w:sz w:val="24"/>
          <w:szCs w:val="24"/>
        </w:rPr>
        <w:tab/>
        <w:t>предельное количество этажей или предельную высоту зданий, строений,</w:t>
      </w:r>
      <w:r w:rsidRPr="008961D8">
        <w:rPr>
          <w:sz w:val="24"/>
          <w:szCs w:val="24"/>
        </w:rPr>
        <w:br/>
        <w:t>сооружений;</w:t>
      </w:r>
    </w:p>
    <w:p w:rsidR="00DA5C7B" w:rsidRPr="008961D8" w:rsidRDefault="00FF5559" w:rsidP="00583A33">
      <w:pPr>
        <w:ind w:left="-567" w:firstLine="567"/>
        <w:rPr>
          <w:sz w:val="24"/>
          <w:szCs w:val="24"/>
        </w:rPr>
      </w:pPr>
      <w:proofErr w:type="gramStart"/>
      <w:r w:rsidRPr="008961D8">
        <w:rPr>
          <w:spacing w:val="-10"/>
          <w:sz w:val="24"/>
          <w:szCs w:val="24"/>
        </w:rPr>
        <w:t>4)</w:t>
      </w:r>
      <w:r w:rsidRPr="008961D8">
        <w:rPr>
          <w:sz w:val="24"/>
          <w:szCs w:val="24"/>
        </w:rPr>
        <w:tab/>
        <w:t>максимальный про цент застройки в границах земельного участка,</w:t>
      </w:r>
      <w:r w:rsidRPr="008961D8">
        <w:rPr>
          <w:sz w:val="24"/>
          <w:szCs w:val="24"/>
        </w:rPr>
        <w:br/>
        <w:t>определяемый как отношение суммарной площади земельного участка, которая может</w:t>
      </w:r>
      <w:r w:rsidRPr="008961D8">
        <w:rPr>
          <w:sz w:val="24"/>
          <w:szCs w:val="24"/>
        </w:rPr>
        <w:br/>
        <w:t>быть застроена, ко всей площади земельного участка;</w:t>
      </w:r>
      <w:proofErr w:type="gramEnd"/>
    </w:p>
    <w:p w:rsidR="00DA5C7B" w:rsidRPr="008961D8" w:rsidRDefault="00FF5559" w:rsidP="00583A33">
      <w:pPr>
        <w:ind w:left="-567" w:firstLine="567"/>
        <w:rPr>
          <w:sz w:val="24"/>
          <w:szCs w:val="24"/>
        </w:rPr>
      </w:pPr>
      <w:r w:rsidRPr="008961D8">
        <w:rPr>
          <w:spacing w:val="-12"/>
          <w:sz w:val="24"/>
          <w:szCs w:val="24"/>
        </w:rPr>
        <w:t>5)</w:t>
      </w:r>
      <w:r w:rsidRPr="008961D8">
        <w:rPr>
          <w:sz w:val="24"/>
          <w:szCs w:val="24"/>
        </w:rPr>
        <w:tab/>
        <w:t>иные показатели.</w:t>
      </w:r>
    </w:p>
    <w:p w:rsidR="00DA5C7B" w:rsidRPr="008961D8" w:rsidRDefault="00FF5559" w:rsidP="00583A33">
      <w:pPr>
        <w:ind w:left="-567" w:firstLine="567"/>
        <w:rPr>
          <w:sz w:val="24"/>
          <w:szCs w:val="24"/>
        </w:rPr>
      </w:pPr>
      <w:r w:rsidRPr="008961D8">
        <w:rPr>
          <w:spacing w:val="-15"/>
          <w:sz w:val="24"/>
          <w:szCs w:val="24"/>
        </w:rPr>
        <w:t>3.</w:t>
      </w:r>
      <w:r w:rsidRPr="008961D8">
        <w:rPr>
          <w:sz w:val="24"/>
          <w:szCs w:val="24"/>
        </w:rPr>
        <w:tab/>
      </w:r>
      <w:r w:rsidRPr="008961D8">
        <w:rPr>
          <w:spacing w:val="-1"/>
          <w:sz w:val="24"/>
          <w:szCs w:val="24"/>
        </w:rPr>
        <w:t>Применительно к земельным участкам и объектам капитального строительства,</w:t>
      </w:r>
      <w:r w:rsidRPr="008961D8">
        <w:rPr>
          <w:spacing w:val="-1"/>
          <w:sz w:val="24"/>
          <w:szCs w:val="24"/>
        </w:rPr>
        <w:br/>
      </w:r>
      <w:r w:rsidRPr="008961D8">
        <w:rPr>
          <w:sz w:val="24"/>
          <w:szCs w:val="24"/>
        </w:rPr>
        <w:t>расположенным в зонах ограничений, предельные (минимальные и (или) максимальные)</w:t>
      </w:r>
      <w:r w:rsidRPr="008961D8">
        <w:rPr>
          <w:sz w:val="24"/>
          <w:szCs w:val="24"/>
        </w:rPr>
        <w:br/>
        <w:t>размеры земельных участков и предельные параметры разрешенного строительства,</w:t>
      </w:r>
      <w:r w:rsidRPr="008961D8">
        <w:rPr>
          <w:sz w:val="24"/>
          <w:szCs w:val="24"/>
        </w:rPr>
        <w:br/>
        <w:t>реконструкции объектов капитального строительства устанавливаются с учетом</w:t>
      </w:r>
      <w:r w:rsidRPr="008961D8">
        <w:rPr>
          <w:sz w:val="24"/>
          <w:szCs w:val="24"/>
        </w:rPr>
        <w:br/>
        <w:t>требований, предусмотренными настоящими Правилами.</w:t>
      </w:r>
    </w:p>
    <w:p w:rsidR="00DA5C7B" w:rsidRPr="008961D8" w:rsidRDefault="00FF5559" w:rsidP="00857A90">
      <w:pPr>
        <w:pStyle w:val="1"/>
        <w:rPr>
          <w:rFonts w:ascii="Times New Roman" w:hAnsi="Times New Roman"/>
          <w:sz w:val="24"/>
          <w:szCs w:val="24"/>
        </w:rPr>
      </w:pPr>
      <w:bookmarkStart w:id="39" w:name="_Toc83723461"/>
      <w:r w:rsidRPr="008961D8">
        <w:rPr>
          <w:rFonts w:ascii="Times New Roman" w:hAnsi="Times New Roman"/>
          <w:b w:val="0"/>
          <w:bCs w:val="0"/>
          <w:spacing w:val="-1"/>
          <w:sz w:val="24"/>
          <w:szCs w:val="24"/>
        </w:rPr>
        <w:t xml:space="preserve">СТАТЬЯ 34. ОТКЛОНЕНИЕ ОТ ПРЕДЕЛЬНЫХ ПАРАМЕТРОВ </w:t>
      </w:r>
      <w:r w:rsidRPr="008961D8">
        <w:rPr>
          <w:rFonts w:ascii="Times New Roman" w:hAnsi="Times New Roman"/>
          <w:b w:val="0"/>
          <w:bCs w:val="0"/>
          <w:spacing w:val="-3"/>
          <w:sz w:val="24"/>
          <w:szCs w:val="24"/>
        </w:rPr>
        <w:t xml:space="preserve">РАЗРЕШЕННОГО СТРОИТЕЛЬСТВА, РЕКОНСТРУКЦИИ ОБЪЕКТОВ </w:t>
      </w:r>
      <w:r w:rsidRPr="008961D8">
        <w:rPr>
          <w:rFonts w:ascii="Times New Roman" w:hAnsi="Times New Roman"/>
          <w:b w:val="0"/>
          <w:bCs w:val="0"/>
          <w:sz w:val="24"/>
          <w:szCs w:val="24"/>
        </w:rPr>
        <w:t>КАПИТАЛЬНОГО СТРОИТЕЛЬСТВА</w:t>
      </w:r>
      <w:bookmarkEnd w:id="39"/>
    </w:p>
    <w:p w:rsidR="00DA5C7B" w:rsidRPr="008961D8" w:rsidRDefault="00FF5559" w:rsidP="00583A33">
      <w:pPr>
        <w:ind w:left="-567" w:firstLine="567"/>
        <w:rPr>
          <w:sz w:val="24"/>
          <w:szCs w:val="24"/>
        </w:rPr>
      </w:pPr>
      <w:r w:rsidRPr="008961D8">
        <w:rPr>
          <w:spacing w:val="-23"/>
          <w:sz w:val="24"/>
          <w:szCs w:val="24"/>
        </w:rPr>
        <w:t>1.</w:t>
      </w:r>
      <w:r w:rsidRPr="008961D8">
        <w:rPr>
          <w:sz w:val="24"/>
          <w:szCs w:val="24"/>
        </w:rPr>
        <w:tab/>
        <w:t>Правообладатели земельных участков, размеры которых меньше</w:t>
      </w:r>
      <w:r w:rsidRPr="008961D8">
        <w:rPr>
          <w:sz w:val="24"/>
          <w:szCs w:val="24"/>
        </w:rPr>
        <w:br/>
        <w:t>установленных градостроительным регламентом минимальных размеров земельных</w:t>
      </w:r>
      <w:r w:rsidRPr="008961D8">
        <w:rPr>
          <w:sz w:val="24"/>
          <w:szCs w:val="24"/>
        </w:rPr>
        <w:br/>
      </w:r>
      <w:r w:rsidRPr="008961D8">
        <w:rPr>
          <w:spacing w:val="-1"/>
          <w:sz w:val="24"/>
          <w:szCs w:val="24"/>
        </w:rPr>
        <w:t>участков либо конфигурация, инженерно-геологические или иные характеристики которых</w:t>
      </w:r>
      <w:r w:rsidRPr="008961D8">
        <w:rPr>
          <w:spacing w:val="-1"/>
          <w:sz w:val="24"/>
          <w:szCs w:val="24"/>
        </w:rPr>
        <w:br/>
      </w:r>
      <w:r w:rsidRPr="008961D8">
        <w:rPr>
          <w:sz w:val="24"/>
          <w:szCs w:val="24"/>
        </w:rPr>
        <w:t>неблагоприятны для застройки, вправе обратиться за разрешениями на отклонение от</w:t>
      </w:r>
      <w:r w:rsidRPr="008961D8">
        <w:rPr>
          <w:sz w:val="24"/>
          <w:szCs w:val="24"/>
        </w:rPr>
        <w:br/>
        <w:t>предельных параметров разрешенного строительства, реконструкции объектов</w:t>
      </w:r>
      <w:r w:rsidRPr="008961D8">
        <w:rPr>
          <w:sz w:val="24"/>
          <w:szCs w:val="24"/>
        </w:rPr>
        <w:br/>
        <w:t>капитального строительства.</w:t>
      </w:r>
    </w:p>
    <w:p w:rsidR="00DA5C7B" w:rsidRPr="008961D8" w:rsidRDefault="00FF5559" w:rsidP="00583A33">
      <w:pPr>
        <w:ind w:left="-567" w:firstLine="567"/>
        <w:rPr>
          <w:sz w:val="24"/>
          <w:szCs w:val="24"/>
        </w:rPr>
      </w:pPr>
      <w:r w:rsidRPr="008961D8">
        <w:rPr>
          <w:spacing w:val="-14"/>
          <w:sz w:val="24"/>
          <w:szCs w:val="24"/>
        </w:rPr>
        <w:t>2.</w:t>
      </w:r>
      <w:r w:rsidRPr="008961D8">
        <w:rPr>
          <w:sz w:val="24"/>
          <w:szCs w:val="24"/>
        </w:rPr>
        <w:tab/>
        <w:t>Отклонение от предельных параметров разрешенного строительства,</w:t>
      </w:r>
      <w:r w:rsidRPr="008961D8">
        <w:rPr>
          <w:sz w:val="24"/>
          <w:szCs w:val="24"/>
        </w:rPr>
        <w:br/>
        <w:t>реконструкции объектов капитального строительства разрешается для отдельного</w:t>
      </w:r>
      <w:r w:rsidRPr="008961D8">
        <w:rPr>
          <w:sz w:val="24"/>
          <w:szCs w:val="24"/>
        </w:rPr>
        <w:br/>
        <w:t>земельного участка при соблюдении требований технических регламентов.</w:t>
      </w:r>
    </w:p>
    <w:p w:rsidR="00DA5C7B" w:rsidRPr="008961D8" w:rsidRDefault="00FF5559" w:rsidP="00583A33">
      <w:pPr>
        <w:ind w:left="-567" w:firstLine="567"/>
        <w:rPr>
          <w:sz w:val="24"/>
          <w:szCs w:val="24"/>
        </w:rPr>
      </w:pPr>
      <w:r w:rsidRPr="008961D8">
        <w:rPr>
          <w:spacing w:val="-16"/>
          <w:sz w:val="24"/>
          <w:szCs w:val="24"/>
        </w:rPr>
        <w:t>3.</w:t>
      </w:r>
      <w:r w:rsidRPr="008961D8">
        <w:rPr>
          <w:sz w:val="24"/>
          <w:szCs w:val="24"/>
        </w:rPr>
        <w:tab/>
        <w:t>Заинтересованное в получении разрешения на отклонение от предельных</w:t>
      </w:r>
      <w:r w:rsidRPr="008961D8">
        <w:rPr>
          <w:sz w:val="24"/>
          <w:szCs w:val="24"/>
        </w:rPr>
        <w:br/>
        <w:t>параметров разрешенного строительства, реконструкции объектов капитального</w:t>
      </w:r>
      <w:r w:rsidRPr="008961D8">
        <w:rPr>
          <w:sz w:val="24"/>
          <w:szCs w:val="24"/>
        </w:rPr>
        <w:br/>
        <w:t>строительства лицо направляет в комиссию заявление о предоставлении такого</w:t>
      </w:r>
      <w:r w:rsidRPr="008961D8">
        <w:rPr>
          <w:sz w:val="24"/>
          <w:szCs w:val="24"/>
        </w:rPr>
        <w:br/>
        <w:t>разрешения.</w:t>
      </w:r>
    </w:p>
    <w:p w:rsidR="00DA5C7B" w:rsidRPr="008961D8" w:rsidRDefault="00FF5559" w:rsidP="00583A33">
      <w:pPr>
        <w:ind w:left="-567" w:firstLine="567"/>
        <w:rPr>
          <w:spacing w:val="-14"/>
          <w:sz w:val="24"/>
          <w:szCs w:val="24"/>
        </w:rPr>
      </w:pPr>
      <w:proofErr w:type="gramStart"/>
      <w:r w:rsidRPr="008961D8">
        <w:rPr>
          <w:sz w:val="24"/>
          <w:szCs w:val="24"/>
        </w:rPr>
        <w:t xml:space="preserve">В течение трех дней со дня поступления в комиссию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копия такого заявления направляется в Уполномоченный орган для подготовки заключения о соответствии предполагаемого отклонения от предельных параметров техническим регламентам, требованиям законодательства и нормативным правовым актам в области </w:t>
      </w:r>
      <w:r w:rsidRPr="008961D8">
        <w:rPr>
          <w:spacing w:val="-1"/>
          <w:sz w:val="24"/>
          <w:szCs w:val="24"/>
        </w:rPr>
        <w:t>градостроительной деятельности.</w:t>
      </w:r>
      <w:proofErr w:type="gramEnd"/>
      <w:r w:rsidRPr="008961D8">
        <w:rPr>
          <w:spacing w:val="-1"/>
          <w:sz w:val="24"/>
          <w:szCs w:val="24"/>
        </w:rPr>
        <w:t xml:space="preserve"> Заключение подготавливается в месячный срок со дня получения копии заявления от комиссии и направляется в комиссию.</w:t>
      </w:r>
    </w:p>
    <w:p w:rsidR="00DA5C7B" w:rsidRPr="008961D8" w:rsidRDefault="00FF5559" w:rsidP="00583A33">
      <w:pPr>
        <w:ind w:left="-567" w:firstLine="567"/>
        <w:rPr>
          <w:spacing w:val="-15"/>
          <w:sz w:val="24"/>
          <w:szCs w:val="24"/>
        </w:rPr>
      </w:pPr>
      <w:proofErr w:type="gramStart"/>
      <w:r w:rsidRPr="008961D8">
        <w:rPr>
          <w:sz w:val="24"/>
          <w:szCs w:val="24"/>
        </w:rPr>
        <w:t xml:space="preserve">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установленном градостроительным законодательством и положением "О порядке организации проведения публичных слушаний на территории </w:t>
      </w:r>
      <w:proofErr w:type="spellStart"/>
      <w:r w:rsidRPr="008961D8">
        <w:rPr>
          <w:sz w:val="24"/>
          <w:szCs w:val="24"/>
        </w:rPr>
        <w:t>Варненского</w:t>
      </w:r>
      <w:proofErr w:type="spellEnd"/>
      <w:r w:rsidRPr="008961D8">
        <w:rPr>
          <w:sz w:val="24"/>
          <w:szCs w:val="24"/>
        </w:rPr>
        <w:t xml:space="preserve"> муниципального района".</w:t>
      </w:r>
      <w:proofErr w:type="gramEnd"/>
    </w:p>
    <w:p w:rsidR="00DA5C7B" w:rsidRPr="008961D8" w:rsidRDefault="00DA5C7B" w:rsidP="00583A33">
      <w:pPr>
        <w:ind w:left="-567" w:firstLine="567"/>
        <w:rPr>
          <w:sz w:val="24"/>
          <w:szCs w:val="24"/>
        </w:rPr>
      </w:pPr>
    </w:p>
    <w:p w:rsidR="00DA5C7B" w:rsidRPr="008961D8" w:rsidRDefault="00FF5559" w:rsidP="00583A33">
      <w:pPr>
        <w:ind w:left="-567" w:firstLine="567"/>
        <w:rPr>
          <w:spacing w:val="-14"/>
          <w:sz w:val="24"/>
          <w:szCs w:val="24"/>
        </w:rPr>
      </w:pPr>
      <w:proofErr w:type="gramStart"/>
      <w:r w:rsidRPr="008961D8">
        <w:rPr>
          <w:sz w:val="24"/>
          <w:szCs w:val="24"/>
        </w:rPr>
        <w:t xml:space="preserve">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с учетом </w:t>
      </w:r>
      <w:r w:rsidRPr="008961D8">
        <w:rPr>
          <w:spacing w:val="-1"/>
          <w:sz w:val="24"/>
          <w:szCs w:val="24"/>
        </w:rPr>
        <w:t>заключения структурного подразделения администрации района</w:t>
      </w:r>
      <w:r w:rsidRPr="008961D8">
        <w:rPr>
          <w:sz w:val="24"/>
          <w:szCs w:val="24"/>
        </w:rPr>
        <w:tab/>
        <w:t xml:space="preserve">в сфере градостроительной деятельности, осуществляет подготовку рекомендаций о </w:t>
      </w:r>
      <w:r w:rsidRPr="008961D8">
        <w:rPr>
          <w:spacing w:val="-1"/>
          <w:sz w:val="24"/>
          <w:szCs w:val="24"/>
        </w:rPr>
        <w:t xml:space="preserve">предоставлении такого разрешения или об отказе в предоставлении такого разрешения с </w:t>
      </w:r>
      <w:r w:rsidRPr="008961D8">
        <w:rPr>
          <w:sz w:val="24"/>
          <w:szCs w:val="24"/>
        </w:rPr>
        <w:t>указанием причин принятого решения и направляет указанные рекомендации главе района.</w:t>
      </w:r>
      <w:proofErr w:type="gramEnd"/>
    </w:p>
    <w:p w:rsidR="00DA5C7B" w:rsidRPr="008961D8" w:rsidRDefault="00FF5559" w:rsidP="00583A33">
      <w:pPr>
        <w:ind w:left="-567" w:firstLine="567"/>
        <w:rPr>
          <w:spacing w:val="-15"/>
          <w:sz w:val="24"/>
          <w:szCs w:val="24"/>
        </w:rPr>
      </w:pPr>
      <w:r w:rsidRPr="008961D8">
        <w:rPr>
          <w:sz w:val="24"/>
          <w:szCs w:val="24"/>
        </w:rPr>
        <w:t xml:space="preserve">Глава района в течение семи дней со дня поступления указанных в части 6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w:t>
      </w:r>
      <w:r w:rsidRPr="008961D8">
        <w:rPr>
          <w:spacing w:val="-1"/>
          <w:sz w:val="24"/>
          <w:szCs w:val="24"/>
        </w:rPr>
        <w:t xml:space="preserve">объектов капитального строительства или об отказе в предоставлении такого разрешения </w:t>
      </w:r>
      <w:r w:rsidRPr="008961D8">
        <w:rPr>
          <w:sz w:val="24"/>
          <w:szCs w:val="24"/>
        </w:rPr>
        <w:t>с указанием причин принятого решения.</w:t>
      </w:r>
    </w:p>
    <w:p w:rsidR="00DA5C7B" w:rsidRPr="008961D8" w:rsidRDefault="00FF5559" w:rsidP="00583A33">
      <w:pPr>
        <w:ind w:left="-567" w:firstLine="567"/>
        <w:rPr>
          <w:spacing w:val="-15"/>
          <w:sz w:val="24"/>
          <w:szCs w:val="24"/>
        </w:rPr>
      </w:pPr>
      <w:r w:rsidRPr="008961D8">
        <w:rPr>
          <w:sz w:val="24"/>
          <w:szCs w:val="24"/>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DA5C7B" w:rsidRPr="008961D8" w:rsidRDefault="00FF5559" w:rsidP="00583A33">
      <w:pPr>
        <w:ind w:left="-567" w:firstLine="567"/>
        <w:rPr>
          <w:sz w:val="24"/>
          <w:szCs w:val="24"/>
        </w:rPr>
      </w:pPr>
      <w:r w:rsidRPr="008961D8">
        <w:rPr>
          <w:sz w:val="24"/>
          <w:szCs w:val="24"/>
        </w:rPr>
        <w:t xml:space="preserve">Расходы, связанные с организацией и проведением публичных слушаний по вопросу о предоставлении разрешения на отклонение от предельных параметров </w:t>
      </w:r>
      <w:r w:rsidRPr="008961D8">
        <w:rPr>
          <w:spacing w:val="-1"/>
          <w:sz w:val="24"/>
          <w:szCs w:val="24"/>
        </w:rPr>
        <w:t xml:space="preserve">разрешенного строительства, реконструкции объектов капитального строительства, несет </w:t>
      </w:r>
      <w:r w:rsidRPr="008961D8">
        <w:rPr>
          <w:sz w:val="24"/>
          <w:szCs w:val="24"/>
        </w:rPr>
        <w:t>физическое или юридическое лицо, заинтересованное в предоставлении такого разрешения.</w:t>
      </w:r>
    </w:p>
    <w:p w:rsidR="00DA5C7B" w:rsidRPr="008961D8" w:rsidRDefault="00FF5559" w:rsidP="00857A90">
      <w:pPr>
        <w:pStyle w:val="1"/>
        <w:rPr>
          <w:rFonts w:ascii="Times New Roman" w:hAnsi="Times New Roman"/>
          <w:sz w:val="24"/>
          <w:szCs w:val="24"/>
        </w:rPr>
      </w:pPr>
      <w:bookmarkStart w:id="40" w:name="_Toc83723462"/>
      <w:r w:rsidRPr="008961D8">
        <w:rPr>
          <w:rFonts w:ascii="Times New Roman" w:hAnsi="Times New Roman"/>
          <w:b w:val="0"/>
          <w:bCs w:val="0"/>
          <w:spacing w:val="-3"/>
          <w:sz w:val="24"/>
          <w:szCs w:val="24"/>
        </w:rPr>
        <w:t xml:space="preserve">ГЛАВА </w:t>
      </w:r>
      <w:r w:rsidRPr="008961D8">
        <w:rPr>
          <w:rFonts w:ascii="Times New Roman" w:hAnsi="Times New Roman"/>
          <w:b w:val="0"/>
          <w:bCs w:val="0"/>
          <w:spacing w:val="-3"/>
          <w:sz w:val="24"/>
          <w:szCs w:val="24"/>
          <w:lang w:val="en-US"/>
        </w:rPr>
        <w:t>V</w:t>
      </w:r>
      <w:r w:rsidRPr="008961D8">
        <w:rPr>
          <w:rFonts w:ascii="Times New Roman" w:hAnsi="Times New Roman"/>
          <w:b w:val="0"/>
          <w:bCs w:val="0"/>
          <w:spacing w:val="-3"/>
          <w:sz w:val="24"/>
          <w:szCs w:val="24"/>
        </w:rPr>
        <w:t xml:space="preserve">. РЕГУЛИРОВАНИЕ ЗЕМЛЕПОЛЬЗОВАНИЯ НА </w:t>
      </w:r>
      <w:r w:rsidRPr="008961D8">
        <w:rPr>
          <w:rFonts w:ascii="Times New Roman" w:hAnsi="Times New Roman"/>
          <w:b w:val="0"/>
          <w:bCs w:val="0"/>
          <w:sz w:val="24"/>
          <w:szCs w:val="24"/>
        </w:rPr>
        <w:t>ТЕРРИТОРИИ ПОСЕЛЕНИЯ</w:t>
      </w:r>
      <w:bookmarkEnd w:id="40"/>
    </w:p>
    <w:p w:rsidR="00DA5C7B" w:rsidRPr="008961D8" w:rsidRDefault="00FF5559" w:rsidP="00857A90">
      <w:pPr>
        <w:pStyle w:val="1"/>
        <w:rPr>
          <w:rFonts w:ascii="Times New Roman" w:hAnsi="Times New Roman"/>
          <w:sz w:val="24"/>
          <w:szCs w:val="24"/>
        </w:rPr>
      </w:pPr>
      <w:bookmarkStart w:id="41" w:name="_Toc83723463"/>
      <w:r w:rsidRPr="008961D8">
        <w:rPr>
          <w:rFonts w:ascii="Times New Roman" w:hAnsi="Times New Roman"/>
          <w:b w:val="0"/>
          <w:bCs w:val="0"/>
          <w:spacing w:val="-1"/>
          <w:sz w:val="24"/>
          <w:szCs w:val="24"/>
        </w:rPr>
        <w:t>ОСНОВЫ ЗЕМЛЕПОЛЬЗОВАНИЯ В ПОСЕЛЕНИЕ</w:t>
      </w:r>
      <w:bookmarkEnd w:id="41"/>
    </w:p>
    <w:p w:rsidR="00DA5C7B" w:rsidRPr="008961D8" w:rsidRDefault="00FF5559" w:rsidP="00583A33">
      <w:pPr>
        <w:ind w:left="-567" w:firstLine="567"/>
        <w:rPr>
          <w:sz w:val="24"/>
          <w:szCs w:val="24"/>
        </w:rPr>
      </w:pPr>
      <w:r w:rsidRPr="008961D8">
        <w:rPr>
          <w:spacing w:val="-23"/>
          <w:sz w:val="24"/>
          <w:szCs w:val="24"/>
        </w:rPr>
        <w:t>1.</w:t>
      </w:r>
      <w:r w:rsidRPr="008961D8">
        <w:rPr>
          <w:sz w:val="24"/>
          <w:szCs w:val="24"/>
        </w:rPr>
        <w:tab/>
        <w:t>Земельные участки, расположенные на территории поселения, используются и</w:t>
      </w:r>
      <w:r w:rsidRPr="008961D8">
        <w:rPr>
          <w:sz w:val="24"/>
          <w:szCs w:val="24"/>
        </w:rPr>
        <w:br/>
      </w:r>
      <w:r w:rsidRPr="008961D8">
        <w:rPr>
          <w:spacing w:val="-1"/>
          <w:sz w:val="24"/>
          <w:szCs w:val="24"/>
        </w:rPr>
        <w:t>охраняются как основа жизнедеятельности людей и относятся к землям поселения.</w:t>
      </w:r>
    </w:p>
    <w:p w:rsidR="00DA5C7B" w:rsidRPr="008961D8" w:rsidRDefault="00FF5559" w:rsidP="00583A33">
      <w:pPr>
        <w:ind w:left="-567" w:firstLine="567"/>
        <w:rPr>
          <w:sz w:val="24"/>
          <w:szCs w:val="24"/>
        </w:rPr>
      </w:pPr>
      <w:r w:rsidRPr="008961D8">
        <w:rPr>
          <w:spacing w:val="-14"/>
          <w:sz w:val="24"/>
          <w:szCs w:val="24"/>
        </w:rPr>
        <w:t>2.</w:t>
      </w:r>
      <w:r w:rsidRPr="008961D8">
        <w:rPr>
          <w:sz w:val="24"/>
          <w:szCs w:val="24"/>
        </w:rPr>
        <w:tab/>
        <w:t>В соответствии с федеральным законодательством земли государственной</w:t>
      </w:r>
      <w:r w:rsidRPr="008961D8">
        <w:rPr>
          <w:sz w:val="24"/>
          <w:szCs w:val="24"/>
        </w:rPr>
        <w:br/>
        <w:t>собственности на территории поселения подлежат разграничению на земли</w:t>
      </w:r>
      <w:r w:rsidRPr="008961D8">
        <w:rPr>
          <w:sz w:val="24"/>
          <w:szCs w:val="24"/>
        </w:rPr>
        <w:br/>
        <w:t>государственной собственности Российской Федерации, земли государственной</w:t>
      </w:r>
      <w:r w:rsidRPr="008961D8">
        <w:rPr>
          <w:sz w:val="24"/>
          <w:szCs w:val="24"/>
        </w:rPr>
        <w:br/>
      </w:r>
      <w:r w:rsidRPr="008961D8">
        <w:rPr>
          <w:spacing w:val="-1"/>
          <w:sz w:val="24"/>
          <w:szCs w:val="24"/>
        </w:rPr>
        <w:t>собственности субъекта Российской Федерации и земли муниципальной собственности.</w:t>
      </w:r>
    </w:p>
    <w:p w:rsidR="00DA5C7B" w:rsidRPr="008961D8" w:rsidRDefault="00FF5559" w:rsidP="00583A33">
      <w:pPr>
        <w:ind w:left="-567" w:firstLine="567"/>
        <w:rPr>
          <w:sz w:val="24"/>
          <w:szCs w:val="24"/>
        </w:rPr>
      </w:pPr>
      <w:r w:rsidRPr="008961D8">
        <w:rPr>
          <w:spacing w:val="-16"/>
          <w:sz w:val="24"/>
          <w:szCs w:val="24"/>
        </w:rPr>
        <w:t>3.</w:t>
      </w:r>
      <w:r w:rsidRPr="008961D8">
        <w:rPr>
          <w:sz w:val="24"/>
          <w:szCs w:val="24"/>
        </w:rPr>
        <w:tab/>
        <w:t>Использование земель поселения должно осуществляться при условии</w:t>
      </w:r>
      <w:r w:rsidRPr="008961D8">
        <w:rPr>
          <w:sz w:val="24"/>
          <w:szCs w:val="24"/>
        </w:rPr>
        <w:br/>
        <w:t>соблюдения прав и законных интересов населения поселения.</w:t>
      </w:r>
    </w:p>
    <w:p w:rsidR="00DA5C7B" w:rsidRPr="008961D8" w:rsidRDefault="00FF5559" w:rsidP="00857A90">
      <w:pPr>
        <w:pStyle w:val="1"/>
        <w:rPr>
          <w:rFonts w:ascii="Times New Roman" w:hAnsi="Times New Roman"/>
          <w:sz w:val="24"/>
          <w:szCs w:val="24"/>
        </w:rPr>
      </w:pPr>
      <w:bookmarkStart w:id="42" w:name="_Toc83723464"/>
      <w:r w:rsidRPr="008961D8">
        <w:rPr>
          <w:rFonts w:ascii="Times New Roman" w:hAnsi="Times New Roman"/>
          <w:b w:val="0"/>
          <w:bCs w:val="0"/>
          <w:spacing w:val="-26"/>
          <w:sz w:val="24"/>
          <w:szCs w:val="24"/>
        </w:rPr>
        <w:t>СТАТЬЯ 35. ПУБЛИЧНЫЕ СЕРВИТУТЫ</w:t>
      </w:r>
      <w:bookmarkEnd w:id="42"/>
    </w:p>
    <w:p w:rsidR="00DA5C7B" w:rsidRPr="008961D8" w:rsidRDefault="00FF5559" w:rsidP="00583A33">
      <w:pPr>
        <w:ind w:left="-567" w:firstLine="567"/>
        <w:rPr>
          <w:spacing w:val="-22"/>
          <w:sz w:val="24"/>
          <w:szCs w:val="24"/>
        </w:rPr>
      </w:pPr>
      <w:r w:rsidRPr="008961D8">
        <w:rPr>
          <w:sz w:val="24"/>
          <w:szCs w:val="24"/>
        </w:rPr>
        <w:t>Публичные сервитуты устанавливаются нормативными правовыми актами администрацией района в соответствии с Градостроительным кодексом Российской Федерации, Земельным кодексом Российской Федерации, Водным кодексом Российской Федерации и иными федеральными законами.</w:t>
      </w:r>
    </w:p>
    <w:p w:rsidR="00DA5C7B" w:rsidRPr="008961D8" w:rsidRDefault="00FF5559" w:rsidP="00583A33">
      <w:pPr>
        <w:ind w:left="-567" w:firstLine="567"/>
        <w:rPr>
          <w:spacing w:val="-14"/>
          <w:sz w:val="24"/>
          <w:szCs w:val="24"/>
        </w:rPr>
      </w:pPr>
      <w:r w:rsidRPr="008961D8">
        <w:rPr>
          <w:sz w:val="24"/>
          <w:szCs w:val="24"/>
        </w:rPr>
        <w:t>Публичные сервитуты сохраняются в случае перехода прав на земельный участок, обремененного сервитутом, к другому лицу.</w:t>
      </w:r>
    </w:p>
    <w:p w:rsidR="00DA5C7B" w:rsidRPr="008961D8" w:rsidRDefault="00DA5C7B" w:rsidP="00583A33">
      <w:pPr>
        <w:ind w:left="-567" w:firstLine="567"/>
        <w:rPr>
          <w:sz w:val="24"/>
          <w:szCs w:val="24"/>
        </w:rPr>
      </w:pPr>
    </w:p>
    <w:p w:rsidR="00DA5C7B" w:rsidRPr="008961D8" w:rsidRDefault="00FF5559" w:rsidP="00583A33">
      <w:pPr>
        <w:ind w:left="-567" w:firstLine="567"/>
        <w:rPr>
          <w:spacing w:val="-15"/>
          <w:sz w:val="24"/>
          <w:szCs w:val="24"/>
        </w:rPr>
      </w:pPr>
      <w:r w:rsidRPr="008961D8">
        <w:rPr>
          <w:spacing w:val="-1"/>
          <w:sz w:val="24"/>
          <w:szCs w:val="24"/>
        </w:rPr>
        <w:t xml:space="preserve">Публичный сервитут может быть прекращен в случае отсутствия общественных </w:t>
      </w:r>
      <w:r w:rsidRPr="008961D8">
        <w:rPr>
          <w:sz w:val="24"/>
          <w:szCs w:val="24"/>
        </w:rPr>
        <w:t>нужд, для которых он был установлен, путем принятия акта об отмене сервитута.</w:t>
      </w:r>
    </w:p>
    <w:p w:rsidR="00DA5C7B" w:rsidRPr="008961D8" w:rsidRDefault="00FF5559" w:rsidP="00583A33">
      <w:pPr>
        <w:ind w:left="-567" w:firstLine="567"/>
        <w:rPr>
          <w:spacing w:val="-14"/>
          <w:sz w:val="24"/>
          <w:szCs w:val="24"/>
        </w:rPr>
      </w:pPr>
      <w:r w:rsidRPr="008961D8">
        <w:rPr>
          <w:spacing w:val="-1"/>
          <w:sz w:val="24"/>
          <w:szCs w:val="24"/>
        </w:rPr>
        <w:t xml:space="preserve">Публичные сервитуты подлежат государственной регистрации в соответствии с </w:t>
      </w:r>
      <w:r w:rsidRPr="008961D8">
        <w:rPr>
          <w:sz w:val="24"/>
          <w:szCs w:val="24"/>
        </w:rPr>
        <w:t>Федеральным законом от 21.07.1997 № 122-ФЗ "О государственной регистрации прав на недвижимое имущество и сделок с ним".</w:t>
      </w:r>
    </w:p>
    <w:p w:rsidR="00DA5C7B" w:rsidRPr="008961D8" w:rsidRDefault="00FF5559" w:rsidP="00857A90">
      <w:pPr>
        <w:pStyle w:val="1"/>
        <w:rPr>
          <w:rFonts w:ascii="Times New Roman" w:hAnsi="Times New Roman"/>
          <w:sz w:val="24"/>
          <w:szCs w:val="24"/>
        </w:rPr>
      </w:pPr>
      <w:bookmarkStart w:id="43" w:name="_Toc83723465"/>
      <w:r w:rsidRPr="008961D8">
        <w:rPr>
          <w:rFonts w:ascii="Times New Roman" w:hAnsi="Times New Roman"/>
          <w:b w:val="0"/>
          <w:bCs w:val="0"/>
          <w:spacing w:val="-19"/>
          <w:sz w:val="24"/>
          <w:szCs w:val="24"/>
        </w:rPr>
        <w:t>СТАТЬЯ 36. МУНИЦИПАЛЬНЫЙ ЗЕМЕЛЬНЫЙ КОНТРОЛЬ</w:t>
      </w:r>
      <w:bookmarkEnd w:id="43"/>
    </w:p>
    <w:p w:rsidR="00DA5C7B" w:rsidRPr="008961D8" w:rsidRDefault="00FF5559" w:rsidP="00583A33">
      <w:pPr>
        <w:ind w:left="-567" w:firstLine="567"/>
        <w:rPr>
          <w:sz w:val="24"/>
          <w:szCs w:val="24"/>
        </w:rPr>
      </w:pPr>
      <w:r w:rsidRPr="008961D8">
        <w:rPr>
          <w:sz w:val="24"/>
          <w:szCs w:val="24"/>
        </w:rPr>
        <w:t xml:space="preserve">Муниципальный земельный </w:t>
      </w:r>
      <w:proofErr w:type="gramStart"/>
      <w:r w:rsidRPr="008961D8">
        <w:rPr>
          <w:sz w:val="24"/>
          <w:szCs w:val="24"/>
        </w:rPr>
        <w:t>контроль за</w:t>
      </w:r>
      <w:proofErr w:type="gramEnd"/>
      <w:r w:rsidRPr="008961D8">
        <w:rPr>
          <w:sz w:val="24"/>
          <w:szCs w:val="24"/>
        </w:rPr>
        <w:t xml:space="preserve"> использованием земель на территории поселения осуществляется Комитетом по управлению муниципальным имуществом </w:t>
      </w:r>
      <w:proofErr w:type="spellStart"/>
      <w:r w:rsidRPr="008961D8">
        <w:rPr>
          <w:sz w:val="24"/>
          <w:szCs w:val="24"/>
        </w:rPr>
        <w:t>Варненского</w:t>
      </w:r>
      <w:proofErr w:type="spellEnd"/>
      <w:r w:rsidRPr="008961D8">
        <w:rPr>
          <w:sz w:val="24"/>
          <w:szCs w:val="24"/>
        </w:rPr>
        <w:t xml:space="preserve"> муниципального района в соответствии с законодательством Российской Федерации и в порядке, определяемом решением Собрания депутатов </w:t>
      </w:r>
      <w:proofErr w:type="spellStart"/>
      <w:r w:rsidRPr="008961D8">
        <w:rPr>
          <w:sz w:val="24"/>
          <w:szCs w:val="24"/>
        </w:rPr>
        <w:t>Варненского</w:t>
      </w:r>
      <w:proofErr w:type="spellEnd"/>
      <w:r w:rsidRPr="008961D8">
        <w:rPr>
          <w:sz w:val="24"/>
          <w:szCs w:val="24"/>
        </w:rPr>
        <w:t xml:space="preserve"> муниципального района.</w:t>
      </w:r>
    </w:p>
    <w:p w:rsidR="00DA5C7B" w:rsidRPr="008961D8" w:rsidRDefault="00DA5C7B" w:rsidP="00583A33">
      <w:pPr>
        <w:ind w:left="-567" w:firstLine="567"/>
        <w:rPr>
          <w:sz w:val="24"/>
          <w:szCs w:val="24"/>
        </w:rPr>
      </w:pPr>
    </w:p>
    <w:p w:rsidR="00DA5C7B" w:rsidRPr="008961D8" w:rsidRDefault="00FF5559" w:rsidP="00857A90">
      <w:pPr>
        <w:pStyle w:val="1"/>
        <w:rPr>
          <w:rFonts w:ascii="Times New Roman" w:hAnsi="Times New Roman"/>
          <w:sz w:val="24"/>
          <w:szCs w:val="24"/>
        </w:rPr>
      </w:pPr>
      <w:bookmarkStart w:id="44" w:name="_Toc83723466"/>
      <w:r w:rsidRPr="008961D8">
        <w:rPr>
          <w:rFonts w:ascii="Times New Roman" w:hAnsi="Times New Roman"/>
          <w:b w:val="0"/>
          <w:bCs w:val="0"/>
          <w:spacing w:val="-3"/>
          <w:sz w:val="24"/>
          <w:szCs w:val="24"/>
        </w:rPr>
        <w:t xml:space="preserve">ГЛАВА </w:t>
      </w:r>
      <w:r w:rsidRPr="008961D8">
        <w:rPr>
          <w:rFonts w:ascii="Times New Roman" w:hAnsi="Times New Roman"/>
          <w:b w:val="0"/>
          <w:bCs w:val="0"/>
          <w:spacing w:val="-3"/>
          <w:sz w:val="24"/>
          <w:szCs w:val="24"/>
          <w:lang w:val="en-US"/>
        </w:rPr>
        <w:t>VI</w:t>
      </w:r>
      <w:r w:rsidRPr="008961D8">
        <w:rPr>
          <w:rFonts w:ascii="Times New Roman" w:hAnsi="Times New Roman"/>
          <w:b w:val="0"/>
          <w:bCs w:val="0"/>
          <w:spacing w:val="-3"/>
          <w:sz w:val="24"/>
          <w:szCs w:val="24"/>
        </w:rPr>
        <w:t xml:space="preserve">. ПОРЯДОК ОСУЩЕСТВЛЕНИЯ СТРОИТЕЛЬСТВА, РЕКОНСТРУКЦИИ И КАПИТАЛЬНОГО РЕМОНТА ОБЪЕКТОВ </w:t>
      </w:r>
      <w:r w:rsidRPr="008961D8">
        <w:rPr>
          <w:rFonts w:ascii="Times New Roman" w:hAnsi="Times New Roman"/>
          <w:b w:val="0"/>
          <w:bCs w:val="0"/>
          <w:sz w:val="24"/>
          <w:szCs w:val="24"/>
        </w:rPr>
        <w:t>КАПИТАЛЬНОГО СТРОИТЕЛЬСТВА</w:t>
      </w:r>
      <w:bookmarkEnd w:id="44"/>
    </w:p>
    <w:p w:rsidR="00DA5C7B" w:rsidRPr="008961D8" w:rsidRDefault="00FF5559" w:rsidP="00857A90">
      <w:pPr>
        <w:pStyle w:val="1"/>
        <w:rPr>
          <w:rFonts w:ascii="Times New Roman" w:hAnsi="Times New Roman"/>
          <w:sz w:val="24"/>
          <w:szCs w:val="24"/>
        </w:rPr>
      </w:pPr>
      <w:bookmarkStart w:id="45" w:name="_Toc83723467"/>
      <w:r w:rsidRPr="008961D8">
        <w:rPr>
          <w:rFonts w:ascii="Times New Roman" w:hAnsi="Times New Roman"/>
          <w:b w:val="0"/>
          <w:bCs w:val="0"/>
          <w:spacing w:val="-3"/>
          <w:sz w:val="24"/>
          <w:szCs w:val="24"/>
        </w:rPr>
        <w:t xml:space="preserve">СТАТЬЯ 37. ОСНОВНЫЕ ПРИНЦИПЫ ОРГАНИЗАЦИИ ЗАСТРОЙКИ </w:t>
      </w:r>
      <w:r w:rsidRPr="008961D8">
        <w:rPr>
          <w:rFonts w:ascii="Times New Roman" w:hAnsi="Times New Roman"/>
          <w:b w:val="0"/>
          <w:bCs w:val="0"/>
          <w:sz w:val="24"/>
          <w:szCs w:val="24"/>
        </w:rPr>
        <w:t>ТЕРРИТОРИИ ПОСЕЛЕНИЯ</w:t>
      </w:r>
      <w:bookmarkEnd w:id="45"/>
    </w:p>
    <w:p w:rsidR="00DA5C7B" w:rsidRPr="008961D8" w:rsidRDefault="00FF5559" w:rsidP="00583A33">
      <w:pPr>
        <w:ind w:left="-567" w:firstLine="567"/>
        <w:rPr>
          <w:sz w:val="24"/>
          <w:szCs w:val="24"/>
        </w:rPr>
      </w:pPr>
      <w:r w:rsidRPr="008961D8">
        <w:rPr>
          <w:spacing w:val="-23"/>
          <w:sz w:val="24"/>
          <w:szCs w:val="24"/>
        </w:rPr>
        <w:t>1.</w:t>
      </w:r>
      <w:r w:rsidRPr="008961D8">
        <w:rPr>
          <w:sz w:val="24"/>
          <w:szCs w:val="24"/>
        </w:rPr>
        <w:tab/>
        <w:t>Планировочная организация и застройка территории поселения должны</w:t>
      </w:r>
      <w:r w:rsidRPr="008961D8">
        <w:rPr>
          <w:sz w:val="24"/>
          <w:szCs w:val="24"/>
        </w:rPr>
        <w:br/>
        <w:t>отвечать требованиям создания поселковой среды, соответствующей значению</w:t>
      </w:r>
      <w:r w:rsidRPr="008961D8">
        <w:rPr>
          <w:sz w:val="24"/>
          <w:szCs w:val="24"/>
        </w:rPr>
        <w:br/>
        <w:t>поселения и наиболее способствующей организации жизнедеятельности населения,</w:t>
      </w:r>
      <w:r w:rsidRPr="008961D8">
        <w:rPr>
          <w:sz w:val="24"/>
          <w:szCs w:val="24"/>
        </w:rPr>
        <w:br/>
        <w:t>защите от неблагоприятных факторов природного окружения.</w:t>
      </w:r>
    </w:p>
    <w:p w:rsidR="00DA5C7B" w:rsidRPr="008961D8" w:rsidRDefault="00FF5559" w:rsidP="00583A33">
      <w:pPr>
        <w:ind w:left="-567" w:firstLine="567"/>
        <w:rPr>
          <w:sz w:val="24"/>
          <w:szCs w:val="24"/>
        </w:rPr>
      </w:pPr>
      <w:r w:rsidRPr="008961D8">
        <w:rPr>
          <w:spacing w:val="-14"/>
          <w:sz w:val="24"/>
          <w:szCs w:val="24"/>
        </w:rPr>
        <w:t>2.</w:t>
      </w:r>
      <w:r w:rsidRPr="008961D8">
        <w:rPr>
          <w:sz w:val="24"/>
          <w:szCs w:val="24"/>
        </w:rPr>
        <w:tab/>
      </w:r>
      <w:r w:rsidRPr="008961D8">
        <w:rPr>
          <w:spacing w:val="-1"/>
          <w:sz w:val="24"/>
          <w:szCs w:val="24"/>
        </w:rPr>
        <w:t>Для решения этих задач необходимо:</w:t>
      </w:r>
    </w:p>
    <w:p w:rsidR="00DA5C7B" w:rsidRPr="008961D8" w:rsidRDefault="00FF5559" w:rsidP="00583A33">
      <w:pPr>
        <w:ind w:left="-567" w:firstLine="567"/>
        <w:rPr>
          <w:spacing w:val="-19"/>
          <w:sz w:val="24"/>
          <w:szCs w:val="24"/>
        </w:rPr>
      </w:pPr>
      <w:r w:rsidRPr="008961D8">
        <w:rPr>
          <w:sz w:val="24"/>
          <w:szCs w:val="24"/>
        </w:rPr>
        <w:t>обеспечивать эффективное использование территории с учетом особенностей ее функциональной организации, решений транспортной и инженерной инфраструктур, заложенных в генеральном плане поселения, документации по планировке территории, инженерно-геологические и ландшафтные характеристики;</w:t>
      </w:r>
    </w:p>
    <w:p w:rsidR="00DA5C7B" w:rsidRPr="008961D8" w:rsidRDefault="00FF5559" w:rsidP="00583A33">
      <w:pPr>
        <w:ind w:left="-567" w:firstLine="567"/>
        <w:rPr>
          <w:spacing w:val="-10"/>
          <w:sz w:val="24"/>
          <w:szCs w:val="24"/>
        </w:rPr>
      </w:pPr>
      <w:r w:rsidRPr="008961D8">
        <w:rPr>
          <w:spacing w:val="-1"/>
          <w:sz w:val="24"/>
          <w:szCs w:val="24"/>
        </w:rPr>
        <w:t xml:space="preserve">учитывать характер исторически сложившейся среды и имеющихся в поселении </w:t>
      </w:r>
      <w:r w:rsidRPr="008961D8">
        <w:rPr>
          <w:sz w:val="24"/>
          <w:szCs w:val="24"/>
        </w:rPr>
        <w:t>объектов историко-культурного наследия;</w:t>
      </w:r>
    </w:p>
    <w:p w:rsidR="00DA5C7B" w:rsidRPr="008961D8" w:rsidRDefault="00DA5C7B" w:rsidP="00583A33">
      <w:pPr>
        <w:ind w:left="-567" w:firstLine="567"/>
        <w:rPr>
          <w:sz w:val="24"/>
          <w:szCs w:val="24"/>
        </w:rPr>
      </w:pPr>
    </w:p>
    <w:p w:rsidR="00DA5C7B" w:rsidRPr="008961D8" w:rsidRDefault="00FF5559" w:rsidP="00583A33">
      <w:pPr>
        <w:ind w:left="-567" w:firstLine="567"/>
        <w:rPr>
          <w:spacing w:val="-11"/>
          <w:sz w:val="24"/>
          <w:szCs w:val="24"/>
        </w:rPr>
      </w:pPr>
      <w:r w:rsidRPr="008961D8">
        <w:rPr>
          <w:sz w:val="24"/>
          <w:szCs w:val="24"/>
        </w:rPr>
        <w:t xml:space="preserve">использовать, в том числе в новой застройке, архитектурно-планировочные </w:t>
      </w:r>
      <w:r w:rsidRPr="008961D8">
        <w:rPr>
          <w:spacing w:val="-1"/>
          <w:sz w:val="24"/>
          <w:szCs w:val="24"/>
        </w:rPr>
        <w:t>приемы, наиболее соответствующие социально-гигиеническим параметрам;</w:t>
      </w:r>
    </w:p>
    <w:p w:rsidR="00DA5C7B" w:rsidRPr="008961D8" w:rsidRDefault="00FF5559" w:rsidP="00583A33">
      <w:pPr>
        <w:ind w:left="-567" w:firstLine="567"/>
        <w:rPr>
          <w:spacing w:val="-10"/>
          <w:sz w:val="24"/>
          <w:szCs w:val="24"/>
        </w:rPr>
      </w:pPr>
      <w:r w:rsidRPr="008961D8">
        <w:rPr>
          <w:sz w:val="24"/>
          <w:szCs w:val="24"/>
        </w:rPr>
        <w:t>обеспечивать инвалидам условия для беспрепятственного доступа к объектам социального и иного назначения.</w:t>
      </w:r>
    </w:p>
    <w:p w:rsidR="00DA5C7B" w:rsidRPr="008961D8" w:rsidRDefault="00DA5C7B" w:rsidP="00583A33">
      <w:pPr>
        <w:ind w:left="-567" w:firstLine="567"/>
        <w:rPr>
          <w:sz w:val="24"/>
          <w:szCs w:val="24"/>
        </w:rPr>
      </w:pPr>
    </w:p>
    <w:p w:rsidR="00DA5C7B" w:rsidRPr="008961D8" w:rsidRDefault="00FF5559" w:rsidP="00583A33">
      <w:pPr>
        <w:ind w:left="-567" w:firstLine="567"/>
        <w:rPr>
          <w:spacing w:val="-15"/>
          <w:sz w:val="24"/>
          <w:szCs w:val="24"/>
        </w:rPr>
      </w:pPr>
      <w:proofErr w:type="gramStart"/>
      <w:r w:rsidRPr="008961D8">
        <w:rPr>
          <w:sz w:val="24"/>
          <w:szCs w:val="24"/>
        </w:rPr>
        <w:t xml:space="preserve">Застройка территории поселения должна осуществляться в соответствии со схемами территориального планирования Российской Федерации, схемой территориального планирования субъекта Российской Федерации, схемой территориального планирования муниципального района, в состав которого входит генеральный план сельского поселения, генеральные планы населенных пунктов (в составе сельского поселения), утвержденными проектами планировки, проектами </w:t>
      </w:r>
      <w:r w:rsidRPr="008961D8">
        <w:rPr>
          <w:spacing w:val="-1"/>
          <w:sz w:val="24"/>
          <w:szCs w:val="24"/>
        </w:rPr>
        <w:t xml:space="preserve">межевания и градостроительными планами земельных участков, настоящими Правилами, </w:t>
      </w:r>
      <w:r w:rsidRPr="008961D8">
        <w:rPr>
          <w:sz w:val="24"/>
          <w:szCs w:val="24"/>
        </w:rPr>
        <w:t>а также действующими нормативными правовыми актами в области</w:t>
      </w:r>
      <w:proofErr w:type="gramEnd"/>
      <w:r w:rsidRPr="008961D8">
        <w:rPr>
          <w:sz w:val="24"/>
          <w:szCs w:val="24"/>
        </w:rPr>
        <w:t xml:space="preserve"> градостроительной деятельности.</w:t>
      </w:r>
    </w:p>
    <w:p w:rsidR="00DA5C7B" w:rsidRPr="008961D8" w:rsidRDefault="00FF5559" w:rsidP="00583A33">
      <w:pPr>
        <w:ind w:left="-567" w:firstLine="567"/>
        <w:rPr>
          <w:spacing w:val="-14"/>
          <w:sz w:val="24"/>
          <w:szCs w:val="24"/>
        </w:rPr>
      </w:pPr>
      <w:r w:rsidRPr="008961D8">
        <w:rPr>
          <w:sz w:val="24"/>
          <w:szCs w:val="24"/>
        </w:rPr>
        <w:t>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ответственности в соответствии с действующим законодательством.</w:t>
      </w:r>
    </w:p>
    <w:p w:rsidR="00DA5C7B" w:rsidRPr="008961D8" w:rsidRDefault="00FF5559" w:rsidP="00583A33">
      <w:pPr>
        <w:ind w:left="-567" w:firstLine="567"/>
        <w:rPr>
          <w:spacing w:val="-15"/>
          <w:sz w:val="24"/>
          <w:szCs w:val="24"/>
        </w:rPr>
      </w:pPr>
      <w:r w:rsidRPr="008961D8">
        <w:rPr>
          <w:spacing w:val="-1"/>
          <w:sz w:val="24"/>
          <w:szCs w:val="24"/>
        </w:rPr>
        <w:t xml:space="preserve">Изменение документации территориального планирования, градостроительного </w:t>
      </w:r>
      <w:r w:rsidRPr="008961D8">
        <w:rPr>
          <w:sz w:val="24"/>
          <w:szCs w:val="24"/>
        </w:rPr>
        <w:t>зонирования, по планировке территории поселения, том числе красных линий улиц, проездов, поперечных профилей улиц, изменения принятого функционального зонирования и основных композиционных принципов архитектурно-</w:t>
      </w:r>
      <w:proofErr w:type="gramStart"/>
      <w:r w:rsidRPr="008961D8">
        <w:rPr>
          <w:sz w:val="24"/>
          <w:szCs w:val="24"/>
        </w:rPr>
        <w:t>планировочных решений</w:t>
      </w:r>
      <w:proofErr w:type="gramEnd"/>
      <w:r w:rsidRPr="008961D8">
        <w:rPr>
          <w:sz w:val="24"/>
          <w:szCs w:val="24"/>
        </w:rPr>
        <w:t xml:space="preserve"> осуществляются в соответствии с Градостроительным кодексом Российской Федерации с проведением публичных слушаний.</w:t>
      </w:r>
    </w:p>
    <w:p w:rsidR="00DA5C7B" w:rsidRPr="008961D8" w:rsidRDefault="00FF5559" w:rsidP="00583A33">
      <w:pPr>
        <w:ind w:left="-567" w:firstLine="567"/>
        <w:rPr>
          <w:spacing w:val="-14"/>
          <w:sz w:val="24"/>
          <w:szCs w:val="24"/>
        </w:rPr>
      </w:pPr>
      <w:r w:rsidRPr="008961D8">
        <w:rPr>
          <w:sz w:val="24"/>
          <w:szCs w:val="24"/>
        </w:rPr>
        <w:t xml:space="preserve">Строительство, реконструкция и капитальный ремонт объектов капитального </w:t>
      </w:r>
      <w:r w:rsidRPr="008961D8">
        <w:rPr>
          <w:spacing w:val="-1"/>
          <w:sz w:val="24"/>
          <w:szCs w:val="24"/>
        </w:rPr>
        <w:t xml:space="preserve">строительства, линейных объектов и объектов благоустройства на территории поселения осуществляются на основании проектной документации, подготовленной, согласованной, прошедшей государственную экспертизу и утвержденной в соответствии с действующими </w:t>
      </w:r>
      <w:r w:rsidRPr="008961D8">
        <w:rPr>
          <w:sz w:val="24"/>
          <w:szCs w:val="24"/>
        </w:rPr>
        <w:t>нормативными правовыми актами, стандартами, нормами и правилами, а также на основании разрешения на строительство, выданного уполномоченным органом.</w:t>
      </w:r>
    </w:p>
    <w:p w:rsidR="00DA5C7B" w:rsidRPr="008961D8" w:rsidRDefault="00FF5559" w:rsidP="00583A33">
      <w:pPr>
        <w:ind w:left="-567" w:firstLine="567"/>
        <w:rPr>
          <w:sz w:val="24"/>
          <w:szCs w:val="24"/>
        </w:rPr>
      </w:pPr>
      <w:r w:rsidRPr="008961D8">
        <w:rPr>
          <w:spacing w:val="-1"/>
          <w:sz w:val="24"/>
          <w:szCs w:val="24"/>
        </w:rPr>
        <w:t xml:space="preserve">Виды объектов капитального строительства, при строительстве которых проектная </w:t>
      </w:r>
      <w:r w:rsidRPr="008961D8">
        <w:rPr>
          <w:sz w:val="24"/>
          <w:szCs w:val="24"/>
        </w:rPr>
        <w:t>документация может не подготавливаться либо в отношении проектной документации, которых государственная экспертиза не проводится, а также случаи, когда выдача разрешения</w:t>
      </w:r>
      <w:r w:rsidR="00583A33" w:rsidRPr="008961D8">
        <w:rPr>
          <w:sz w:val="24"/>
          <w:szCs w:val="24"/>
        </w:rPr>
        <w:t xml:space="preserve"> </w:t>
      </w:r>
      <w:r w:rsidRPr="008961D8">
        <w:rPr>
          <w:sz w:val="24"/>
          <w:szCs w:val="24"/>
        </w:rPr>
        <w:t>на</w:t>
      </w:r>
      <w:r w:rsidR="00583A33" w:rsidRPr="008961D8">
        <w:rPr>
          <w:sz w:val="24"/>
          <w:szCs w:val="24"/>
        </w:rPr>
        <w:t xml:space="preserve"> </w:t>
      </w:r>
      <w:r w:rsidRPr="008961D8">
        <w:rPr>
          <w:sz w:val="24"/>
          <w:szCs w:val="24"/>
        </w:rPr>
        <w:t>строительство</w:t>
      </w:r>
      <w:r w:rsidR="00583A33" w:rsidRPr="008961D8">
        <w:rPr>
          <w:sz w:val="24"/>
          <w:szCs w:val="24"/>
        </w:rPr>
        <w:t xml:space="preserve"> </w:t>
      </w:r>
      <w:r w:rsidRPr="008961D8">
        <w:rPr>
          <w:sz w:val="24"/>
          <w:szCs w:val="24"/>
        </w:rPr>
        <w:t>не требуется,</w:t>
      </w:r>
      <w:r w:rsidR="00583A33" w:rsidRPr="008961D8">
        <w:rPr>
          <w:sz w:val="24"/>
          <w:szCs w:val="24"/>
        </w:rPr>
        <w:t xml:space="preserve"> </w:t>
      </w:r>
      <w:r w:rsidRPr="008961D8">
        <w:rPr>
          <w:sz w:val="24"/>
          <w:szCs w:val="24"/>
        </w:rPr>
        <w:t>устанавливаются</w:t>
      </w:r>
      <w:r w:rsidR="00583A33" w:rsidRPr="008961D8">
        <w:rPr>
          <w:sz w:val="24"/>
          <w:szCs w:val="24"/>
        </w:rPr>
        <w:t xml:space="preserve"> </w:t>
      </w:r>
      <w:r w:rsidRPr="008961D8">
        <w:rPr>
          <w:sz w:val="24"/>
          <w:szCs w:val="24"/>
        </w:rPr>
        <w:t>законодательством</w:t>
      </w:r>
      <w:r w:rsidR="00583A33" w:rsidRPr="008961D8">
        <w:rPr>
          <w:sz w:val="24"/>
          <w:szCs w:val="24"/>
        </w:rPr>
        <w:t xml:space="preserve"> </w:t>
      </w:r>
      <w:r w:rsidRPr="008961D8">
        <w:rPr>
          <w:sz w:val="24"/>
          <w:szCs w:val="24"/>
        </w:rPr>
        <w:t>о</w:t>
      </w:r>
      <w:r w:rsidR="00555BEF" w:rsidRPr="008961D8">
        <w:rPr>
          <w:sz w:val="24"/>
          <w:szCs w:val="24"/>
        </w:rPr>
        <w:t xml:space="preserve"> </w:t>
      </w:r>
      <w:r w:rsidRPr="008961D8">
        <w:rPr>
          <w:spacing w:val="-1"/>
          <w:sz w:val="24"/>
          <w:szCs w:val="24"/>
        </w:rPr>
        <w:t>градостроительной деятельности.</w:t>
      </w:r>
    </w:p>
    <w:p w:rsidR="00DA5C7B" w:rsidRPr="008961D8" w:rsidRDefault="00FF5559" w:rsidP="00583A33">
      <w:pPr>
        <w:ind w:left="-567" w:firstLine="567"/>
        <w:rPr>
          <w:sz w:val="24"/>
          <w:szCs w:val="24"/>
        </w:rPr>
      </w:pPr>
      <w:r w:rsidRPr="008961D8">
        <w:rPr>
          <w:spacing w:val="-16"/>
          <w:sz w:val="24"/>
          <w:szCs w:val="24"/>
        </w:rPr>
        <w:t>7.</w:t>
      </w:r>
      <w:r w:rsidRPr="008961D8">
        <w:rPr>
          <w:sz w:val="24"/>
          <w:szCs w:val="24"/>
        </w:rPr>
        <w:tab/>
      </w:r>
      <w:proofErr w:type="gramStart"/>
      <w:r w:rsidRPr="008961D8">
        <w:rPr>
          <w:sz w:val="24"/>
          <w:szCs w:val="24"/>
        </w:rPr>
        <w:t>Граждане и юридические лица, владеющие земельными участками на праве</w:t>
      </w:r>
      <w:r w:rsidRPr="008961D8">
        <w:rPr>
          <w:sz w:val="24"/>
          <w:szCs w:val="24"/>
        </w:rPr>
        <w:br/>
        <w:t>собственности, пожизненного наследуемого владения, постоянного (бессрочного)</w:t>
      </w:r>
      <w:r w:rsidRPr="008961D8">
        <w:rPr>
          <w:sz w:val="24"/>
          <w:szCs w:val="24"/>
        </w:rPr>
        <w:br/>
        <w:t>пользования, аренды вправе осуществлять снос или реконструкцию находящихся на</w:t>
      </w:r>
      <w:r w:rsidRPr="008961D8">
        <w:rPr>
          <w:sz w:val="24"/>
          <w:szCs w:val="24"/>
        </w:rPr>
        <w:br/>
        <w:t>данных земельных участках зданий, строений, сооружений в соответствии с</w:t>
      </w:r>
      <w:r w:rsidRPr="008961D8">
        <w:rPr>
          <w:sz w:val="24"/>
          <w:szCs w:val="24"/>
        </w:rPr>
        <w:br/>
        <w:t>градостроительным, земельным, жилищным законодательством, законодательством об</w:t>
      </w:r>
      <w:r w:rsidRPr="008961D8">
        <w:rPr>
          <w:sz w:val="24"/>
          <w:szCs w:val="24"/>
        </w:rPr>
        <w:br/>
        <w:t>охране природы и культурного наследия при условии выполнения обязательств</w:t>
      </w:r>
      <w:r w:rsidRPr="008961D8">
        <w:rPr>
          <w:sz w:val="24"/>
          <w:szCs w:val="24"/>
        </w:rPr>
        <w:br/>
        <w:t>обременения земельных участков.</w:t>
      </w:r>
      <w:proofErr w:type="gramEnd"/>
    </w:p>
    <w:p w:rsidR="00DA5C7B" w:rsidRPr="008961D8" w:rsidRDefault="00FF5559" w:rsidP="00583A33">
      <w:pPr>
        <w:ind w:left="-567" w:firstLine="567"/>
        <w:rPr>
          <w:sz w:val="24"/>
          <w:szCs w:val="24"/>
        </w:rPr>
      </w:pPr>
      <w:r w:rsidRPr="008961D8">
        <w:rPr>
          <w:spacing w:val="-16"/>
          <w:sz w:val="24"/>
          <w:szCs w:val="24"/>
        </w:rPr>
        <w:t>8.</w:t>
      </w:r>
      <w:r w:rsidRPr="008961D8">
        <w:rPr>
          <w:sz w:val="24"/>
          <w:szCs w:val="24"/>
        </w:rPr>
        <w:tab/>
        <w:t>Тип застройки, этажность, плотность, архитектурно-композиционные</w:t>
      </w:r>
      <w:r w:rsidRPr="008961D8">
        <w:rPr>
          <w:sz w:val="24"/>
          <w:szCs w:val="24"/>
        </w:rPr>
        <w:br/>
        <w:t>особенности и другие ее характеристики должны соответствовать требованиям</w:t>
      </w:r>
      <w:r w:rsidRPr="008961D8">
        <w:rPr>
          <w:sz w:val="24"/>
          <w:szCs w:val="24"/>
        </w:rPr>
        <w:br/>
      </w:r>
      <w:r w:rsidRPr="008961D8">
        <w:rPr>
          <w:spacing w:val="-1"/>
          <w:sz w:val="24"/>
          <w:szCs w:val="24"/>
        </w:rPr>
        <w:t xml:space="preserve">градостроительного </w:t>
      </w:r>
      <w:proofErr w:type="gramStart"/>
      <w:r w:rsidRPr="008961D8">
        <w:rPr>
          <w:spacing w:val="-1"/>
          <w:sz w:val="24"/>
          <w:szCs w:val="24"/>
        </w:rPr>
        <w:t>регламента зоны размещения объекта строительства</w:t>
      </w:r>
      <w:proofErr w:type="gramEnd"/>
      <w:r w:rsidRPr="008961D8">
        <w:rPr>
          <w:spacing w:val="-1"/>
          <w:sz w:val="24"/>
          <w:szCs w:val="24"/>
        </w:rPr>
        <w:t xml:space="preserve"> и требованиям</w:t>
      </w:r>
      <w:r w:rsidRPr="008961D8">
        <w:rPr>
          <w:spacing w:val="-1"/>
          <w:sz w:val="24"/>
          <w:szCs w:val="24"/>
        </w:rPr>
        <w:br/>
      </w:r>
      <w:r w:rsidRPr="008961D8">
        <w:rPr>
          <w:sz w:val="24"/>
          <w:szCs w:val="24"/>
        </w:rPr>
        <w:t>градостроительного плана земельного участка.</w:t>
      </w:r>
    </w:p>
    <w:p w:rsidR="00DA5C7B" w:rsidRPr="008961D8" w:rsidRDefault="00FF5559" w:rsidP="00583A33">
      <w:pPr>
        <w:ind w:left="-567" w:firstLine="567"/>
        <w:rPr>
          <w:sz w:val="24"/>
          <w:szCs w:val="24"/>
        </w:rPr>
      </w:pPr>
      <w:r w:rsidRPr="008961D8">
        <w:rPr>
          <w:spacing w:val="-16"/>
          <w:sz w:val="24"/>
          <w:szCs w:val="24"/>
        </w:rPr>
        <w:t>9.</w:t>
      </w:r>
      <w:r w:rsidRPr="008961D8">
        <w:rPr>
          <w:sz w:val="24"/>
          <w:szCs w:val="24"/>
        </w:rPr>
        <w:tab/>
        <w:t>Все объекты капитального строительства и градостроительные комплексы</w:t>
      </w:r>
      <w:r w:rsidRPr="008961D8">
        <w:rPr>
          <w:sz w:val="24"/>
          <w:szCs w:val="24"/>
        </w:rPr>
        <w:br/>
        <w:t>должны вводиться в эксплуатацию с обеспечением уровня инженерного оборудования и</w:t>
      </w:r>
      <w:r w:rsidRPr="008961D8">
        <w:rPr>
          <w:sz w:val="24"/>
          <w:szCs w:val="24"/>
        </w:rPr>
        <w:br/>
        <w:t>благоустройства (проезды, подходы, озеленение, наружное освещение и т.п.).</w:t>
      </w:r>
    </w:p>
    <w:p w:rsidR="00DA5C7B" w:rsidRPr="008961D8" w:rsidRDefault="00FF5559" w:rsidP="00583A33">
      <w:pPr>
        <w:ind w:left="-567" w:firstLine="567"/>
        <w:rPr>
          <w:sz w:val="24"/>
          <w:szCs w:val="24"/>
        </w:rPr>
      </w:pPr>
      <w:r w:rsidRPr="008961D8">
        <w:rPr>
          <w:spacing w:val="-17"/>
          <w:sz w:val="24"/>
          <w:szCs w:val="24"/>
        </w:rPr>
        <w:t>10.</w:t>
      </w:r>
      <w:r w:rsidRPr="008961D8">
        <w:rPr>
          <w:sz w:val="24"/>
          <w:szCs w:val="24"/>
        </w:rPr>
        <w:tab/>
        <w:t>Объем и качество законченного строительством объекта, оснащение</w:t>
      </w:r>
      <w:r w:rsidRPr="008961D8">
        <w:rPr>
          <w:sz w:val="24"/>
          <w:szCs w:val="24"/>
        </w:rPr>
        <w:br/>
        <w:t>инженерным оборудованием, внешнее благоустройство земельного участка должны</w:t>
      </w:r>
      <w:r w:rsidRPr="008961D8">
        <w:rPr>
          <w:sz w:val="24"/>
          <w:szCs w:val="24"/>
        </w:rPr>
        <w:br/>
        <w:t>соответствовать проектной документации.</w:t>
      </w:r>
    </w:p>
    <w:p w:rsidR="00DA5C7B" w:rsidRPr="008961D8" w:rsidRDefault="00FF5559" w:rsidP="00583A33">
      <w:pPr>
        <w:ind w:left="-567" w:firstLine="567"/>
        <w:rPr>
          <w:sz w:val="24"/>
          <w:szCs w:val="24"/>
        </w:rPr>
      </w:pPr>
      <w:r w:rsidRPr="008961D8">
        <w:rPr>
          <w:spacing w:val="-17"/>
          <w:sz w:val="24"/>
          <w:szCs w:val="24"/>
        </w:rPr>
        <w:t>11.</w:t>
      </w:r>
      <w:r w:rsidRPr="008961D8">
        <w:rPr>
          <w:sz w:val="24"/>
          <w:szCs w:val="24"/>
        </w:rPr>
        <w:tab/>
        <w:t>Ответственность за сохранность геодезических знаков, зеленых насаждений,</w:t>
      </w:r>
      <w:r w:rsidRPr="008961D8">
        <w:rPr>
          <w:sz w:val="24"/>
          <w:szCs w:val="24"/>
        </w:rPr>
        <w:br/>
        <w:t>элементов благоустройства в районе выполнения работ возлагается на застройщика</w:t>
      </w:r>
      <w:r w:rsidRPr="008961D8">
        <w:rPr>
          <w:sz w:val="24"/>
          <w:szCs w:val="24"/>
        </w:rPr>
        <w:br/>
        <w:t>либо лицо, осуществляющее ведение строительных работ.</w:t>
      </w:r>
    </w:p>
    <w:p w:rsidR="00DA5C7B" w:rsidRPr="008961D8" w:rsidRDefault="00FF5559" w:rsidP="00857A90">
      <w:pPr>
        <w:pStyle w:val="1"/>
        <w:rPr>
          <w:rFonts w:ascii="Times New Roman" w:hAnsi="Times New Roman"/>
          <w:sz w:val="24"/>
          <w:szCs w:val="24"/>
        </w:rPr>
      </w:pPr>
      <w:bookmarkStart w:id="46" w:name="_Toc83723468"/>
      <w:r w:rsidRPr="008961D8">
        <w:rPr>
          <w:rFonts w:ascii="Times New Roman" w:hAnsi="Times New Roman"/>
          <w:b w:val="0"/>
          <w:bCs w:val="0"/>
          <w:spacing w:val="-3"/>
          <w:sz w:val="24"/>
          <w:szCs w:val="24"/>
        </w:rPr>
        <w:t xml:space="preserve">СТАТЬЯ 38. ПРАВО НА ОСУЩЕСТВЛЕНИЕ СТРОИТЕЛЬСТВА, </w:t>
      </w:r>
      <w:r w:rsidRPr="008961D8">
        <w:rPr>
          <w:rFonts w:ascii="Times New Roman" w:hAnsi="Times New Roman"/>
          <w:b w:val="0"/>
          <w:bCs w:val="0"/>
          <w:spacing w:val="-1"/>
          <w:sz w:val="24"/>
          <w:szCs w:val="24"/>
        </w:rPr>
        <w:t xml:space="preserve">РЕКОНСТРУКЦИИ И КАПИТАЛЬНОГО РЕМОНТА ОБЪЕКТОВ </w:t>
      </w:r>
      <w:r w:rsidRPr="008961D8">
        <w:rPr>
          <w:rFonts w:ascii="Times New Roman" w:hAnsi="Times New Roman"/>
          <w:b w:val="0"/>
          <w:bCs w:val="0"/>
          <w:sz w:val="24"/>
          <w:szCs w:val="24"/>
        </w:rPr>
        <w:t>КАПИТАЛЬНОГО СТРОИТЕЛЬСТВА</w:t>
      </w:r>
      <w:bookmarkEnd w:id="46"/>
    </w:p>
    <w:p w:rsidR="00DA5C7B" w:rsidRPr="008961D8" w:rsidRDefault="00FF5559" w:rsidP="00583A33">
      <w:pPr>
        <w:ind w:left="-567" w:firstLine="567"/>
        <w:rPr>
          <w:sz w:val="24"/>
          <w:szCs w:val="24"/>
        </w:rPr>
      </w:pPr>
      <w:proofErr w:type="gramStart"/>
      <w:r w:rsidRPr="008961D8">
        <w:rPr>
          <w:sz w:val="24"/>
          <w:szCs w:val="24"/>
        </w:rPr>
        <w:t xml:space="preserve">Правом осуществления строительства, реконструкции и капитального ремонта объектов капитального строительства (далее - строительное изменение объекта капитального строительства) на территории поселения обладают физические и юридические лица, владеющие земельными участками, объектами капитального </w:t>
      </w:r>
      <w:r w:rsidRPr="008961D8">
        <w:rPr>
          <w:spacing w:val="-1"/>
          <w:sz w:val="24"/>
          <w:szCs w:val="24"/>
        </w:rPr>
        <w:t xml:space="preserve">строительства на правах собственности, аренды, постоянного (бессрочного) пользования, </w:t>
      </w:r>
      <w:r w:rsidRPr="008961D8">
        <w:rPr>
          <w:sz w:val="24"/>
          <w:szCs w:val="24"/>
        </w:rPr>
        <w:t>пожизненного наследуемого владения.</w:t>
      </w:r>
      <w:proofErr w:type="gramEnd"/>
    </w:p>
    <w:p w:rsidR="00DA5C7B" w:rsidRPr="008961D8" w:rsidRDefault="00FF5559" w:rsidP="00857A90">
      <w:pPr>
        <w:pStyle w:val="1"/>
        <w:rPr>
          <w:rFonts w:ascii="Times New Roman" w:hAnsi="Times New Roman"/>
          <w:sz w:val="24"/>
          <w:szCs w:val="24"/>
        </w:rPr>
      </w:pPr>
      <w:bookmarkStart w:id="47" w:name="_Toc83723469"/>
      <w:r w:rsidRPr="008961D8">
        <w:rPr>
          <w:rFonts w:ascii="Times New Roman" w:hAnsi="Times New Roman"/>
          <w:b w:val="0"/>
          <w:bCs w:val="0"/>
          <w:spacing w:val="-3"/>
          <w:sz w:val="24"/>
          <w:szCs w:val="24"/>
        </w:rPr>
        <w:t xml:space="preserve">СТАТЬЯ 39. ПРОЕКТНАЯ ДОКУМЕНТАЦИЯ ОБЪЕКТА </w:t>
      </w:r>
      <w:r w:rsidRPr="008961D8">
        <w:rPr>
          <w:rFonts w:ascii="Times New Roman" w:hAnsi="Times New Roman"/>
          <w:b w:val="0"/>
          <w:bCs w:val="0"/>
          <w:sz w:val="24"/>
          <w:szCs w:val="24"/>
        </w:rPr>
        <w:t>КАПИТАЛЬНОГО СТРОИТЕЛЬСТВА</w:t>
      </w:r>
      <w:bookmarkEnd w:id="47"/>
    </w:p>
    <w:p w:rsidR="00DA5C7B" w:rsidRPr="008961D8" w:rsidRDefault="00FF5559" w:rsidP="00583A33">
      <w:pPr>
        <w:ind w:left="-567" w:firstLine="567"/>
        <w:rPr>
          <w:sz w:val="24"/>
          <w:szCs w:val="24"/>
        </w:rPr>
      </w:pPr>
      <w:r w:rsidRPr="008961D8">
        <w:rPr>
          <w:spacing w:val="-23"/>
          <w:sz w:val="24"/>
          <w:szCs w:val="24"/>
        </w:rPr>
        <w:t>1.</w:t>
      </w:r>
      <w:r w:rsidRPr="008961D8">
        <w:rPr>
          <w:sz w:val="24"/>
          <w:szCs w:val="24"/>
        </w:rPr>
        <w:tab/>
        <w:t>Подготовка проектной документации осуществляется физическими или</w:t>
      </w:r>
      <w:r w:rsidRPr="008961D8">
        <w:rPr>
          <w:sz w:val="24"/>
          <w:szCs w:val="24"/>
        </w:rPr>
        <w:br/>
        <w:t>юридическими лицами, которые соответствуют требованиям законодательства</w:t>
      </w:r>
      <w:r w:rsidRPr="008961D8">
        <w:rPr>
          <w:sz w:val="24"/>
          <w:szCs w:val="24"/>
        </w:rPr>
        <w:br/>
        <w:t>Российской Федерации, предъявляемым к лицам, осуществляющим архитектурн</w:t>
      </w:r>
      <w:proofErr w:type="gramStart"/>
      <w:r w:rsidRPr="008961D8">
        <w:rPr>
          <w:sz w:val="24"/>
          <w:szCs w:val="24"/>
        </w:rPr>
        <w:t>о-</w:t>
      </w:r>
      <w:proofErr w:type="gramEnd"/>
      <w:r w:rsidRPr="008961D8">
        <w:rPr>
          <w:sz w:val="24"/>
          <w:szCs w:val="24"/>
        </w:rPr>
        <w:br/>
        <w:t>строительное проектирование.</w:t>
      </w:r>
    </w:p>
    <w:p w:rsidR="00DA5C7B" w:rsidRPr="008961D8" w:rsidRDefault="00FF5559" w:rsidP="00583A33">
      <w:pPr>
        <w:ind w:left="-567" w:firstLine="567"/>
        <w:rPr>
          <w:spacing w:val="-14"/>
          <w:sz w:val="24"/>
          <w:szCs w:val="24"/>
        </w:rPr>
      </w:pPr>
      <w:r w:rsidRPr="008961D8">
        <w:rPr>
          <w:sz w:val="24"/>
          <w:szCs w:val="24"/>
        </w:rPr>
        <w:t>Подготовка проектной документации осуществляется на основании задания застройщика или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DA5C7B" w:rsidRPr="008961D8" w:rsidRDefault="00FF5559" w:rsidP="00583A33">
      <w:pPr>
        <w:ind w:left="-567" w:firstLine="567"/>
        <w:rPr>
          <w:sz w:val="24"/>
          <w:szCs w:val="24"/>
        </w:rPr>
      </w:pPr>
      <w:r w:rsidRPr="008961D8">
        <w:rPr>
          <w:sz w:val="24"/>
          <w:szCs w:val="24"/>
        </w:rPr>
        <w:t>Состав проектной документации, требования к содержанию ее разделов применительно к различным видам объектов капитального строительства, а также порядок подготовки проектной документации устанавливаются Градостроительным кодексом Российской Федерации и принимаемыми в соответствии с ним нормативными правовыми актами Правительства Российской Федерации. 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w:t>
      </w:r>
    </w:p>
    <w:p w:rsidR="00DA5C7B" w:rsidRPr="008961D8" w:rsidRDefault="00FF5559" w:rsidP="00583A33">
      <w:pPr>
        <w:ind w:left="-567" w:firstLine="567"/>
        <w:rPr>
          <w:sz w:val="24"/>
          <w:szCs w:val="24"/>
        </w:rPr>
      </w:pPr>
      <w:r w:rsidRPr="008961D8">
        <w:rPr>
          <w:sz w:val="24"/>
          <w:szCs w:val="24"/>
        </w:rPr>
        <w:t>4.</w:t>
      </w:r>
      <w:r w:rsidR="00583A33" w:rsidRPr="008961D8">
        <w:rPr>
          <w:sz w:val="24"/>
          <w:szCs w:val="24"/>
        </w:rPr>
        <w:t xml:space="preserve"> </w:t>
      </w:r>
      <w:r w:rsidRPr="008961D8">
        <w:rPr>
          <w:sz w:val="24"/>
          <w:szCs w:val="24"/>
        </w:rPr>
        <w:t>Не допускаются подготовка и реализация проектной документации без выполнения соответствующих инженерных изысканий.</w:t>
      </w:r>
    </w:p>
    <w:p w:rsidR="00DA5C7B" w:rsidRPr="008961D8" w:rsidRDefault="00FF5559" w:rsidP="00583A33">
      <w:pPr>
        <w:ind w:left="-567" w:firstLine="567"/>
        <w:rPr>
          <w:sz w:val="24"/>
          <w:szCs w:val="24"/>
        </w:rPr>
      </w:pPr>
      <w:r w:rsidRPr="008961D8">
        <w:rPr>
          <w:sz w:val="24"/>
          <w:szCs w:val="24"/>
        </w:rPr>
        <w:t xml:space="preserve">Порядок проведения инженерных изысканий для подготовки проектной </w:t>
      </w:r>
      <w:r w:rsidRPr="008961D8">
        <w:rPr>
          <w:spacing w:val="-1"/>
          <w:sz w:val="24"/>
          <w:szCs w:val="24"/>
        </w:rPr>
        <w:t xml:space="preserve">документации и осуществления строительства, состав и формы документов, отражающих </w:t>
      </w:r>
      <w:r w:rsidRPr="008961D8">
        <w:rPr>
          <w:sz w:val="24"/>
          <w:szCs w:val="24"/>
        </w:rPr>
        <w:t>результаты инженерных изысканий, определяются в соответствии с градостроительным законодательством и нормативными правовыми актами Российской Федерации.</w:t>
      </w:r>
    </w:p>
    <w:p w:rsidR="00DA5C7B" w:rsidRPr="008961D8" w:rsidRDefault="00FF5559" w:rsidP="00583A33">
      <w:pPr>
        <w:ind w:left="-567" w:firstLine="567"/>
        <w:rPr>
          <w:sz w:val="24"/>
          <w:szCs w:val="24"/>
        </w:rPr>
      </w:pPr>
      <w:r w:rsidRPr="008961D8">
        <w:rPr>
          <w:spacing w:val="-1"/>
          <w:sz w:val="24"/>
          <w:szCs w:val="24"/>
        </w:rPr>
        <w:t xml:space="preserve">Инженерные изыскания проводятся на основании договоров, заключаемых между </w:t>
      </w:r>
      <w:r w:rsidRPr="008961D8">
        <w:rPr>
          <w:sz w:val="24"/>
          <w:szCs w:val="24"/>
        </w:rPr>
        <w:t>застройщиками (заказчиками) и физическими, юридическими лицами (исполнителями), которые соответствуют требованиям законодательства, предъявляемым к лицам, выполняющим инженерные изыскания.</w:t>
      </w:r>
    </w:p>
    <w:p w:rsidR="00DA5C7B" w:rsidRPr="008961D8" w:rsidRDefault="00FF5559" w:rsidP="00583A33">
      <w:pPr>
        <w:ind w:left="-567" w:firstLine="567"/>
        <w:rPr>
          <w:sz w:val="24"/>
          <w:szCs w:val="24"/>
        </w:rPr>
      </w:pPr>
      <w:r w:rsidRPr="008961D8">
        <w:rPr>
          <w:sz w:val="24"/>
          <w:szCs w:val="24"/>
        </w:rPr>
        <w:t>Отношения между застройщиками (заказчиками) и исполнителями инженерных изысканий регулируются гражданским законодательством.</w:t>
      </w:r>
    </w:p>
    <w:p w:rsidR="00DA5C7B" w:rsidRPr="008961D8" w:rsidRDefault="00FF5559" w:rsidP="00583A33">
      <w:pPr>
        <w:ind w:left="-567" w:firstLine="567"/>
        <w:rPr>
          <w:sz w:val="24"/>
          <w:szCs w:val="24"/>
        </w:rPr>
      </w:pPr>
      <w:r w:rsidRPr="008961D8">
        <w:rPr>
          <w:sz w:val="24"/>
          <w:szCs w:val="24"/>
        </w:rPr>
        <w:t>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w:t>
      </w:r>
    </w:p>
    <w:p w:rsidR="00DA5C7B" w:rsidRPr="008961D8" w:rsidRDefault="00FF5559" w:rsidP="00857A90">
      <w:pPr>
        <w:pStyle w:val="1"/>
        <w:rPr>
          <w:rFonts w:ascii="Times New Roman" w:hAnsi="Times New Roman"/>
          <w:sz w:val="24"/>
          <w:szCs w:val="24"/>
        </w:rPr>
      </w:pPr>
      <w:bookmarkStart w:id="48" w:name="_Toc83723470"/>
      <w:r w:rsidRPr="008961D8">
        <w:rPr>
          <w:rFonts w:ascii="Times New Roman" w:hAnsi="Times New Roman"/>
          <w:b w:val="0"/>
          <w:bCs w:val="0"/>
          <w:spacing w:val="-1"/>
          <w:sz w:val="24"/>
          <w:szCs w:val="24"/>
        </w:rPr>
        <w:t>СТАТЬЯ 40. ВЫДАЧА РАЗРЕШЕНИЯ НА СТРОИТЕЛЬСТВО</w:t>
      </w:r>
      <w:bookmarkEnd w:id="48"/>
    </w:p>
    <w:p w:rsidR="00DA5C7B" w:rsidRPr="008961D8" w:rsidRDefault="00FF5559" w:rsidP="00583A33">
      <w:pPr>
        <w:ind w:left="-567" w:firstLine="567"/>
        <w:rPr>
          <w:sz w:val="24"/>
          <w:szCs w:val="24"/>
        </w:rPr>
      </w:pPr>
      <w:r w:rsidRPr="008961D8">
        <w:rPr>
          <w:spacing w:val="-23"/>
          <w:sz w:val="24"/>
          <w:szCs w:val="24"/>
        </w:rPr>
        <w:t>1.</w:t>
      </w:r>
      <w:r w:rsidRPr="008961D8">
        <w:rPr>
          <w:sz w:val="24"/>
          <w:szCs w:val="24"/>
        </w:rPr>
        <w:tab/>
      </w:r>
      <w:r w:rsidRPr="008961D8">
        <w:rPr>
          <w:spacing w:val="-1"/>
          <w:sz w:val="24"/>
          <w:szCs w:val="24"/>
        </w:rPr>
        <w:t>Строительство, реконструкция объектов капитального строительства, а также их</w:t>
      </w:r>
      <w:r w:rsidRPr="008961D8">
        <w:rPr>
          <w:spacing w:val="-1"/>
          <w:sz w:val="24"/>
          <w:szCs w:val="24"/>
        </w:rPr>
        <w:br/>
      </w:r>
      <w:r w:rsidRPr="008961D8">
        <w:rPr>
          <w:sz w:val="24"/>
          <w:szCs w:val="24"/>
        </w:rPr>
        <w:t>капитальный ремонт, если при его проведении затрагиваются конструктивные и другие</w:t>
      </w:r>
      <w:r w:rsidRPr="008961D8">
        <w:rPr>
          <w:sz w:val="24"/>
          <w:szCs w:val="24"/>
        </w:rPr>
        <w:br/>
        <w:t>характеристики надежности и безопасности таких объектов, осуществляется на</w:t>
      </w:r>
      <w:r w:rsidRPr="008961D8">
        <w:rPr>
          <w:sz w:val="24"/>
          <w:szCs w:val="24"/>
        </w:rPr>
        <w:br/>
        <w:t>основании разрешения на строительство.</w:t>
      </w:r>
    </w:p>
    <w:p w:rsidR="00DA5C7B" w:rsidRPr="008961D8" w:rsidRDefault="00FF5559" w:rsidP="00583A33">
      <w:pPr>
        <w:ind w:left="-567" w:firstLine="567"/>
        <w:rPr>
          <w:spacing w:val="-14"/>
          <w:sz w:val="24"/>
          <w:szCs w:val="24"/>
        </w:rPr>
      </w:pPr>
      <w:r w:rsidRPr="008961D8">
        <w:rPr>
          <w:sz w:val="24"/>
          <w:szCs w:val="24"/>
        </w:rPr>
        <w:t>Разрешение на строительство выдается в соответствии со статьей 51 Градостроительного кодекса Российской Федерации.</w:t>
      </w:r>
    </w:p>
    <w:p w:rsidR="00DA5C7B" w:rsidRPr="008961D8" w:rsidRDefault="00FF5559" w:rsidP="00583A33">
      <w:pPr>
        <w:ind w:left="-567" w:firstLine="567"/>
        <w:rPr>
          <w:spacing w:val="-15"/>
          <w:sz w:val="24"/>
          <w:szCs w:val="24"/>
        </w:rPr>
      </w:pPr>
      <w:r w:rsidRPr="008961D8">
        <w:rPr>
          <w:sz w:val="24"/>
          <w:szCs w:val="24"/>
        </w:rPr>
        <w:t>Форма разрешения на строительство устанавливается Правительством Российской Федерации.</w:t>
      </w:r>
    </w:p>
    <w:p w:rsidR="00DA5C7B" w:rsidRPr="008961D8" w:rsidRDefault="00FF5559" w:rsidP="00583A33">
      <w:pPr>
        <w:ind w:left="-567" w:firstLine="567"/>
        <w:rPr>
          <w:sz w:val="24"/>
          <w:szCs w:val="24"/>
        </w:rPr>
      </w:pPr>
      <w:r w:rsidRPr="008961D8">
        <w:rPr>
          <w:spacing w:val="-14"/>
          <w:sz w:val="24"/>
          <w:szCs w:val="24"/>
        </w:rPr>
        <w:t>4.</w:t>
      </w:r>
      <w:r w:rsidRPr="008961D8">
        <w:rPr>
          <w:sz w:val="24"/>
          <w:szCs w:val="24"/>
        </w:rPr>
        <w:tab/>
        <w:t>Разрешение на строительство не требуется в случаях, указанных в части 17</w:t>
      </w:r>
      <w:r w:rsidRPr="008961D8">
        <w:rPr>
          <w:sz w:val="24"/>
          <w:szCs w:val="24"/>
        </w:rPr>
        <w:br/>
        <w:t>статьи 51 Градостроительного кодекса Российской Федерации, а также в иных случаях в</w:t>
      </w:r>
      <w:r w:rsidRPr="008961D8">
        <w:rPr>
          <w:sz w:val="24"/>
          <w:szCs w:val="24"/>
        </w:rPr>
        <w:br/>
        <w:t>соответствии с Градостроительным кодексом Российской Федерации и</w:t>
      </w:r>
      <w:r w:rsidRPr="008961D8">
        <w:rPr>
          <w:sz w:val="24"/>
          <w:szCs w:val="24"/>
        </w:rPr>
        <w:br/>
        <w:t>законодательством Челябинской области.</w:t>
      </w:r>
    </w:p>
    <w:p w:rsidR="00DA5C7B" w:rsidRPr="008961D8" w:rsidRDefault="00FF5559" w:rsidP="00857A90">
      <w:pPr>
        <w:pStyle w:val="1"/>
        <w:rPr>
          <w:rFonts w:ascii="Times New Roman" w:hAnsi="Times New Roman"/>
          <w:sz w:val="24"/>
          <w:szCs w:val="24"/>
        </w:rPr>
      </w:pPr>
      <w:bookmarkStart w:id="49" w:name="_Toc83723471"/>
      <w:r w:rsidRPr="008961D8">
        <w:rPr>
          <w:rFonts w:ascii="Times New Roman" w:hAnsi="Times New Roman"/>
          <w:b w:val="0"/>
          <w:bCs w:val="0"/>
          <w:spacing w:val="-1"/>
          <w:sz w:val="24"/>
          <w:szCs w:val="24"/>
        </w:rPr>
        <w:t xml:space="preserve">СТАТЬЯ 41. СТРОИТЕЛЬСТВО, ВОЗВЕДЕНИЕ СТРОЕНИЙ, СООРУЖЕНИЙ В СЛУЧАЯХ, КОГДА ЗАКОНОДАТЕЛЬСТВОМ О </w:t>
      </w:r>
      <w:r w:rsidRPr="008961D8">
        <w:rPr>
          <w:rFonts w:ascii="Times New Roman" w:hAnsi="Times New Roman"/>
          <w:b w:val="0"/>
          <w:bCs w:val="0"/>
          <w:spacing w:val="-3"/>
          <w:sz w:val="24"/>
          <w:szCs w:val="24"/>
        </w:rPr>
        <w:t xml:space="preserve">ГРАДОСТРОИТЕЛЬНОЙ ДЕЯТЕЛЬНОСТИ НЕ ПРЕДУСМОТРЕНА </w:t>
      </w:r>
      <w:r w:rsidRPr="008961D8">
        <w:rPr>
          <w:rFonts w:ascii="Times New Roman" w:hAnsi="Times New Roman"/>
          <w:b w:val="0"/>
          <w:bCs w:val="0"/>
          <w:spacing w:val="-1"/>
          <w:sz w:val="24"/>
          <w:szCs w:val="24"/>
        </w:rPr>
        <w:t>ВЫДАЧА РАЗРЕШЕНИЙ НА СТРОИТЕЛЬСТВО</w:t>
      </w:r>
      <w:bookmarkEnd w:id="49"/>
    </w:p>
    <w:p w:rsidR="00DA5C7B" w:rsidRPr="008961D8" w:rsidRDefault="00FF5559" w:rsidP="00583A33">
      <w:pPr>
        <w:ind w:left="-567" w:firstLine="567"/>
        <w:rPr>
          <w:sz w:val="24"/>
          <w:szCs w:val="24"/>
        </w:rPr>
      </w:pPr>
      <w:r w:rsidRPr="008961D8">
        <w:rPr>
          <w:spacing w:val="-23"/>
          <w:sz w:val="24"/>
          <w:szCs w:val="24"/>
        </w:rPr>
        <w:t>1.</w:t>
      </w:r>
      <w:r w:rsidRPr="008961D8">
        <w:rPr>
          <w:sz w:val="24"/>
          <w:szCs w:val="24"/>
        </w:rPr>
        <w:tab/>
        <w:t>Лица, осуществляющие в установленных случаях строительство без</w:t>
      </w:r>
      <w:r w:rsidRPr="008961D8">
        <w:rPr>
          <w:sz w:val="24"/>
          <w:szCs w:val="24"/>
        </w:rPr>
        <w:br/>
        <w:t>разрешения на строительство:</w:t>
      </w:r>
    </w:p>
    <w:p w:rsidR="00DA5C7B" w:rsidRPr="008961D8" w:rsidRDefault="00FF5559" w:rsidP="00583A33">
      <w:pPr>
        <w:ind w:left="-567" w:firstLine="567"/>
        <w:rPr>
          <w:sz w:val="24"/>
          <w:szCs w:val="24"/>
        </w:rPr>
      </w:pPr>
      <w:r w:rsidRPr="008961D8">
        <w:rPr>
          <w:spacing w:val="-19"/>
          <w:sz w:val="24"/>
          <w:szCs w:val="24"/>
        </w:rPr>
        <w:t>1)</w:t>
      </w:r>
      <w:r w:rsidRPr="008961D8">
        <w:rPr>
          <w:sz w:val="24"/>
          <w:szCs w:val="24"/>
        </w:rPr>
        <w:tab/>
        <w:t>обязаны соблюдать:</w:t>
      </w:r>
    </w:p>
    <w:p w:rsidR="00DA5C7B" w:rsidRPr="008961D8" w:rsidRDefault="00FF5559" w:rsidP="00583A33">
      <w:pPr>
        <w:ind w:left="-567" w:firstLine="567"/>
        <w:rPr>
          <w:sz w:val="24"/>
          <w:szCs w:val="24"/>
        </w:rPr>
      </w:pPr>
      <w:r w:rsidRPr="008961D8">
        <w:rPr>
          <w:spacing w:val="-12"/>
          <w:sz w:val="24"/>
          <w:szCs w:val="24"/>
        </w:rPr>
        <w:t>а)</w:t>
      </w:r>
      <w:r w:rsidRPr="008961D8">
        <w:rPr>
          <w:sz w:val="24"/>
          <w:szCs w:val="24"/>
        </w:rPr>
        <w:tab/>
        <w:t>требования градостроительного законодательства, включая требования</w:t>
      </w:r>
      <w:r w:rsidRPr="008961D8">
        <w:rPr>
          <w:sz w:val="24"/>
          <w:szCs w:val="24"/>
        </w:rPr>
        <w:br/>
        <w:t>градостроительных регламентов, требования градостроительных планов земельных</w:t>
      </w:r>
      <w:r w:rsidRPr="008961D8">
        <w:rPr>
          <w:sz w:val="24"/>
          <w:szCs w:val="24"/>
        </w:rPr>
        <w:br/>
        <w:t>участков, в том числе, определяющих минимальные расстояния между зданиями,</w:t>
      </w:r>
      <w:r w:rsidRPr="008961D8">
        <w:rPr>
          <w:sz w:val="24"/>
          <w:szCs w:val="24"/>
        </w:rPr>
        <w:br/>
        <w:t>строениями, сооружениями, иные требования;</w:t>
      </w:r>
    </w:p>
    <w:p w:rsidR="00DA5C7B" w:rsidRPr="008961D8" w:rsidRDefault="00FF5559" w:rsidP="00583A33">
      <w:pPr>
        <w:ind w:left="-567" w:firstLine="567"/>
        <w:rPr>
          <w:sz w:val="24"/>
          <w:szCs w:val="24"/>
        </w:rPr>
      </w:pPr>
      <w:r w:rsidRPr="008961D8">
        <w:rPr>
          <w:spacing w:val="-12"/>
          <w:sz w:val="24"/>
          <w:szCs w:val="24"/>
        </w:rPr>
        <w:t>б)</w:t>
      </w:r>
      <w:r w:rsidRPr="008961D8">
        <w:rPr>
          <w:sz w:val="24"/>
          <w:szCs w:val="24"/>
        </w:rPr>
        <w:tab/>
        <w:t>требования технических регламентов, в том числе о соблюдении</w:t>
      </w:r>
      <w:r w:rsidRPr="008961D8">
        <w:rPr>
          <w:sz w:val="24"/>
          <w:szCs w:val="24"/>
        </w:rPr>
        <w:br/>
        <w:t>противопожарных требований, требований обеспечения конструктивной надежности и</w:t>
      </w:r>
      <w:r w:rsidRPr="008961D8">
        <w:rPr>
          <w:sz w:val="24"/>
          <w:szCs w:val="24"/>
        </w:rPr>
        <w:br/>
        <w:t>безопасности зданий, строений, сооружений и их частей;</w:t>
      </w:r>
    </w:p>
    <w:p w:rsidR="00DA5C7B" w:rsidRPr="008961D8" w:rsidRDefault="00FF5559" w:rsidP="00583A33">
      <w:pPr>
        <w:ind w:left="-567" w:firstLine="567"/>
        <w:rPr>
          <w:sz w:val="24"/>
          <w:szCs w:val="24"/>
        </w:rPr>
      </w:pPr>
      <w:r w:rsidRPr="008961D8">
        <w:rPr>
          <w:spacing w:val="-10"/>
          <w:sz w:val="24"/>
          <w:szCs w:val="24"/>
        </w:rPr>
        <w:t>2)</w:t>
      </w:r>
      <w:r w:rsidRPr="008961D8">
        <w:rPr>
          <w:sz w:val="24"/>
          <w:szCs w:val="24"/>
        </w:rPr>
        <w:tab/>
        <w:t>несут ответственность за несоблюдение указанных в пункте 1 настоящей части</w:t>
      </w:r>
      <w:r w:rsidRPr="008961D8">
        <w:rPr>
          <w:sz w:val="24"/>
          <w:szCs w:val="24"/>
        </w:rPr>
        <w:br/>
        <w:t>настоящей статьи требований.</w:t>
      </w:r>
    </w:p>
    <w:p w:rsidR="00DA5C7B" w:rsidRPr="008961D8" w:rsidRDefault="00FF5559" w:rsidP="00583A33">
      <w:pPr>
        <w:ind w:left="-567" w:firstLine="567"/>
        <w:rPr>
          <w:sz w:val="24"/>
          <w:szCs w:val="24"/>
        </w:rPr>
      </w:pPr>
      <w:r w:rsidRPr="008961D8">
        <w:rPr>
          <w:spacing w:val="-14"/>
          <w:sz w:val="24"/>
          <w:szCs w:val="24"/>
        </w:rPr>
        <w:t>2.</w:t>
      </w:r>
      <w:r w:rsidRPr="008961D8">
        <w:rPr>
          <w:sz w:val="24"/>
          <w:szCs w:val="24"/>
        </w:rPr>
        <w:tab/>
        <w:t>К зданиям, строениям, сооружениям, строительство, возведение которых не</w:t>
      </w:r>
      <w:r w:rsidRPr="008961D8">
        <w:rPr>
          <w:sz w:val="24"/>
          <w:szCs w:val="24"/>
        </w:rPr>
        <w:br/>
        <w:t>требует выдачи разрешений на строительство созданным с существенными</w:t>
      </w:r>
      <w:r w:rsidRPr="008961D8">
        <w:rPr>
          <w:sz w:val="24"/>
          <w:szCs w:val="24"/>
        </w:rPr>
        <w:br/>
        <w:t>нарушениями требований, установленных пунктом 1 части 1 настоящей статьи,</w:t>
      </w:r>
      <w:r w:rsidRPr="008961D8">
        <w:rPr>
          <w:sz w:val="24"/>
          <w:szCs w:val="24"/>
        </w:rPr>
        <w:br/>
        <w:t>применяются положения статьи 222 Гражданского кодекса Российской Федерации о</w:t>
      </w:r>
      <w:r w:rsidRPr="008961D8">
        <w:rPr>
          <w:sz w:val="24"/>
          <w:szCs w:val="24"/>
        </w:rPr>
        <w:br/>
        <w:t>последствиях самовольного строительства.</w:t>
      </w:r>
    </w:p>
    <w:p w:rsidR="00DA5C7B" w:rsidRPr="008961D8" w:rsidRDefault="00DA5C7B" w:rsidP="00583A33">
      <w:pPr>
        <w:ind w:left="-567" w:firstLine="567"/>
        <w:rPr>
          <w:sz w:val="24"/>
          <w:szCs w:val="24"/>
        </w:rPr>
      </w:pPr>
    </w:p>
    <w:p w:rsidR="00DA5C7B" w:rsidRPr="008961D8" w:rsidRDefault="00FF5559" w:rsidP="00857A90">
      <w:pPr>
        <w:pStyle w:val="1"/>
        <w:rPr>
          <w:rFonts w:ascii="Times New Roman" w:hAnsi="Times New Roman"/>
          <w:sz w:val="24"/>
          <w:szCs w:val="24"/>
        </w:rPr>
      </w:pPr>
      <w:bookmarkStart w:id="50" w:name="_Toc83723472"/>
      <w:r w:rsidRPr="008961D8">
        <w:rPr>
          <w:rFonts w:ascii="Times New Roman" w:hAnsi="Times New Roman"/>
          <w:b w:val="0"/>
          <w:bCs w:val="0"/>
          <w:spacing w:val="-1"/>
          <w:sz w:val="24"/>
          <w:szCs w:val="24"/>
        </w:rPr>
        <w:t xml:space="preserve">СТАТЬЯ 42. ОСУЩЕСТВЛЕНИЕ СТРОИТЕЛЬСТВА, РЕКОНСТРУКЦИИ, КАПИТАЛЬНОГО РЕМОНТА ОБЪЕКТА </w:t>
      </w:r>
      <w:r w:rsidRPr="008961D8">
        <w:rPr>
          <w:rFonts w:ascii="Times New Roman" w:hAnsi="Times New Roman"/>
          <w:b w:val="0"/>
          <w:bCs w:val="0"/>
          <w:sz w:val="24"/>
          <w:szCs w:val="24"/>
        </w:rPr>
        <w:t xml:space="preserve">КАПИТАЛЬНОГО СТРОИТЕЛЬСТВА, СТРОИТЕЛЬНОГО КОНТРОЛЯ </w:t>
      </w:r>
      <w:r w:rsidRPr="008961D8">
        <w:rPr>
          <w:rFonts w:ascii="Times New Roman" w:hAnsi="Times New Roman"/>
          <w:b w:val="0"/>
          <w:bCs w:val="0"/>
          <w:spacing w:val="-1"/>
          <w:sz w:val="24"/>
          <w:szCs w:val="24"/>
        </w:rPr>
        <w:t>И ГОСУДАРСТВЕННОГО СТРОИТЕЛЬНОГО НАДЗОРА</w:t>
      </w:r>
      <w:bookmarkEnd w:id="50"/>
    </w:p>
    <w:p w:rsidR="00DA5C7B" w:rsidRPr="008961D8" w:rsidRDefault="00FF5559" w:rsidP="00583A33">
      <w:pPr>
        <w:ind w:left="-567" w:firstLine="567"/>
        <w:rPr>
          <w:sz w:val="24"/>
          <w:szCs w:val="24"/>
        </w:rPr>
      </w:pPr>
      <w:r w:rsidRPr="008961D8">
        <w:rPr>
          <w:sz w:val="24"/>
          <w:szCs w:val="24"/>
        </w:rPr>
        <w:t>Строительство, реконструкция, капитальный ремонт объектов капитального строительства, осуществление строительного контроля и государственного строительного надзора регулируется Градостроительным кодексом Российской Федерации, другими федеральными законами, техническими регламентами, строительными нормами и правилами.</w:t>
      </w:r>
    </w:p>
    <w:p w:rsidR="00DA5C7B" w:rsidRPr="008961D8" w:rsidRDefault="00FF5559" w:rsidP="00857A90">
      <w:pPr>
        <w:pStyle w:val="1"/>
        <w:rPr>
          <w:rFonts w:ascii="Times New Roman" w:hAnsi="Times New Roman"/>
          <w:sz w:val="24"/>
          <w:szCs w:val="24"/>
        </w:rPr>
      </w:pPr>
      <w:bookmarkStart w:id="51" w:name="_Toc83723473"/>
      <w:r w:rsidRPr="008961D8">
        <w:rPr>
          <w:rFonts w:ascii="Times New Roman" w:hAnsi="Times New Roman"/>
          <w:b w:val="0"/>
          <w:bCs w:val="0"/>
          <w:spacing w:val="-3"/>
          <w:sz w:val="24"/>
          <w:szCs w:val="24"/>
        </w:rPr>
        <w:t xml:space="preserve">СТАТЬЯ 43. ВЫДАЧА РАЗРЕШЕНИЯ НА ВВОД ОБЪЕКТА В </w:t>
      </w:r>
      <w:r w:rsidRPr="008961D8">
        <w:rPr>
          <w:rFonts w:ascii="Times New Roman" w:hAnsi="Times New Roman"/>
          <w:b w:val="0"/>
          <w:bCs w:val="0"/>
          <w:sz w:val="24"/>
          <w:szCs w:val="24"/>
        </w:rPr>
        <w:t>ЭКСПЛУАТАЦИЮ</w:t>
      </w:r>
      <w:bookmarkEnd w:id="51"/>
    </w:p>
    <w:p w:rsidR="00DA5C7B" w:rsidRPr="008961D8" w:rsidRDefault="00FF5559" w:rsidP="00583A33">
      <w:pPr>
        <w:ind w:left="-567" w:firstLine="567"/>
        <w:rPr>
          <w:spacing w:val="-22"/>
          <w:sz w:val="24"/>
          <w:szCs w:val="24"/>
        </w:rPr>
      </w:pPr>
      <w:r w:rsidRPr="008961D8">
        <w:rPr>
          <w:sz w:val="24"/>
          <w:szCs w:val="24"/>
        </w:rPr>
        <w:t>Выдача разрешения на ввод объекта в эксплуатацию осуществляется на основании заявления застройщика, подаваемого в Уполномоченный орган, выдавший разрешение на строительство объекта.</w:t>
      </w:r>
    </w:p>
    <w:p w:rsidR="00DA5C7B" w:rsidRPr="008961D8" w:rsidRDefault="00FF5559" w:rsidP="00583A33">
      <w:pPr>
        <w:ind w:left="-567" w:firstLine="567"/>
        <w:rPr>
          <w:spacing w:val="-14"/>
          <w:sz w:val="24"/>
          <w:szCs w:val="24"/>
        </w:rPr>
      </w:pPr>
      <w:r w:rsidRPr="008961D8">
        <w:rPr>
          <w:sz w:val="24"/>
          <w:szCs w:val="24"/>
        </w:rPr>
        <w:t>Разрешение на ввод объекта в эксплуатацию выдается в соответствии со статьей 55 Градостроительного кодекса Российской Федерации.</w:t>
      </w:r>
    </w:p>
    <w:p w:rsidR="00DA5C7B" w:rsidRPr="008961D8" w:rsidRDefault="00FF5559" w:rsidP="00583A33">
      <w:pPr>
        <w:ind w:left="-567" w:firstLine="567"/>
        <w:rPr>
          <w:spacing w:val="-15"/>
          <w:sz w:val="24"/>
          <w:szCs w:val="24"/>
        </w:rPr>
      </w:pPr>
      <w:r w:rsidRPr="008961D8">
        <w:rPr>
          <w:sz w:val="24"/>
          <w:szCs w:val="24"/>
        </w:rPr>
        <w:t>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 а также государственной регистрации прав на недвижимое имущество.</w:t>
      </w:r>
    </w:p>
    <w:p w:rsidR="00DA5C7B" w:rsidRPr="008961D8" w:rsidRDefault="00FF5559" w:rsidP="00857A90">
      <w:pPr>
        <w:pStyle w:val="1"/>
        <w:rPr>
          <w:rFonts w:ascii="Times New Roman" w:hAnsi="Times New Roman"/>
          <w:sz w:val="24"/>
          <w:szCs w:val="24"/>
        </w:rPr>
      </w:pPr>
      <w:bookmarkStart w:id="52" w:name="_Toc83723474"/>
      <w:r w:rsidRPr="008961D8">
        <w:rPr>
          <w:rFonts w:ascii="Times New Roman" w:hAnsi="Times New Roman"/>
          <w:b w:val="0"/>
          <w:bCs w:val="0"/>
          <w:spacing w:val="-1"/>
          <w:sz w:val="24"/>
          <w:szCs w:val="24"/>
        </w:rPr>
        <w:t xml:space="preserve">СТАТЬЯ 44. </w:t>
      </w:r>
      <w:proofErr w:type="gramStart"/>
      <w:r w:rsidRPr="008961D8">
        <w:rPr>
          <w:rFonts w:ascii="Times New Roman" w:hAnsi="Times New Roman"/>
          <w:b w:val="0"/>
          <w:bCs w:val="0"/>
          <w:spacing w:val="-1"/>
          <w:sz w:val="24"/>
          <w:szCs w:val="24"/>
        </w:rPr>
        <w:t>КОНТРОЛЬ ЗА</w:t>
      </w:r>
      <w:proofErr w:type="gramEnd"/>
      <w:r w:rsidRPr="008961D8">
        <w:rPr>
          <w:rFonts w:ascii="Times New Roman" w:hAnsi="Times New Roman"/>
          <w:b w:val="0"/>
          <w:bCs w:val="0"/>
          <w:spacing w:val="-1"/>
          <w:sz w:val="24"/>
          <w:szCs w:val="24"/>
        </w:rPr>
        <w:t xml:space="preserve"> ОСУЩЕСТВЛЕНИЕМ ЗАСТРОЙКИ НА </w:t>
      </w:r>
      <w:r w:rsidRPr="008961D8">
        <w:rPr>
          <w:rFonts w:ascii="Times New Roman" w:hAnsi="Times New Roman"/>
          <w:b w:val="0"/>
          <w:bCs w:val="0"/>
          <w:sz w:val="24"/>
          <w:szCs w:val="24"/>
        </w:rPr>
        <w:t>ТЕРРИТОРИИ ПОСЕЛЕНИЯ</w:t>
      </w:r>
      <w:bookmarkEnd w:id="52"/>
    </w:p>
    <w:p w:rsidR="00DA5C7B" w:rsidRPr="008961D8" w:rsidRDefault="00FF5559" w:rsidP="00583A33">
      <w:pPr>
        <w:ind w:left="-567" w:firstLine="567"/>
        <w:rPr>
          <w:sz w:val="24"/>
          <w:szCs w:val="24"/>
        </w:rPr>
      </w:pPr>
      <w:r w:rsidRPr="008961D8">
        <w:rPr>
          <w:spacing w:val="-22"/>
          <w:sz w:val="24"/>
          <w:szCs w:val="24"/>
        </w:rPr>
        <w:t>1.</w:t>
      </w:r>
      <w:r w:rsidRPr="008961D8">
        <w:rPr>
          <w:sz w:val="24"/>
          <w:szCs w:val="24"/>
        </w:rPr>
        <w:tab/>
        <w:t xml:space="preserve">Уполномоченный орган в пределах своих полномочий осуществляют </w:t>
      </w:r>
      <w:proofErr w:type="gramStart"/>
      <w:r w:rsidRPr="008961D8">
        <w:rPr>
          <w:sz w:val="24"/>
          <w:szCs w:val="24"/>
        </w:rPr>
        <w:t>контроль</w:t>
      </w:r>
      <w:r w:rsidRPr="008961D8">
        <w:rPr>
          <w:sz w:val="24"/>
          <w:szCs w:val="24"/>
        </w:rPr>
        <w:br/>
        <w:t>за</w:t>
      </w:r>
      <w:proofErr w:type="gramEnd"/>
      <w:r w:rsidRPr="008961D8">
        <w:rPr>
          <w:sz w:val="24"/>
          <w:szCs w:val="24"/>
        </w:rPr>
        <w:t xml:space="preserve"> соблюдением органами государственной власти, органами местного самоуправления</w:t>
      </w:r>
      <w:r w:rsidRPr="008961D8">
        <w:rPr>
          <w:sz w:val="24"/>
          <w:szCs w:val="24"/>
        </w:rPr>
        <w:br/>
      </w:r>
      <w:proofErr w:type="spellStart"/>
      <w:r w:rsidRPr="008961D8">
        <w:rPr>
          <w:spacing w:val="-1"/>
          <w:sz w:val="24"/>
          <w:szCs w:val="24"/>
        </w:rPr>
        <w:t>Варненского</w:t>
      </w:r>
      <w:proofErr w:type="spellEnd"/>
      <w:r w:rsidRPr="008961D8">
        <w:rPr>
          <w:spacing w:val="-1"/>
          <w:sz w:val="24"/>
          <w:szCs w:val="24"/>
        </w:rPr>
        <w:t xml:space="preserve"> муниципального района и иными субъектами градостроительных отношений</w:t>
      </w:r>
      <w:r w:rsidRPr="008961D8">
        <w:rPr>
          <w:spacing w:val="-1"/>
          <w:sz w:val="24"/>
          <w:szCs w:val="24"/>
        </w:rPr>
        <w:br/>
      </w:r>
      <w:r w:rsidRPr="008961D8">
        <w:rPr>
          <w:sz w:val="24"/>
          <w:szCs w:val="24"/>
        </w:rPr>
        <w:t>положений и требований, содержащихся:</w:t>
      </w:r>
    </w:p>
    <w:p w:rsidR="00DA5C7B" w:rsidRPr="008961D8" w:rsidRDefault="00FF5559" w:rsidP="00583A33">
      <w:pPr>
        <w:ind w:left="-567" w:firstLine="567"/>
        <w:rPr>
          <w:sz w:val="24"/>
          <w:szCs w:val="24"/>
        </w:rPr>
      </w:pPr>
      <w:r w:rsidRPr="008961D8">
        <w:rPr>
          <w:spacing w:val="-20"/>
          <w:sz w:val="24"/>
          <w:szCs w:val="24"/>
        </w:rPr>
        <w:t>1)</w:t>
      </w:r>
      <w:r w:rsidRPr="008961D8">
        <w:rPr>
          <w:sz w:val="24"/>
          <w:szCs w:val="24"/>
        </w:rPr>
        <w:tab/>
        <w:t>в соответствующих нормативных правовых актах субъекта Российской</w:t>
      </w:r>
      <w:r w:rsidRPr="008961D8">
        <w:rPr>
          <w:sz w:val="24"/>
          <w:szCs w:val="24"/>
        </w:rPr>
        <w:br/>
        <w:t>Федерации и муниципальных нормативных правовых актах по вопросам</w:t>
      </w:r>
      <w:r w:rsidRPr="008961D8">
        <w:rPr>
          <w:sz w:val="24"/>
          <w:szCs w:val="24"/>
        </w:rPr>
        <w:br/>
        <w:t>градостроительной деятельности;</w:t>
      </w:r>
    </w:p>
    <w:p w:rsidR="00DA5C7B" w:rsidRPr="008961D8" w:rsidRDefault="00FF5559" w:rsidP="00583A33">
      <w:pPr>
        <w:ind w:left="-567" w:firstLine="567"/>
        <w:rPr>
          <w:sz w:val="24"/>
          <w:szCs w:val="24"/>
        </w:rPr>
      </w:pPr>
      <w:r w:rsidRPr="008961D8">
        <w:rPr>
          <w:spacing w:val="-10"/>
          <w:sz w:val="24"/>
          <w:szCs w:val="24"/>
        </w:rPr>
        <w:t>2)</w:t>
      </w:r>
      <w:r w:rsidRPr="008961D8">
        <w:rPr>
          <w:sz w:val="24"/>
          <w:szCs w:val="24"/>
        </w:rPr>
        <w:tab/>
        <w:t>в соответствующих документах территориального планирования, региональных</w:t>
      </w:r>
      <w:r w:rsidRPr="008961D8">
        <w:rPr>
          <w:sz w:val="24"/>
          <w:szCs w:val="24"/>
        </w:rPr>
        <w:br/>
      </w:r>
      <w:r w:rsidRPr="008961D8">
        <w:rPr>
          <w:spacing w:val="-1"/>
          <w:sz w:val="24"/>
          <w:szCs w:val="24"/>
        </w:rPr>
        <w:t>и местных нормативах градостроительного проектирования, документации по планировке</w:t>
      </w:r>
      <w:r w:rsidRPr="008961D8">
        <w:rPr>
          <w:spacing w:val="-1"/>
          <w:sz w:val="24"/>
          <w:szCs w:val="24"/>
        </w:rPr>
        <w:br/>
      </w:r>
      <w:r w:rsidRPr="008961D8">
        <w:rPr>
          <w:sz w:val="24"/>
          <w:szCs w:val="24"/>
        </w:rPr>
        <w:t>территории, настоящих Правилах, а также градостроительных регламентов,</w:t>
      </w:r>
      <w:r w:rsidRPr="008961D8">
        <w:rPr>
          <w:sz w:val="24"/>
          <w:szCs w:val="24"/>
        </w:rPr>
        <w:br/>
        <w:t>разрешенного использования земельных участков, планируемых для размещения</w:t>
      </w:r>
      <w:r w:rsidRPr="008961D8">
        <w:rPr>
          <w:sz w:val="24"/>
          <w:szCs w:val="24"/>
        </w:rPr>
        <w:br/>
      </w:r>
      <w:r w:rsidRPr="008961D8">
        <w:rPr>
          <w:spacing w:val="-1"/>
          <w:sz w:val="24"/>
          <w:szCs w:val="24"/>
        </w:rPr>
        <w:t>объектов капитального строительства регионального и местного (районного, поселкового)</w:t>
      </w:r>
      <w:r w:rsidRPr="008961D8">
        <w:rPr>
          <w:spacing w:val="-1"/>
          <w:sz w:val="24"/>
          <w:szCs w:val="24"/>
        </w:rPr>
        <w:br/>
      </w:r>
      <w:r w:rsidRPr="008961D8">
        <w:rPr>
          <w:sz w:val="24"/>
          <w:szCs w:val="24"/>
        </w:rPr>
        <w:t>значения.</w:t>
      </w:r>
    </w:p>
    <w:p w:rsidR="00DA5C7B" w:rsidRPr="008961D8" w:rsidRDefault="00FF5559" w:rsidP="00583A33">
      <w:pPr>
        <w:ind w:left="-567" w:firstLine="567"/>
        <w:rPr>
          <w:sz w:val="24"/>
          <w:szCs w:val="24"/>
        </w:rPr>
      </w:pPr>
      <w:r w:rsidRPr="008961D8">
        <w:rPr>
          <w:spacing w:val="-14"/>
          <w:sz w:val="24"/>
          <w:szCs w:val="24"/>
        </w:rPr>
        <w:t>2.</w:t>
      </w:r>
      <w:r w:rsidRPr="008961D8">
        <w:rPr>
          <w:sz w:val="24"/>
          <w:szCs w:val="24"/>
        </w:rPr>
        <w:tab/>
        <w:t>Уполномоченный орган, в целях осуществления контрольных мероприятий,</w:t>
      </w:r>
      <w:r w:rsidRPr="008961D8">
        <w:rPr>
          <w:sz w:val="24"/>
          <w:szCs w:val="24"/>
        </w:rPr>
        <w:br/>
        <w:t>вправе:</w:t>
      </w:r>
    </w:p>
    <w:p w:rsidR="00DA5C7B" w:rsidRPr="008961D8" w:rsidRDefault="00FF5559" w:rsidP="00583A33">
      <w:pPr>
        <w:ind w:left="-567" w:firstLine="567"/>
        <w:rPr>
          <w:spacing w:val="-19"/>
          <w:sz w:val="24"/>
          <w:szCs w:val="24"/>
        </w:rPr>
      </w:pPr>
      <w:r w:rsidRPr="008961D8">
        <w:rPr>
          <w:sz w:val="24"/>
          <w:szCs w:val="24"/>
        </w:rPr>
        <w:t>проводить проверки, в том числе выездные, по итогам которых составляется акт;</w:t>
      </w:r>
    </w:p>
    <w:p w:rsidR="00DA5C7B" w:rsidRPr="008961D8" w:rsidRDefault="00FF5559" w:rsidP="00583A33">
      <w:pPr>
        <w:ind w:left="-567" w:firstLine="567"/>
        <w:rPr>
          <w:spacing w:val="-10"/>
          <w:sz w:val="24"/>
          <w:szCs w:val="24"/>
        </w:rPr>
      </w:pPr>
      <w:r w:rsidRPr="008961D8">
        <w:rPr>
          <w:sz w:val="24"/>
          <w:szCs w:val="24"/>
        </w:rPr>
        <w:t>производить с согласия правообладателей наружный и внутренний осмотр объектов недвижимости, получать от правообладателей недвижимости необходимую информацию, знакомится с документацией, относящейся к использованию и изменению объектов недвижимости;</w:t>
      </w:r>
    </w:p>
    <w:p w:rsidR="00DA5C7B" w:rsidRPr="008961D8" w:rsidRDefault="00FF5559" w:rsidP="00583A33">
      <w:pPr>
        <w:ind w:left="-567" w:firstLine="567"/>
        <w:rPr>
          <w:sz w:val="24"/>
          <w:szCs w:val="24"/>
        </w:rPr>
      </w:pPr>
      <w:r w:rsidRPr="008961D8">
        <w:rPr>
          <w:spacing w:val="-12"/>
          <w:sz w:val="24"/>
          <w:szCs w:val="24"/>
        </w:rPr>
        <w:t>3)</w:t>
      </w:r>
      <w:r w:rsidRPr="008961D8">
        <w:rPr>
          <w:sz w:val="24"/>
          <w:szCs w:val="24"/>
        </w:rPr>
        <w:tab/>
        <w:t>обращаться в государственные органы и органы местно самоуправления с</w:t>
      </w:r>
      <w:r w:rsidRPr="008961D8">
        <w:rPr>
          <w:sz w:val="24"/>
          <w:szCs w:val="24"/>
        </w:rPr>
        <w:br/>
        <w:t>заявлениями об отмене принятых незаконных решений, о приостановлении действия</w:t>
      </w:r>
      <w:r w:rsidRPr="008961D8">
        <w:rPr>
          <w:sz w:val="24"/>
          <w:szCs w:val="24"/>
        </w:rPr>
        <w:br/>
        <w:t>разрешения на строительство;</w:t>
      </w:r>
    </w:p>
    <w:p w:rsidR="00DA5C7B" w:rsidRPr="008961D8" w:rsidRDefault="00FF5559" w:rsidP="00583A33">
      <w:pPr>
        <w:ind w:left="-567" w:firstLine="567"/>
        <w:rPr>
          <w:sz w:val="24"/>
          <w:szCs w:val="24"/>
        </w:rPr>
      </w:pPr>
      <w:r w:rsidRPr="008961D8">
        <w:rPr>
          <w:spacing w:val="-10"/>
          <w:sz w:val="24"/>
          <w:szCs w:val="24"/>
        </w:rPr>
        <w:t>4)</w:t>
      </w:r>
      <w:r w:rsidRPr="008961D8">
        <w:rPr>
          <w:sz w:val="24"/>
          <w:szCs w:val="24"/>
        </w:rPr>
        <w:tab/>
        <w:t>направлять в уполномоченные органы и структурные подразделения</w:t>
      </w:r>
      <w:r w:rsidRPr="008961D8">
        <w:rPr>
          <w:sz w:val="24"/>
          <w:szCs w:val="24"/>
        </w:rPr>
        <w:br/>
        <w:t>администрации района в установленном порядке материалы об объектах капитального</w:t>
      </w:r>
      <w:r w:rsidRPr="008961D8">
        <w:rPr>
          <w:sz w:val="24"/>
          <w:szCs w:val="24"/>
        </w:rPr>
        <w:br/>
        <w:t>строительства, построенных с нарушением требований законодательства, технических</w:t>
      </w:r>
      <w:r w:rsidRPr="008961D8">
        <w:rPr>
          <w:sz w:val="24"/>
          <w:szCs w:val="24"/>
        </w:rPr>
        <w:br/>
        <w:t>регламентов, градостроительной документации;</w:t>
      </w:r>
    </w:p>
    <w:p w:rsidR="00DA5C7B" w:rsidRPr="008961D8" w:rsidRDefault="00FF5559" w:rsidP="00583A33">
      <w:pPr>
        <w:ind w:left="-567" w:firstLine="567"/>
        <w:rPr>
          <w:sz w:val="24"/>
          <w:szCs w:val="24"/>
        </w:rPr>
      </w:pPr>
      <w:r w:rsidRPr="008961D8">
        <w:rPr>
          <w:spacing w:val="-12"/>
          <w:sz w:val="24"/>
          <w:szCs w:val="24"/>
        </w:rPr>
        <w:t>5)</w:t>
      </w:r>
      <w:r w:rsidRPr="008961D8">
        <w:rPr>
          <w:sz w:val="24"/>
          <w:szCs w:val="24"/>
        </w:rPr>
        <w:tab/>
        <w:t>направлять в уполномоченные органы в установленном порядке материалы,</w:t>
      </w:r>
      <w:r w:rsidRPr="008961D8">
        <w:rPr>
          <w:sz w:val="24"/>
          <w:szCs w:val="24"/>
        </w:rPr>
        <w:br/>
        <w:t>свидетельствующие о нарушении законодательства в области градостроительной</w:t>
      </w:r>
      <w:r w:rsidRPr="008961D8">
        <w:rPr>
          <w:sz w:val="24"/>
          <w:szCs w:val="24"/>
        </w:rPr>
        <w:br/>
        <w:t>деятельности, для привлечения к административной ответственности должностных,</w:t>
      </w:r>
      <w:r w:rsidRPr="008961D8">
        <w:rPr>
          <w:sz w:val="24"/>
          <w:szCs w:val="24"/>
        </w:rPr>
        <w:br/>
      </w:r>
      <w:r w:rsidRPr="008961D8">
        <w:rPr>
          <w:spacing w:val="-1"/>
          <w:sz w:val="24"/>
          <w:szCs w:val="24"/>
        </w:rPr>
        <w:t>физических и юридических лиц, виновных в соответствующих нарушениях;</w:t>
      </w:r>
    </w:p>
    <w:p w:rsidR="00DA5C7B" w:rsidRPr="008961D8" w:rsidRDefault="00FF5559" w:rsidP="00583A33">
      <w:pPr>
        <w:ind w:left="-567" w:firstLine="567"/>
        <w:rPr>
          <w:sz w:val="24"/>
          <w:szCs w:val="24"/>
        </w:rPr>
      </w:pPr>
      <w:r w:rsidRPr="008961D8">
        <w:rPr>
          <w:spacing w:val="-10"/>
          <w:sz w:val="24"/>
          <w:szCs w:val="24"/>
        </w:rPr>
        <w:t>6)</w:t>
      </w:r>
      <w:r w:rsidRPr="008961D8">
        <w:rPr>
          <w:sz w:val="24"/>
          <w:szCs w:val="24"/>
        </w:rPr>
        <w:tab/>
        <w:t>осуществлять иные полномочия по контролю, не противоречащие</w:t>
      </w:r>
      <w:r w:rsidRPr="008961D8">
        <w:rPr>
          <w:sz w:val="24"/>
          <w:szCs w:val="24"/>
        </w:rPr>
        <w:br/>
        <w:t>законодательству.</w:t>
      </w:r>
    </w:p>
    <w:p w:rsidR="00DA5C7B" w:rsidRPr="008961D8" w:rsidRDefault="00FF5559" w:rsidP="00583A33">
      <w:pPr>
        <w:ind w:left="-567" w:firstLine="567"/>
        <w:rPr>
          <w:sz w:val="24"/>
          <w:szCs w:val="24"/>
        </w:rPr>
      </w:pPr>
      <w:r w:rsidRPr="008961D8">
        <w:rPr>
          <w:sz w:val="24"/>
          <w:szCs w:val="24"/>
        </w:rPr>
        <w:t>3. Правообладатели объектов недвижимости обязаны оказывать должностным лицам органов, указанных в части 1 настоящей статьи, действующим в соответствии с законодательством, содействие в выполнении ими своих обязанностей.</w:t>
      </w:r>
    </w:p>
    <w:sectPr w:rsidR="00DA5C7B" w:rsidRPr="008961D8" w:rsidSect="00DA5C7B">
      <w:pgSz w:w="11909" w:h="16834"/>
      <w:pgMar w:top="751" w:right="848" w:bottom="360" w:left="1706"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7A90" w:rsidRDefault="00857A90" w:rsidP="00CB66AD">
      <w:r>
        <w:separator/>
      </w:r>
    </w:p>
  </w:endnote>
  <w:endnote w:type="continuationSeparator" w:id="0">
    <w:p w:rsidR="00857A90" w:rsidRDefault="00857A90" w:rsidP="00CB66AD">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20002A87" w:usb1="00000000" w:usb2="00000000" w:usb3="00000000" w:csb0="000001F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7A90" w:rsidRDefault="00857A90">
    <w:pPr>
      <w:pStyle w:val="a5"/>
      <w:jc w:val="right"/>
    </w:pPr>
    <w:fldSimple w:instr=" PAGE   \* MERGEFORMAT ">
      <w:r w:rsidR="00272AD7">
        <w:rPr>
          <w:noProof/>
        </w:rPr>
        <w:t>40</w:t>
      </w:r>
    </w:fldSimple>
  </w:p>
  <w:p w:rsidR="00857A90" w:rsidRDefault="00857A90">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7A90" w:rsidRDefault="00857A90" w:rsidP="00CB66AD">
      <w:r>
        <w:separator/>
      </w:r>
    </w:p>
  </w:footnote>
  <w:footnote w:type="continuationSeparator" w:id="0">
    <w:p w:rsidR="00857A90" w:rsidRDefault="00857A90" w:rsidP="00CB66A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5CEA648"/>
    <w:lvl w:ilvl="0">
      <w:numFmt w:val="bullet"/>
      <w:lvlText w:val="*"/>
      <w:lvlJc w:val="left"/>
    </w:lvl>
  </w:abstractNum>
  <w:abstractNum w:abstractNumId="1">
    <w:nsid w:val="01596325"/>
    <w:multiLevelType w:val="singleLevel"/>
    <w:tmpl w:val="846EECAC"/>
    <w:lvl w:ilvl="0">
      <w:start w:val="3"/>
      <w:numFmt w:val="decimal"/>
      <w:lvlText w:val="%1."/>
      <w:legacy w:legacy="1" w:legacySpace="0" w:legacyIndent="259"/>
      <w:lvlJc w:val="left"/>
      <w:rPr>
        <w:rFonts w:ascii="Arial" w:hAnsi="Arial" w:cs="Arial" w:hint="default"/>
      </w:rPr>
    </w:lvl>
  </w:abstractNum>
  <w:abstractNum w:abstractNumId="2">
    <w:nsid w:val="02C737B6"/>
    <w:multiLevelType w:val="singleLevel"/>
    <w:tmpl w:val="068ECCE4"/>
    <w:lvl w:ilvl="0">
      <w:start w:val="2"/>
      <w:numFmt w:val="decimal"/>
      <w:lvlText w:val="%1."/>
      <w:legacy w:legacy="1" w:legacySpace="0" w:legacyIndent="389"/>
      <w:lvlJc w:val="left"/>
      <w:rPr>
        <w:rFonts w:ascii="Arial" w:hAnsi="Arial" w:cs="Arial" w:hint="default"/>
      </w:rPr>
    </w:lvl>
  </w:abstractNum>
  <w:abstractNum w:abstractNumId="3">
    <w:nsid w:val="05B46B61"/>
    <w:multiLevelType w:val="singleLevel"/>
    <w:tmpl w:val="AF62D02E"/>
    <w:lvl w:ilvl="0">
      <w:start w:val="1"/>
      <w:numFmt w:val="decimal"/>
      <w:lvlText w:val="%1)"/>
      <w:legacy w:legacy="1" w:legacySpace="0" w:legacyIndent="268"/>
      <w:lvlJc w:val="left"/>
      <w:rPr>
        <w:rFonts w:ascii="Arial" w:hAnsi="Arial" w:cs="Arial" w:hint="default"/>
      </w:rPr>
    </w:lvl>
  </w:abstractNum>
  <w:abstractNum w:abstractNumId="4">
    <w:nsid w:val="09E963A8"/>
    <w:multiLevelType w:val="singleLevel"/>
    <w:tmpl w:val="EEEC5D8C"/>
    <w:lvl w:ilvl="0">
      <w:start w:val="6"/>
      <w:numFmt w:val="decimal"/>
      <w:lvlText w:val="%1."/>
      <w:legacy w:legacy="1" w:legacySpace="0" w:legacyIndent="308"/>
      <w:lvlJc w:val="left"/>
      <w:rPr>
        <w:rFonts w:ascii="Arial" w:hAnsi="Arial" w:cs="Arial" w:hint="default"/>
      </w:rPr>
    </w:lvl>
  </w:abstractNum>
  <w:abstractNum w:abstractNumId="5">
    <w:nsid w:val="0A051EA3"/>
    <w:multiLevelType w:val="singleLevel"/>
    <w:tmpl w:val="1BC24488"/>
    <w:lvl w:ilvl="0">
      <w:start w:val="2"/>
      <w:numFmt w:val="decimal"/>
      <w:lvlText w:val="%1)"/>
      <w:legacy w:legacy="1" w:legacySpace="0" w:legacyIndent="264"/>
      <w:lvlJc w:val="left"/>
      <w:rPr>
        <w:rFonts w:ascii="Arial" w:hAnsi="Arial" w:cs="Arial" w:hint="default"/>
      </w:rPr>
    </w:lvl>
  </w:abstractNum>
  <w:abstractNum w:abstractNumId="6">
    <w:nsid w:val="0B4D4226"/>
    <w:multiLevelType w:val="singleLevel"/>
    <w:tmpl w:val="B7F00B06"/>
    <w:lvl w:ilvl="0">
      <w:start w:val="3"/>
      <w:numFmt w:val="decimal"/>
      <w:lvlText w:val="%1."/>
      <w:legacy w:legacy="1" w:legacySpace="0" w:legacyIndent="283"/>
      <w:lvlJc w:val="left"/>
      <w:rPr>
        <w:rFonts w:ascii="Arial" w:hAnsi="Arial" w:cs="Arial" w:hint="default"/>
      </w:rPr>
    </w:lvl>
  </w:abstractNum>
  <w:abstractNum w:abstractNumId="7">
    <w:nsid w:val="0DF51608"/>
    <w:multiLevelType w:val="singleLevel"/>
    <w:tmpl w:val="B7F00B06"/>
    <w:lvl w:ilvl="0">
      <w:start w:val="3"/>
      <w:numFmt w:val="decimal"/>
      <w:lvlText w:val="%1."/>
      <w:legacy w:legacy="1" w:legacySpace="0" w:legacyIndent="283"/>
      <w:lvlJc w:val="left"/>
      <w:rPr>
        <w:rFonts w:ascii="Arial" w:hAnsi="Arial" w:cs="Arial" w:hint="default"/>
      </w:rPr>
    </w:lvl>
  </w:abstractNum>
  <w:abstractNum w:abstractNumId="8">
    <w:nsid w:val="176C2F32"/>
    <w:multiLevelType w:val="singleLevel"/>
    <w:tmpl w:val="9DD44386"/>
    <w:lvl w:ilvl="0">
      <w:start w:val="1"/>
      <w:numFmt w:val="decimal"/>
      <w:lvlText w:val="%1."/>
      <w:legacy w:legacy="1" w:legacySpace="0" w:legacyIndent="336"/>
      <w:lvlJc w:val="left"/>
      <w:rPr>
        <w:rFonts w:ascii="Arial" w:hAnsi="Arial" w:cs="Arial" w:hint="default"/>
      </w:rPr>
    </w:lvl>
  </w:abstractNum>
  <w:abstractNum w:abstractNumId="9">
    <w:nsid w:val="19E7721A"/>
    <w:multiLevelType w:val="singleLevel"/>
    <w:tmpl w:val="4CFCCBDE"/>
    <w:lvl w:ilvl="0">
      <w:start w:val="1"/>
      <w:numFmt w:val="decimal"/>
      <w:lvlText w:val="%1."/>
      <w:legacy w:legacy="1" w:legacySpace="0" w:legacyIndent="288"/>
      <w:lvlJc w:val="left"/>
      <w:rPr>
        <w:rFonts w:ascii="Arial" w:hAnsi="Arial" w:cs="Arial" w:hint="default"/>
      </w:rPr>
    </w:lvl>
  </w:abstractNum>
  <w:abstractNum w:abstractNumId="10">
    <w:nsid w:val="1B7D36CB"/>
    <w:multiLevelType w:val="singleLevel"/>
    <w:tmpl w:val="9CD41A20"/>
    <w:lvl w:ilvl="0">
      <w:start w:val="5"/>
      <w:numFmt w:val="decimal"/>
      <w:lvlText w:val="%1."/>
      <w:legacy w:legacy="1" w:legacySpace="0" w:legacyIndent="239"/>
      <w:lvlJc w:val="left"/>
      <w:rPr>
        <w:rFonts w:ascii="Arial" w:hAnsi="Arial" w:cs="Arial" w:hint="default"/>
      </w:rPr>
    </w:lvl>
  </w:abstractNum>
  <w:abstractNum w:abstractNumId="11">
    <w:nsid w:val="1B900A3C"/>
    <w:multiLevelType w:val="singleLevel"/>
    <w:tmpl w:val="AF62D02E"/>
    <w:lvl w:ilvl="0">
      <w:start w:val="1"/>
      <w:numFmt w:val="decimal"/>
      <w:lvlText w:val="%1)"/>
      <w:legacy w:legacy="1" w:legacySpace="0" w:legacyIndent="268"/>
      <w:lvlJc w:val="left"/>
      <w:rPr>
        <w:rFonts w:ascii="Arial" w:hAnsi="Arial" w:cs="Arial" w:hint="default"/>
      </w:rPr>
    </w:lvl>
  </w:abstractNum>
  <w:abstractNum w:abstractNumId="12">
    <w:nsid w:val="1CFE0084"/>
    <w:multiLevelType w:val="singleLevel"/>
    <w:tmpl w:val="CE66A5F8"/>
    <w:lvl w:ilvl="0">
      <w:start w:val="2"/>
      <w:numFmt w:val="decimal"/>
      <w:lvlText w:val="%1."/>
      <w:legacy w:legacy="1" w:legacySpace="0" w:legacyIndent="254"/>
      <w:lvlJc w:val="left"/>
      <w:rPr>
        <w:rFonts w:ascii="Arial" w:hAnsi="Arial" w:cs="Arial" w:hint="default"/>
      </w:rPr>
    </w:lvl>
  </w:abstractNum>
  <w:abstractNum w:abstractNumId="13">
    <w:nsid w:val="1D115A3B"/>
    <w:multiLevelType w:val="singleLevel"/>
    <w:tmpl w:val="86562F44"/>
    <w:lvl w:ilvl="0">
      <w:start w:val="1"/>
      <w:numFmt w:val="decimal"/>
      <w:lvlText w:val="%1)"/>
      <w:legacy w:legacy="1" w:legacySpace="0" w:legacyIndent="374"/>
      <w:lvlJc w:val="left"/>
      <w:rPr>
        <w:rFonts w:ascii="Arial" w:hAnsi="Arial" w:cs="Arial" w:hint="default"/>
      </w:rPr>
    </w:lvl>
  </w:abstractNum>
  <w:abstractNum w:abstractNumId="14">
    <w:nsid w:val="1DA20D13"/>
    <w:multiLevelType w:val="singleLevel"/>
    <w:tmpl w:val="83143758"/>
    <w:lvl w:ilvl="0">
      <w:start w:val="2"/>
      <w:numFmt w:val="decimal"/>
      <w:lvlText w:val="%1."/>
      <w:legacy w:legacy="1" w:legacySpace="0" w:legacyIndent="360"/>
      <w:lvlJc w:val="left"/>
      <w:rPr>
        <w:rFonts w:ascii="Arial" w:hAnsi="Arial" w:cs="Arial" w:hint="default"/>
      </w:rPr>
    </w:lvl>
  </w:abstractNum>
  <w:abstractNum w:abstractNumId="15">
    <w:nsid w:val="1E99110E"/>
    <w:multiLevelType w:val="singleLevel"/>
    <w:tmpl w:val="D9B8F374"/>
    <w:lvl w:ilvl="0">
      <w:start w:val="4"/>
      <w:numFmt w:val="decimal"/>
      <w:lvlText w:val="%1)"/>
      <w:legacy w:legacy="1" w:legacySpace="0" w:legacyIndent="303"/>
      <w:lvlJc w:val="left"/>
      <w:rPr>
        <w:rFonts w:ascii="Arial" w:hAnsi="Arial" w:cs="Arial" w:hint="default"/>
      </w:rPr>
    </w:lvl>
  </w:abstractNum>
  <w:abstractNum w:abstractNumId="16">
    <w:nsid w:val="1EBA036B"/>
    <w:multiLevelType w:val="singleLevel"/>
    <w:tmpl w:val="C3144F22"/>
    <w:lvl w:ilvl="0">
      <w:start w:val="1"/>
      <w:numFmt w:val="decimal"/>
      <w:lvlText w:val="%1)"/>
      <w:legacy w:legacy="1" w:legacySpace="0" w:legacyIndent="259"/>
      <w:lvlJc w:val="left"/>
      <w:rPr>
        <w:rFonts w:ascii="Arial" w:hAnsi="Arial" w:cs="Arial" w:hint="default"/>
      </w:rPr>
    </w:lvl>
  </w:abstractNum>
  <w:abstractNum w:abstractNumId="17">
    <w:nsid w:val="1EEE37C0"/>
    <w:multiLevelType w:val="singleLevel"/>
    <w:tmpl w:val="125CD85E"/>
    <w:lvl w:ilvl="0">
      <w:start w:val="1"/>
      <w:numFmt w:val="decimal"/>
      <w:lvlText w:val="%1)"/>
      <w:legacy w:legacy="1" w:legacySpace="0" w:legacyIndent="273"/>
      <w:lvlJc w:val="left"/>
      <w:rPr>
        <w:rFonts w:ascii="Arial" w:hAnsi="Arial" w:cs="Arial" w:hint="default"/>
      </w:rPr>
    </w:lvl>
  </w:abstractNum>
  <w:abstractNum w:abstractNumId="18">
    <w:nsid w:val="214802D3"/>
    <w:multiLevelType w:val="singleLevel"/>
    <w:tmpl w:val="1E54CAE4"/>
    <w:lvl w:ilvl="0">
      <w:start w:val="1"/>
      <w:numFmt w:val="decimal"/>
      <w:lvlText w:val="%1."/>
      <w:legacy w:legacy="1" w:legacySpace="0" w:legacyIndent="259"/>
      <w:lvlJc w:val="left"/>
      <w:rPr>
        <w:rFonts w:ascii="Arial" w:hAnsi="Arial" w:cs="Arial" w:hint="default"/>
      </w:rPr>
    </w:lvl>
  </w:abstractNum>
  <w:abstractNum w:abstractNumId="19">
    <w:nsid w:val="228D2360"/>
    <w:multiLevelType w:val="singleLevel"/>
    <w:tmpl w:val="A1F60C28"/>
    <w:lvl w:ilvl="0">
      <w:start w:val="4"/>
      <w:numFmt w:val="decimal"/>
      <w:lvlText w:val="%1."/>
      <w:legacy w:legacy="1" w:legacySpace="0" w:legacyIndent="263"/>
      <w:lvlJc w:val="left"/>
      <w:rPr>
        <w:rFonts w:ascii="Arial" w:hAnsi="Arial" w:cs="Arial" w:hint="default"/>
      </w:rPr>
    </w:lvl>
  </w:abstractNum>
  <w:abstractNum w:abstractNumId="20">
    <w:nsid w:val="256717D2"/>
    <w:multiLevelType w:val="singleLevel"/>
    <w:tmpl w:val="AF62D02E"/>
    <w:lvl w:ilvl="0">
      <w:start w:val="1"/>
      <w:numFmt w:val="decimal"/>
      <w:lvlText w:val="%1)"/>
      <w:legacy w:legacy="1" w:legacySpace="0" w:legacyIndent="268"/>
      <w:lvlJc w:val="left"/>
      <w:rPr>
        <w:rFonts w:ascii="Arial" w:hAnsi="Arial" w:cs="Arial" w:hint="default"/>
      </w:rPr>
    </w:lvl>
  </w:abstractNum>
  <w:abstractNum w:abstractNumId="21">
    <w:nsid w:val="265A061B"/>
    <w:multiLevelType w:val="singleLevel"/>
    <w:tmpl w:val="F59A9892"/>
    <w:lvl w:ilvl="0">
      <w:start w:val="1"/>
      <w:numFmt w:val="decimal"/>
      <w:lvlText w:val="%1)"/>
      <w:legacy w:legacy="1" w:legacySpace="0" w:legacyIndent="264"/>
      <w:lvlJc w:val="left"/>
      <w:rPr>
        <w:rFonts w:ascii="Arial" w:hAnsi="Arial" w:cs="Arial" w:hint="default"/>
      </w:rPr>
    </w:lvl>
  </w:abstractNum>
  <w:abstractNum w:abstractNumId="22">
    <w:nsid w:val="288E08C9"/>
    <w:multiLevelType w:val="singleLevel"/>
    <w:tmpl w:val="6ACA24BA"/>
    <w:lvl w:ilvl="0">
      <w:start w:val="1"/>
      <w:numFmt w:val="decimal"/>
      <w:lvlText w:val="%1)"/>
      <w:legacy w:legacy="1" w:legacySpace="0" w:legacyIndent="283"/>
      <w:lvlJc w:val="left"/>
      <w:rPr>
        <w:rFonts w:ascii="Arial" w:hAnsi="Arial" w:cs="Arial" w:hint="default"/>
      </w:rPr>
    </w:lvl>
  </w:abstractNum>
  <w:abstractNum w:abstractNumId="23">
    <w:nsid w:val="297101DC"/>
    <w:multiLevelType w:val="singleLevel"/>
    <w:tmpl w:val="18249962"/>
    <w:lvl w:ilvl="0">
      <w:start w:val="3"/>
      <w:numFmt w:val="decimal"/>
      <w:lvlText w:val="%1)"/>
      <w:legacy w:legacy="1" w:legacySpace="0" w:legacyIndent="293"/>
      <w:lvlJc w:val="left"/>
      <w:rPr>
        <w:rFonts w:ascii="Arial" w:hAnsi="Arial" w:cs="Arial" w:hint="default"/>
      </w:rPr>
    </w:lvl>
  </w:abstractNum>
  <w:abstractNum w:abstractNumId="24">
    <w:nsid w:val="334935A6"/>
    <w:multiLevelType w:val="singleLevel"/>
    <w:tmpl w:val="E0CCB4DA"/>
    <w:lvl w:ilvl="0">
      <w:start w:val="1"/>
      <w:numFmt w:val="decimal"/>
      <w:lvlText w:val="%1)"/>
      <w:legacy w:legacy="1" w:legacySpace="0" w:legacyIndent="254"/>
      <w:lvlJc w:val="left"/>
      <w:rPr>
        <w:rFonts w:ascii="Arial" w:hAnsi="Arial" w:cs="Arial" w:hint="default"/>
      </w:rPr>
    </w:lvl>
  </w:abstractNum>
  <w:abstractNum w:abstractNumId="25">
    <w:nsid w:val="342641D3"/>
    <w:multiLevelType w:val="singleLevel"/>
    <w:tmpl w:val="0B2E25AE"/>
    <w:lvl w:ilvl="0">
      <w:start w:val="1"/>
      <w:numFmt w:val="decimal"/>
      <w:lvlText w:val="%1)"/>
      <w:legacy w:legacy="1" w:legacySpace="0" w:legacyIndent="269"/>
      <w:lvlJc w:val="left"/>
      <w:rPr>
        <w:rFonts w:ascii="Courier New" w:hAnsi="Courier New" w:cs="Courier New" w:hint="default"/>
      </w:rPr>
    </w:lvl>
  </w:abstractNum>
  <w:abstractNum w:abstractNumId="26">
    <w:nsid w:val="35AD7757"/>
    <w:multiLevelType w:val="singleLevel"/>
    <w:tmpl w:val="2EFE0EF6"/>
    <w:lvl w:ilvl="0">
      <w:start w:val="3"/>
      <w:numFmt w:val="decimal"/>
      <w:lvlText w:val="%1)"/>
      <w:legacy w:legacy="1" w:legacySpace="0" w:legacyIndent="432"/>
      <w:lvlJc w:val="left"/>
      <w:rPr>
        <w:rFonts w:ascii="Arial" w:hAnsi="Arial" w:cs="Arial" w:hint="default"/>
      </w:rPr>
    </w:lvl>
  </w:abstractNum>
  <w:abstractNum w:abstractNumId="27">
    <w:nsid w:val="365C145F"/>
    <w:multiLevelType w:val="singleLevel"/>
    <w:tmpl w:val="6E7E62C8"/>
    <w:lvl w:ilvl="0">
      <w:start w:val="1"/>
      <w:numFmt w:val="decimal"/>
      <w:lvlText w:val="%1)"/>
      <w:legacy w:legacy="1" w:legacySpace="0" w:legacyIndent="308"/>
      <w:lvlJc w:val="left"/>
      <w:rPr>
        <w:rFonts w:ascii="Arial" w:hAnsi="Arial" w:cs="Arial" w:hint="default"/>
      </w:rPr>
    </w:lvl>
  </w:abstractNum>
  <w:abstractNum w:abstractNumId="28">
    <w:nsid w:val="3CEF6E7F"/>
    <w:multiLevelType w:val="singleLevel"/>
    <w:tmpl w:val="8E386678"/>
    <w:lvl w:ilvl="0">
      <w:start w:val="5"/>
      <w:numFmt w:val="decimal"/>
      <w:lvlText w:val="%1)"/>
      <w:legacy w:legacy="1" w:legacySpace="0" w:legacyIndent="359"/>
      <w:lvlJc w:val="left"/>
      <w:rPr>
        <w:rFonts w:ascii="Arial" w:hAnsi="Arial" w:cs="Arial" w:hint="default"/>
      </w:rPr>
    </w:lvl>
  </w:abstractNum>
  <w:abstractNum w:abstractNumId="29">
    <w:nsid w:val="41977A56"/>
    <w:multiLevelType w:val="singleLevel"/>
    <w:tmpl w:val="5578478E"/>
    <w:lvl w:ilvl="0">
      <w:start w:val="5"/>
      <w:numFmt w:val="decimal"/>
      <w:lvlText w:val="%1)"/>
      <w:legacy w:legacy="1" w:legacySpace="0" w:legacyIndent="269"/>
      <w:lvlJc w:val="left"/>
      <w:rPr>
        <w:rFonts w:ascii="Arial" w:hAnsi="Arial" w:cs="Arial" w:hint="default"/>
      </w:rPr>
    </w:lvl>
  </w:abstractNum>
  <w:abstractNum w:abstractNumId="30">
    <w:nsid w:val="43C4771E"/>
    <w:multiLevelType w:val="singleLevel"/>
    <w:tmpl w:val="C3144F22"/>
    <w:lvl w:ilvl="0">
      <w:start w:val="1"/>
      <w:numFmt w:val="decimal"/>
      <w:lvlText w:val="%1)"/>
      <w:legacy w:legacy="1" w:legacySpace="0" w:legacyIndent="260"/>
      <w:lvlJc w:val="left"/>
      <w:rPr>
        <w:rFonts w:ascii="Arial" w:hAnsi="Arial" w:cs="Arial" w:hint="default"/>
      </w:rPr>
    </w:lvl>
  </w:abstractNum>
  <w:abstractNum w:abstractNumId="31">
    <w:nsid w:val="44FF311E"/>
    <w:multiLevelType w:val="singleLevel"/>
    <w:tmpl w:val="1AD4BB14"/>
    <w:lvl w:ilvl="0">
      <w:start w:val="5"/>
      <w:numFmt w:val="decimal"/>
      <w:lvlText w:val="%1."/>
      <w:legacy w:legacy="1" w:legacySpace="0" w:legacyIndent="260"/>
      <w:lvlJc w:val="left"/>
      <w:rPr>
        <w:rFonts w:ascii="Arial" w:hAnsi="Arial" w:cs="Arial" w:hint="default"/>
      </w:rPr>
    </w:lvl>
  </w:abstractNum>
  <w:abstractNum w:abstractNumId="32">
    <w:nsid w:val="451D31CB"/>
    <w:multiLevelType w:val="singleLevel"/>
    <w:tmpl w:val="DDF24526"/>
    <w:lvl w:ilvl="0">
      <w:start w:val="2"/>
      <w:numFmt w:val="decimal"/>
      <w:lvlText w:val="%1."/>
      <w:legacy w:legacy="1" w:legacySpace="0" w:legacyIndent="307"/>
      <w:lvlJc w:val="left"/>
      <w:rPr>
        <w:rFonts w:ascii="Arial" w:hAnsi="Arial" w:cs="Arial" w:hint="default"/>
      </w:rPr>
    </w:lvl>
  </w:abstractNum>
  <w:abstractNum w:abstractNumId="33">
    <w:nsid w:val="45406B04"/>
    <w:multiLevelType w:val="singleLevel"/>
    <w:tmpl w:val="7D246C30"/>
    <w:lvl w:ilvl="0">
      <w:start w:val="4"/>
      <w:numFmt w:val="decimal"/>
      <w:lvlText w:val="%1."/>
      <w:legacy w:legacy="1" w:legacySpace="0" w:legacyIndent="317"/>
      <w:lvlJc w:val="left"/>
      <w:rPr>
        <w:rFonts w:ascii="Arial" w:hAnsi="Arial" w:cs="Arial" w:hint="default"/>
      </w:rPr>
    </w:lvl>
  </w:abstractNum>
  <w:abstractNum w:abstractNumId="34">
    <w:nsid w:val="46475592"/>
    <w:multiLevelType w:val="singleLevel"/>
    <w:tmpl w:val="0958ECA4"/>
    <w:lvl w:ilvl="0">
      <w:start w:val="10"/>
      <w:numFmt w:val="decimal"/>
      <w:lvlText w:val="%1."/>
      <w:legacy w:legacy="1" w:legacySpace="0" w:legacyIndent="417"/>
      <w:lvlJc w:val="left"/>
      <w:rPr>
        <w:rFonts w:ascii="Arial" w:hAnsi="Arial" w:cs="Arial" w:hint="default"/>
      </w:rPr>
    </w:lvl>
  </w:abstractNum>
  <w:abstractNum w:abstractNumId="35">
    <w:nsid w:val="47030154"/>
    <w:multiLevelType w:val="singleLevel"/>
    <w:tmpl w:val="4788A530"/>
    <w:lvl w:ilvl="0">
      <w:start w:val="1"/>
      <w:numFmt w:val="decimal"/>
      <w:lvlText w:val="%1."/>
      <w:legacy w:legacy="1" w:legacySpace="0" w:legacyIndent="312"/>
      <w:lvlJc w:val="left"/>
      <w:rPr>
        <w:rFonts w:ascii="Arial" w:hAnsi="Arial" w:cs="Arial" w:hint="default"/>
      </w:rPr>
    </w:lvl>
  </w:abstractNum>
  <w:abstractNum w:abstractNumId="36">
    <w:nsid w:val="472E7537"/>
    <w:multiLevelType w:val="singleLevel"/>
    <w:tmpl w:val="C3144F22"/>
    <w:lvl w:ilvl="0">
      <w:start w:val="1"/>
      <w:numFmt w:val="decimal"/>
      <w:lvlText w:val="%1)"/>
      <w:legacy w:legacy="1" w:legacySpace="0" w:legacyIndent="259"/>
      <w:lvlJc w:val="left"/>
      <w:rPr>
        <w:rFonts w:ascii="Arial" w:hAnsi="Arial" w:cs="Arial" w:hint="default"/>
      </w:rPr>
    </w:lvl>
  </w:abstractNum>
  <w:abstractNum w:abstractNumId="37">
    <w:nsid w:val="48773A66"/>
    <w:multiLevelType w:val="singleLevel"/>
    <w:tmpl w:val="14D6BA52"/>
    <w:lvl w:ilvl="0">
      <w:start w:val="1"/>
      <w:numFmt w:val="decimal"/>
      <w:lvlText w:val="%1."/>
      <w:legacy w:legacy="1" w:legacySpace="0" w:legacyIndent="307"/>
      <w:lvlJc w:val="left"/>
      <w:rPr>
        <w:rFonts w:ascii="Arial" w:hAnsi="Arial" w:cs="Arial" w:hint="default"/>
      </w:rPr>
    </w:lvl>
  </w:abstractNum>
  <w:abstractNum w:abstractNumId="38">
    <w:nsid w:val="48EA6B00"/>
    <w:multiLevelType w:val="singleLevel"/>
    <w:tmpl w:val="45809CD2"/>
    <w:lvl w:ilvl="0">
      <w:start w:val="4"/>
      <w:numFmt w:val="decimal"/>
      <w:lvlText w:val="%1."/>
      <w:legacy w:legacy="1" w:legacySpace="0" w:legacyIndent="336"/>
      <w:lvlJc w:val="left"/>
      <w:rPr>
        <w:rFonts w:ascii="Arial" w:hAnsi="Arial" w:cs="Arial" w:hint="default"/>
      </w:rPr>
    </w:lvl>
  </w:abstractNum>
  <w:abstractNum w:abstractNumId="39">
    <w:nsid w:val="4CF81CC6"/>
    <w:multiLevelType w:val="singleLevel"/>
    <w:tmpl w:val="0442C6AC"/>
    <w:lvl w:ilvl="0">
      <w:start w:val="2"/>
      <w:numFmt w:val="decimal"/>
      <w:lvlText w:val="%1."/>
      <w:legacy w:legacy="1" w:legacySpace="0" w:legacyIndent="407"/>
      <w:lvlJc w:val="left"/>
      <w:rPr>
        <w:rFonts w:ascii="Arial" w:hAnsi="Arial" w:cs="Arial" w:hint="default"/>
      </w:rPr>
    </w:lvl>
  </w:abstractNum>
  <w:abstractNum w:abstractNumId="40">
    <w:nsid w:val="4D127943"/>
    <w:multiLevelType w:val="singleLevel"/>
    <w:tmpl w:val="91F85C3C"/>
    <w:lvl w:ilvl="0">
      <w:start w:val="2"/>
      <w:numFmt w:val="decimal"/>
      <w:lvlText w:val="%1."/>
      <w:legacy w:legacy="1" w:legacySpace="0" w:legacyIndent="264"/>
      <w:lvlJc w:val="left"/>
      <w:rPr>
        <w:rFonts w:ascii="Arial" w:hAnsi="Arial" w:cs="Arial" w:hint="default"/>
      </w:rPr>
    </w:lvl>
  </w:abstractNum>
  <w:abstractNum w:abstractNumId="41">
    <w:nsid w:val="4ED8716A"/>
    <w:multiLevelType w:val="singleLevel"/>
    <w:tmpl w:val="6BB2E494"/>
    <w:lvl w:ilvl="0">
      <w:start w:val="2"/>
      <w:numFmt w:val="decimal"/>
      <w:lvlText w:val="%1."/>
      <w:legacy w:legacy="1" w:legacySpace="0" w:legacyIndent="279"/>
      <w:lvlJc w:val="left"/>
      <w:rPr>
        <w:rFonts w:ascii="Arial" w:hAnsi="Arial" w:cs="Arial" w:hint="default"/>
      </w:rPr>
    </w:lvl>
  </w:abstractNum>
  <w:abstractNum w:abstractNumId="42">
    <w:nsid w:val="530E1650"/>
    <w:multiLevelType w:val="singleLevel"/>
    <w:tmpl w:val="5112A6A4"/>
    <w:lvl w:ilvl="0">
      <w:start w:val="1"/>
      <w:numFmt w:val="decimal"/>
      <w:lvlText w:val="%1."/>
      <w:legacy w:legacy="1" w:legacySpace="0" w:legacyIndent="308"/>
      <w:lvlJc w:val="left"/>
      <w:rPr>
        <w:rFonts w:ascii="Arial" w:hAnsi="Arial" w:cs="Arial" w:hint="default"/>
      </w:rPr>
    </w:lvl>
  </w:abstractNum>
  <w:abstractNum w:abstractNumId="43">
    <w:nsid w:val="53BB0463"/>
    <w:multiLevelType w:val="singleLevel"/>
    <w:tmpl w:val="18249962"/>
    <w:lvl w:ilvl="0">
      <w:start w:val="3"/>
      <w:numFmt w:val="decimal"/>
      <w:lvlText w:val="%1)"/>
      <w:legacy w:legacy="1" w:legacySpace="0" w:legacyIndent="293"/>
      <w:lvlJc w:val="left"/>
      <w:rPr>
        <w:rFonts w:ascii="Arial" w:hAnsi="Arial" w:cs="Arial" w:hint="default"/>
      </w:rPr>
    </w:lvl>
  </w:abstractNum>
  <w:abstractNum w:abstractNumId="44">
    <w:nsid w:val="57104F56"/>
    <w:multiLevelType w:val="singleLevel"/>
    <w:tmpl w:val="D55A7110"/>
    <w:lvl w:ilvl="0">
      <w:start w:val="4"/>
      <w:numFmt w:val="decimal"/>
      <w:lvlText w:val="%1."/>
      <w:legacy w:legacy="1" w:legacySpace="0" w:legacyIndent="407"/>
      <w:lvlJc w:val="left"/>
      <w:rPr>
        <w:rFonts w:ascii="Arial" w:hAnsi="Arial" w:cs="Arial" w:hint="default"/>
      </w:rPr>
    </w:lvl>
  </w:abstractNum>
  <w:abstractNum w:abstractNumId="45">
    <w:nsid w:val="5AA9461A"/>
    <w:multiLevelType w:val="singleLevel"/>
    <w:tmpl w:val="13B8FF7C"/>
    <w:lvl w:ilvl="0">
      <w:start w:val="12"/>
      <w:numFmt w:val="decimal"/>
      <w:lvlText w:val="%1."/>
      <w:legacy w:legacy="1" w:legacySpace="0" w:legacyIndent="384"/>
      <w:lvlJc w:val="left"/>
      <w:rPr>
        <w:rFonts w:ascii="Arial" w:hAnsi="Arial" w:cs="Arial" w:hint="default"/>
      </w:rPr>
    </w:lvl>
  </w:abstractNum>
  <w:abstractNum w:abstractNumId="46">
    <w:nsid w:val="5B5C2704"/>
    <w:multiLevelType w:val="singleLevel"/>
    <w:tmpl w:val="AF62D02E"/>
    <w:lvl w:ilvl="0">
      <w:start w:val="1"/>
      <w:numFmt w:val="decimal"/>
      <w:lvlText w:val="%1)"/>
      <w:legacy w:legacy="1" w:legacySpace="0" w:legacyIndent="269"/>
      <w:lvlJc w:val="left"/>
      <w:rPr>
        <w:rFonts w:ascii="Arial" w:hAnsi="Arial" w:cs="Arial" w:hint="default"/>
      </w:rPr>
    </w:lvl>
  </w:abstractNum>
  <w:abstractNum w:abstractNumId="47">
    <w:nsid w:val="5BB8618C"/>
    <w:multiLevelType w:val="singleLevel"/>
    <w:tmpl w:val="F502DF4C"/>
    <w:lvl w:ilvl="0">
      <w:start w:val="2"/>
      <w:numFmt w:val="decimal"/>
      <w:lvlText w:val="%1."/>
      <w:legacy w:legacy="1" w:legacySpace="0" w:legacyIndent="336"/>
      <w:lvlJc w:val="left"/>
      <w:rPr>
        <w:rFonts w:ascii="Arial" w:hAnsi="Arial" w:cs="Arial" w:hint="default"/>
      </w:rPr>
    </w:lvl>
  </w:abstractNum>
  <w:abstractNum w:abstractNumId="48">
    <w:nsid w:val="5C40557B"/>
    <w:multiLevelType w:val="singleLevel"/>
    <w:tmpl w:val="4DCAC0EA"/>
    <w:lvl w:ilvl="0">
      <w:start w:val="2"/>
      <w:numFmt w:val="decimal"/>
      <w:lvlText w:val="%1)"/>
      <w:legacy w:legacy="1" w:legacySpace="0" w:legacyIndent="260"/>
      <w:lvlJc w:val="left"/>
      <w:rPr>
        <w:rFonts w:ascii="Arial" w:hAnsi="Arial" w:cs="Arial" w:hint="default"/>
      </w:rPr>
    </w:lvl>
  </w:abstractNum>
  <w:abstractNum w:abstractNumId="49">
    <w:nsid w:val="5E1C2E22"/>
    <w:multiLevelType w:val="singleLevel"/>
    <w:tmpl w:val="103E59DC"/>
    <w:lvl w:ilvl="0">
      <w:start w:val="1"/>
      <w:numFmt w:val="decimal"/>
      <w:lvlText w:val="%1)"/>
      <w:legacy w:legacy="1" w:legacySpace="0" w:legacyIndent="427"/>
      <w:lvlJc w:val="left"/>
      <w:rPr>
        <w:rFonts w:ascii="Arial" w:hAnsi="Arial" w:cs="Arial" w:hint="default"/>
      </w:rPr>
    </w:lvl>
  </w:abstractNum>
  <w:abstractNum w:abstractNumId="50">
    <w:nsid w:val="5E506E7D"/>
    <w:multiLevelType w:val="singleLevel"/>
    <w:tmpl w:val="F40AD37C"/>
    <w:lvl w:ilvl="0">
      <w:start w:val="6"/>
      <w:numFmt w:val="decimal"/>
      <w:lvlText w:val="%1."/>
      <w:legacy w:legacy="1" w:legacySpace="0" w:legacyIndent="303"/>
      <w:lvlJc w:val="left"/>
      <w:rPr>
        <w:rFonts w:ascii="Arial" w:hAnsi="Arial" w:cs="Arial" w:hint="default"/>
      </w:rPr>
    </w:lvl>
  </w:abstractNum>
  <w:abstractNum w:abstractNumId="51">
    <w:nsid w:val="5F99494A"/>
    <w:multiLevelType w:val="singleLevel"/>
    <w:tmpl w:val="E35E3EB8"/>
    <w:lvl w:ilvl="0">
      <w:start w:val="7"/>
      <w:numFmt w:val="decimal"/>
      <w:lvlText w:val="%1."/>
      <w:legacy w:legacy="1" w:legacySpace="0" w:legacyIndent="306"/>
      <w:lvlJc w:val="left"/>
      <w:rPr>
        <w:rFonts w:ascii="Arial" w:hAnsi="Arial" w:cs="Arial" w:hint="default"/>
      </w:rPr>
    </w:lvl>
  </w:abstractNum>
  <w:abstractNum w:abstractNumId="52">
    <w:nsid w:val="5FCA006A"/>
    <w:multiLevelType w:val="singleLevel"/>
    <w:tmpl w:val="C3144F22"/>
    <w:lvl w:ilvl="0">
      <w:start w:val="1"/>
      <w:numFmt w:val="decimal"/>
      <w:lvlText w:val="%1)"/>
      <w:legacy w:legacy="1" w:legacySpace="0" w:legacyIndent="260"/>
      <w:lvlJc w:val="left"/>
      <w:rPr>
        <w:rFonts w:ascii="Arial" w:hAnsi="Arial" w:cs="Arial" w:hint="default"/>
      </w:rPr>
    </w:lvl>
  </w:abstractNum>
  <w:abstractNum w:abstractNumId="53">
    <w:nsid w:val="61512F69"/>
    <w:multiLevelType w:val="singleLevel"/>
    <w:tmpl w:val="203A9E1E"/>
    <w:lvl w:ilvl="0">
      <w:start w:val="19"/>
      <w:numFmt w:val="decimal"/>
      <w:lvlText w:val="%1."/>
      <w:legacy w:legacy="1" w:legacySpace="0" w:legacyIndent="402"/>
      <w:lvlJc w:val="left"/>
      <w:rPr>
        <w:rFonts w:ascii="Arial" w:hAnsi="Arial" w:cs="Arial" w:hint="default"/>
      </w:rPr>
    </w:lvl>
  </w:abstractNum>
  <w:abstractNum w:abstractNumId="54">
    <w:nsid w:val="617E66A0"/>
    <w:multiLevelType w:val="singleLevel"/>
    <w:tmpl w:val="95B6FE0C"/>
    <w:lvl w:ilvl="0">
      <w:start w:val="2"/>
      <w:numFmt w:val="decimal"/>
      <w:lvlText w:val="%1)"/>
      <w:legacy w:legacy="1" w:legacySpace="0" w:legacyIndent="375"/>
      <w:lvlJc w:val="left"/>
      <w:rPr>
        <w:rFonts w:ascii="Arial" w:hAnsi="Arial" w:cs="Arial" w:hint="default"/>
      </w:rPr>
    </w:lvl>
  </w:abstractNum>
  <w:abstractNum w:abstractNumId="55">
    <w:nsid w:val="619A1CC9"/>
    <w:multiLevelType w:val="singleLevel"/>
    <w:tmpl w:val="0ACCA56C"/>
    <w:lvl w:ilvl="0">
      <w:start w:val="3"/>
      <w:numFmt w:val="decimal"/>
      <w:lvlText w:val="%1)"/>
      <w:legacy w:legacy="1" w:legacySpace="0" w:legacyIndent="374"/>
      <w:lvlJc w:val="left"/>
      <w:rPr>
        <w:rFonts w:ascii="Arial" w:hAnsi="Arial" w:cs="Arial" w:hint="default"/>
      </w:rPr>
    </w:lvl>
  </w:abstractNum>
  <w:abstractNum w:abstractNumId="56">
    <w:nsid w:val="61DD1728"/>
    <w:multiLevelType w:val="singleLevel"/>
    <w:tmpl w:val="95B6FE0C"/>
    <w:lvl w:ilvl="0">
      <w:start w:val="2"/>
      <w:numFmt w:val="decimal"/>
      <w:lvlText w:val="%1)"/>
      <w:legacy w:legacy="1" w:legacySpace="0" w:legacyIndent="375"/>
      <w:lvlJc w:val="left"/>
      <w:rPr>
        <w:rFonts w:ascii="Arial" w:hAnsi="Arial" w:cs="Arial" w:hint="default"/>
      </w:rPr>
    </w:lvl>
  </w:abstractNum>
  <w:abstractNum w:abstractNumId="57">
    <w:nsid w:val="651A61D4"/>
    <w:multiLevelType w:val="singleLevel"/>
    <w:tmpl w:val="A5240634"/>
    <w:lvl w:ilvl="0">
      <w:start w:val="6"/>
      <w:numFmt w:val="decimal"/>
      <w:lvlText w:val="%1."/>
      <w:legacy w:legacy="1" w:legacySpace="0" w:legacyIndent="298"/>
      <w:lvlJc w:val="left"/>
      <w:rPr>
        <w:rFonts w:ascii="Arial" w:hAnsi="Arial" w:cs="Arial" w:hint="default"/>
      </w:rPr>
    </w:lvl>
  </w:abstractNum>
  <w:abstractNum w:abstractNumId="58">
    <w:nsid w:val="67D34B0D"/>
    <w:multiLevelType w:val="singleLevel"/>
    <w:tmpl w:val="0CCA27FC"/>
    <w:lvl w:ilvl="0">
      <w:start w:val="1"/>
      <w:numFmt w:val="decimal"/>
      <w:lvlText w:val="%1)"/>
      <w:legacy w:legacy="1" w:legacySpace="0" w:legacyIndent="311"/>
      <w:lvlJc w:val="left"/>
      <w:rPr>
        <w:rFonts w:ascii="Arial" w:hAnsi="Arial" w:cs="Arial" w:hint="default"/>
      </w:rPr>
    </w:lvl>
  </w:abstractNum>
  <w:abstractNum w:abstractNumId="59">
    <w:nsid w:val="68485ADC"/>
    <w:multiLevelType w:val="singleLevel"/>
    <w:tmpl w:val="C3144F22"/>
    <w:lvl w:ilvl="0">
      <w:start w:val="1"/>
      <w:numFmt w:val="decimal"/>
      <w:lvlText w:val="%1)"/>
      <w:legacy w:legacy="1" w:legacySpace="0" w:legacyIndent="260"/>
      <w:lvlJc w:val="left"/>
      <w:rPr>
        <w:rFonts w:ascii="Arial" w:hAnsi="Arial" w:cs="Arial" w:hint="default"/>
      </w:rPr>
    </w:lvl>
  </w:abstractNum>
  <w:abstractNum w:abstractNumId="60">
    <w:nsid w:val="695B1F69"/>
    <w:multiLevelType w:val="singleLevel"/>
    <w:tmpl w:val="F0AEFDB8"/>
    <w:lvl w:ilvl="0">
      <w:start w:val="1"/>
      <w:numFmt w:val="decimal"/>
      <w:lvlText w:val="%1."/>
      <w:legacy w:legacy="1" w:legacySpace="0" w:legacyIndent="394"/>
      <w:lvlJc w:val="left"/>
      <w:rPr>
        <w:rFonts w:ascii="Arial" w:hAnsi="Arial" w:cs="Arial" w:hint="default"/>
      </w:rPr>
    </w:lvl>
  </w:abstractNum>
  <w:abstractNum w:abstractNumId="61">
    <w:nsid w:val="742E52A3"/>
    <w:multiLevelType w:val="singleLevel"/>
    <w:tmpl w:val="0D08440E"/>
    <w:lvl w:ilvl="0">
      <w:start w:val="3"/>
      <w:numFmt w:val="decimal"/>
      <w:lvlText w:val="%1."/>
      <w:legacy w:legacy="1" w:legacySpace="0" w:legacyIndent="273"/>
      <w:lvlJc w:val="left"/>
      <w:rPr>
        <w:rFonts w:ascii="Arial" w:hAnsi="Arial" w:cs="Arial" w:hint="default"/>
      </w:rPr>
    </w:lvl>
  </w:abstractNum>
  <w:abstractNum w:abstractNumId="62">
    <w:nsid w:val="74C333EA"/>
    <w:multiLevelType w:val="singleLevel"/>
    <w:tmpl w:val="994ECD54"/>
    <w:lvl w:ilvl="0">
      <w:start w:val="1"/>
      <w:numFmt w:val="decimal"/>
      <w:lvlText w:val="%1."/>
      <w:legacy w:legacy="1" w:legacySpace="0" w:legacyIndent="335"/>
      <w:lvlJc w:val="left"/>
      <w:rPr>
        <w:rFonts w:ascii="Arial" w:hAnsi="Arial" w:cs="Arial" w:hint="default"/>
      </w:rPr>
    </w:lvl>
  </w:abstractNum>
  <w:abstractNum w:abstractNumId="63">
    <w:nsid w:val="75994BA5"/>
    <w:multiLevelType w:val="singleLevel"/>
    <w:tmpl w:val="7AE05ECC"/>
    <w:lvl w:ilvl="0">
      <w:start w:val="4"/>
      <w:numFmt w:val="decimal"/>
      <w:lvlText w:val="%1)"/>
      <w:legacy w:legacy="1" w:legacySpace="0" w:legacyIndent="264"/>
      <w:lvlJc w:val="left"/>
      <w:rPr>
        <w:rFonts w:ascii="Arial" w:hAnsi="Arial" w:cs="Arial" w:hint="default"/>
      </w:rPr>
    </w:lvl>
  </w:abstractNum>
  <w:abstractNum w:abstractNumId="64">
    <w:nsid w:val="78ED7869"/>
    <w:multiLevelType w:val="singleLevel"/>
    <w:tmpl w:val="6A76BDE4"/>
    <w:lvl w:ilvl="0">
      <w:start w:val="1"/>
      <w:numFmt w:val="decimal"/>
      <w:lvlText w:val="%1."/>
      <w:legacy w:legacy="1" w:legacySpace="0" w:legacyIndent="260"/>
      <w:lvlJc w:val="left"/>
      <w:rPr>
        <w:rFonts w:ascii="Arial" w:hAnsi="Arial" w:cs="Arial" w:hint="default"/>
      </w:rPr>
    </w:lvl>
  </w:abstractNum>
  <w:abstractNum w:abstractNumId="65">
    <w:nsid w:val="7C75725D"/>
    <w:multiLevelType w:val="singleLevel"/>
    <w:tmpl w:val="73E23F66"/>
    <w:lvl w:ilvl="0">
      <w:start w:val="2"/>
      <w:numFmt w:val="decimal"/>
      <w:lvlText w:val="%1)"/>
      <w:legacy w:legacy="1" w:legacySpace="0" w:legacyIndent="259"/>
      <w:lvlJc w:val="left"/>
      <w:rPr>
        <w:rFonts w:ascii="Arial" w:hAnsi="Arial" w:cs="Arial" w:hint="default"/>
      </w:rPr>
    </w:lvl>
  </w:abstractNum>
  <w:abstractNum w:abstractNumId="66">
    <w:nsid w:val="7EC5279F"/>
    <w:multiLevelType w:val="singleLevel"/>
    <w:tmpl w:val="5578478E"/>
    <w:lvl w:ilvl="0">
      <w:start w:val="5"/>
      <w:numFmt w:val="decimal"/>
      <w:lvlText w:val="%1)"/>
      <w:legacy w:legacy="1" w:legacySpace="0" w:legacyIndent="269"/>
      <w:lvlJc w:val="left"/>
      <w:rPr>
        <w:rFonts w:ascii="Arial" w:hAnsi="Arial" w:cs="Arial" w:hint="default"/>
      </w:rPr>
    </w:lvl>
  </w:abstractNum>
  <w:abstractNum w:abstractNumId="67">
    <w:nsid w:val="7ED63C0A"/>
    <w:multiLevelType w:val="singleLevel"/>
    <w:tmpl w:val="125CD85E"/>
    <w:lvl w:ilvl="0">
      <w:start w:val="1"/>
      <w:numFmt w:val="decimal"/>
      <w:lvlText w:val="%1)"/>
      <w:legacy w:legacy="1" w:legacySpace="0" w:legacyIndent="273"/>
      <w:lvlJc w:val="left"/>
      <w:rPr>
        <w:rFonts w:ascii="Arial" w:hAnsi="Arial" w:cs="Arial" w:hint="default"/>
      </w:rPr>
    </w:lvl>
  </w:abstractNum>
  <w:num w:numId="1">
    <w:abstractNumId w:val="60"/>
  </w:num>
  <w:num w:numId="2">
    <w:abstractNumId w:val="10"/>
  </w:num>
  <w:num w:numId="3">
    <w:abstractNumId w:val="10"/>
    <w:lvlOverride w:ilvl="0">
      <w:lvl w:ilvl="0">
        <w:start w:val="5"/>
        <w:numFmt w:val="decimal"/>
        <w:lvlText w:val="%1."/>
        <w:legacy w:legacy="1" w:legacySpace="0" w:legacyIndent="240"/>
        <w:lvlJc w:val="left"/>
        <w:rPr>
          <w:rFonts w:ascii="Arial" w:hAnsi="Arial" w:cs="Arial" w:hint="default"/>
        </w:rPr>
      </w:lvl>
    </w:lvlOverride>
  </w:num>
  <w:num w:numId="4">
    <w:abstractNumId w:val="48"/>
  </w:num>
  <w:num w:numId="5">
    <w:abstractNumId w:val="22"/>
  </w:num>
  <w:num w:numId="6">
    <w:abstractNumId w:val="26"/>
  </w:num>
  <w:num w:numId="7">
    <w:abstractNumId w:val="13"/>
  </w:num>
  <w:num w:numId="8">
    <w:abstractNumId w:val="55"/>
  </w:num>
  <w:num w:numId="9">
    <w:abstractNumId w:val="31"/>
  </w:num>
  <w:num w:numId="10">
    <w:abstractNumId w:val="34"/>
  </w:num>
  <w:num w:numId="11">
    <w:abstractNumId w:val="65"/>
  </w:num>
  <w:num w:numId="12">
    <w:abstractNumId w:val="41"/>
  </w:num>
  <w:num w:numId="13">
    <w:abstractNumId w:val="0"/>
    <w:lvlOverride w:ilvl="0">
      <w:lvl w:ilvl="0">
        <w:start w:val="65535"/>
        <w:numFmt w:val="bullet"/>
        <w:lvlText w:val="-"/>
        <w:legacy w:legacy="1" w:legacySpace="0" w:legacyIndent="144"/>
        <w:lvlJc w:val="left"/>
        <w:rPr>
          <w:rFonts w:ascii="Arial" w:hAnsi="Arial" w:cs="Arial" w:hint="default"/>
        </w:rPr>
      </w:lvl>
    </w:lvlOverride>
  </w:num>
  <w:num w:numId="14">
    <w:abstractNumId w:val="0"/>
    <w:lvlOverride w:ilvl="0">
      <w:lvl w:ilvl="0">
        <w:start w:val="65535"/>
        <w:numFmt w:val="bullet"/>
        <w:lvlText w:val="-"/>
        <w:legacy w:legacy="1" w:legacySpace="0" w:legacyIndent="139"/>
        <w:lvlJc w:val="left"/>
        <w:rPr>
          <w:rFonts w:ascii="Arial" w:hAnsi="Arial" w:cs="Arial" w:hint="default"/>
        </w:rPr>
      </w:lvl>
    </w:lvlOverride>
  </w:num>
  <w:num w:numId="15">
    <w:abstractNumId w:val="0"/>
    <w:lvlOverride w:ilvl="0">
      <w:lvl w:ilvl="0">
        <w:start w:val="65535"/>
        <w:numFmt w:val="bullet"/>
        <w:lvlText w:val="-"/>
        <w:legacy w:legacy="1" w:legacySpace="0" w:legacyIndent="201"/>
        <w:lvlJc w:val="left"/>
        <w:rPr>
          <w:rFonts w:ascii="Arial" w:hAnsi="Arial" w:cs="Arial" w:hint="default"/>
        </w:rPr>
      </w:lvl>
    </w:lvlOverride>
  </w:num>
  <w:num w:numId="16">
    <w:abstractNumId w:val="0"/>
    <w:lvlOverride w:ilvl="0">
      <w:lvl w:ilvl="0">
        <w:start w:val="65535"/>
        <w:numFmt w:val="bullet"/>
        <w:lvlText w:val="-"/>
        <w:legacy w:legacy="1" w:legacySpace="0" w:legacyIndent="202"/>
        <w:lvlJc w:val="left"/>
        <w:rPr>
          <w:rFonts w:ascii="Arial" w:hAnsi="Arial" w:cs="Arial" w:hint="default"/>
        </w:rPr>
      </w:lvl>
    </w:lvlOverride>
  </w:num>
  <w:num w:numId="17">
    <w:abstractNumId w:val="0"/>
    <w:lvlOverride w:ilvl="0">
      <w:lvl w:ilvl="0">
        <w:start w:val="65535"/>
        <w:numFmt w:val="bullet"/>
        <w:lvlText w:val="-"/>
        <w:legacy w:legacy="1" w:legacySpace="0" w:legacyIndent="172"/>
        <w:lvlJc w:val="left"/>
        <w:rPr>
          <w:rFonts w:ascii="Arial" w:hAnsi="Arial" w:cs="Arial" w:hint="default"/>
        </w:rPr>
      </w:lvl>
    </w:lvlOverride>
  </w:num>
  <w:num w:numId="18">
    <w:abstractNumId w:val="0"/>
    <w:lvlOverride w:ilvl="0">
      <w:lvl w:ilvl="0">
        <w:start w:val="65535"/>
        <w:numFmt w:val="bullet"/>
        <w:lvlText w:val="-"/>
        <w:legacy w:legacy="1" w:legacySpace="0" w:legacyIndent="191"/>
        <w:lvlJc w:val="left"/>
        <w:rPr>
          <w:rFonts w:ascii="Arial" w:hAnsi="Arial" w:cs="Arial" w:hint="default"/>
        </w:rPr>
      </w:lvl>
    </w:lvlOverride>
  </w:num>
  <w:num w:numId="19">
    <w:abstractNumId w:val="45"/>
  </w:num>
  <w:num w:numId="20">
    <w:abstractNumId w:val="0"/>
    <w:lvlOverride w:ilvl="0">
      <w:lvl w:ilvl="0">
        <w:start w:val="65535"/>
        <w:numFmt w:val="bullet"/>
        <w:lvlText w:val="-"/>
        <w:legacy w:legacy="1" w:legacySpace="0" w:legacyIndent="283"/>
        <w:lvlJc w:val="left"/>
        <w:rPr>
          <w:rFonts w:ascii="Arial" w:hAnsi="Arial" w:cs="Arial" w:hint="default"/>
        </w:rPr>
      </w:lvl>
    </w:lvlOverride>
  </w:num>
  <w:num w:numId="21">
    <w:abstractNumId w:val="53"/>
  </w:num>
  <w:num w:numId="22">
    <w:abstractNumId w:val="0"/>
    <w:lvlOverride w:ilvl="0">
      <w:lvl w:ilvl="0">
        <w:start w:val="65535"/>
        <w:numFmt w:val="bullet"/>
        <w:lvlText w:val="-"/>
        <w:legacy w:legacy="1" w:legacySpace="0" w:legacyIndent="167"/>
        <w:lvlJc w:val="left"/>
        <w:rPr>
          <w:rFonts w:ascii="Arial" w:hAnsi="Arial" w:cs="Arial" w:hint="default"/>
        </w:rPr>
      </w:lvl>
    </w:lvlOverride>
  </w:num>
  <w:num w:numId="23">
    <w:abstractNumId w:val="0"/>
    <w:lvlOverride w:ilvl="0">
      <w:lvl w:ilvl="0">
        <w:start w:val="65535"/>
        <w:numFmt w:val="bullet"/>
        <w:lvlText w:val="-"/>
        <w:legacy w:legacy="1" w:legacySpace="0" w:legacyIndent="268"/>
        <w:lvlJc w:val="left"/>
        <w:rPr>
          <w:rFonts w:ascii="Arial" w:hAnsi="Arial" w:cs="Arial" w:hint="default"/>
        </w:rPr>
      </w:lvl>
    </w:lvlOverride>
  </w:num>
  <w:num w:numId="24">
    <w:abstractNumId w:val="24"/>
  </w:num>
  <w:num w:numId="25">
    <w:abstractNumId w:val="54"/>
  </w:num>
  <w:num w:numId="26">
    <w:abstractNumId w:val="59"/>
  </w:num>
  <w:num w:numId="27">
    <w:abstractNumId w:val="59"/>
    <w:lvlOverride w:ilvl="0">
      <w:lvl w:ilvl="0">
        <w:start w:val="1"/>
        <w:numFmt w:val="decimal"/>
        <w:lvlText w:val="%1)"/>
        <w:legacy w:legacy="1" w:legacySpace="0" w:legacyIndent="259"/>
        <w:lvlJc w:val="left"/>
        <w:rPr>
          <w:rFonts w:ascii="Arial" w:hAnsi="Arial" w:cs="Arial" w:hint="default"/>
        </w:rPr>
      </w:lvl>
    </w:lvlOverride>
  </w:num>
  <w:num w:numId="28">
    <w:abstractNumId w:val="16"/>
  </w:num>
  <w:num w:numId="29">
    <w:abstractNumId w:val="16"/>
    <w:lvlOverride w:ilvl="0">
      <w:lvl w:ilvl="0">
        <w:start w:val="1"/>
        <w:numFmt w:val="decimal"/>
        <w:lvlText w:val="%1)"/>
        <w:legacy w:legacy="1" w:legacySpace="0" w:legacyIndent="260"/>
        <w:lvlJc w:val="left"/>
        <w:rPr>
          <w:rFonts w:ascii="Arial" w:hAnsi="Arial" w:cs="Arial" w:hint="default"/>
        </w:rPr>
      </w:lvl>
    </w:lvlOverride>
  </w:num>
  <w:num w:numId="30">
    <w:abstractNumId w:val="56"/>
  </w:num>
  <w:num w:numId="31">
    <w:abstractNumId w:val="28"/>
  </w:num>
  <w:num w:numId="32">
    <w:abstractNumId w:val="32"/>
  </w:num>
  <w:num w:numId="33">
    <w:abstractNumId w:val="11"/>
  </w:num>
  <w:num w:numId="34">
    <w:abstractNumId w:val="11"/>
    <w:lvlOverride w:ilvl="0">
      <w:lvl w:ilvl="0">
        <w:start w:val="1"/>
        <w:numFmt w:val="decimal"/>
        <w:lvlText w:val="%1)"/>
        <w:legacy w:legacy="1" w:legacySpace="0" w:legacyIndent="269"/>
        <w:lvlJc w:val="left"/>
        <w:rPr>
          <w:rFonts w:ascii="Arial" w:hAnsi="Arial" w:cs="Arial" w:hint="default"/>
        </w:rPr>
      </w:lvl>
    </w:lvlOverride>
  </w:num>
  <w:num w:numId="35">
    <w:abstractNumId w:val="1"/>
  </w:num>
  <w:num w:numId="36">
    <w:abstractNumId w:val="17"/>
  </w:num>
  <w:num w:numId="37">
    <w:abstractNumId w:val="15"/>
  </w:num>
  <w:num w:numId="38">
    <w:abstractNumId w:val="9"/>
  </w:num>
  <w:num w:numId="39">
    <w:abstractNumId w:val="50"/>
  </w:num>
  <w:num w:numId="40">
    <w:abstractNumId w:val="49"/>
  </w:num>
  <w:num w:numId="41">
    <w:abstractNumId w:val="57"/>
  </w:num>
  <w:num w:numId="42">
    <w:abstractNumId w:val="14"/>
  </w:num>
  <w:num w:numId="43">
    <w:abstractNumId w:val="35"/>
  </w:num>
  <w:num w:numId="44">
    <w:abstractNumId w:val="42"/>
  </w:num>
  <w:num w:numId="45">
    <w:abstractNumId w:val="33"/>
  </w:num>
  <w:num w:numId="46">
    <w:abstractNumId w:val="67"/>
  </w:num>
  <w:num w:numId="47">
    <w:abstractNumId w:val="66"/>
  </w:num>
  <w:num w:numId="48">
    <w:abstractNumId w:val="25"/>
  </w:num>
  <w:num w:numId="49">
    <w:abstractNumId w:val="64"/>
  </w:num>
  <w:num w:numId="50">
    <w:abstractNumId w:val="27"/>
  </w:num>
  <w:num w:numId="51">
    <w:abstractNumId w:val="63"/>
  </w:num>
  <w:num w:numId="52">
    <w:abstractNumId w:val="5"/>
  </w:num>
  <w:num w:numId="53">
    <w:abstractNumId w:val="36"/>
  </w:num>
  <w:num w:numId="54">
    <w:abstractNumId w:val="36"/>
    <w:lvlOverride w:ilvl="0">
      <w:lvl w:ilvl="0">
        <w:start w:val="1"/>
        <w:numFmt w:val="decimal"/>
        <w:lvlText w:val="%1)"/>
        <w:legacy w:legacy="1" w:legacySpace="0" w:legacyIndent="258"/>
        <w:lvlJc w:val="left"/>
        <w:rPr>
          <w:rFonts w:ascii="Arial" w:hAnsi="Arial" w:cs="Arial" w:hint="default"/>
        </w:rPr>
      </w:lvl>
    </w:lvlOverride>
  </w:num>
  <w:num w:numId="55">
    <w:abstractNumId w:val="6"/>
  </w:num>
  <w:num w:numId="56">
    <w:abstractNumId w:val="18"/>
  </w:num>
  <w:num w:numId="57">
    <w:abstractNumId w:val="3"/>
  </w:num>
  <w:num w:numId="58">
    <w:abstractNumId w:val="3"/>
    <w:lvlOverride w:ilvl="0">
      <w:lvl w:ilvl="0">
        <w:start w:val="1"/>
        <w:numFmt w:val="decimal"/>
        <w:lvlText w:val="%1)"/>
        <w:legacy w:legacy="1" w:legacySpace="0" w:legacyIndent="269"/>
        <w:lvlJc w:val="left"/>
        <w:rPr>
          <w:rFonts w:ascii="Arial" w:hAnsi="Arial" w:cs="Arial" w:hint="default"/>
        </w:rPr>
      </w:lvl>
    </w:lvlOverride>
  </w:num>
  <w:num w:numId="59">
    <w:abstractNumId w:val="30"/>
  </w:num>
  <w:num w:numId="60">
    <w:abstractNumId w:val="29"/>
  </w:num>
  <w:num w:numId="61">
    <w:abstractNumId w:val="12"/>
  </w:num>
  <w:num w:numId="62">
    <w:abstractNumId w:val="40"/>
  </w:num>
  <w:num w:numId="63">
    <w:abstractNumId w:val="52"/>
  </w:num>
  <w:num w:numId="64">
    <w:abstractNumId w:val="38"/>
  </w:num>
  <w:num w:numId="65">
    <w:abstractNumId w:val="37"/>
  </w:num>
  <w:num w:numId="66">
    <w:abstractNumId w:val="21"/>
  </w:num>
  <w:num w:numId="67">
    <w:abstractNumId w:val="43"/>
  </w:num>
  <w:num w:numId="68">
    <w:abstractNumId w:val="46"/>
  </w:num>
  <w:num w:numId="69">
    <w:abstractNumId w:val="39"/>
  </w:num>
  <w:num w:numId="70">
    <w:abstractNumId w:val="19"/>
  </w:num>
  <w:num w:numId="71">
    <w:abstractNumId w:val="51"/>
  </w:num>
  <w:num w:numId="72">
    <w:abstractNumId w:val="44"/>
  </w:num>
  <w:num w:numId="73">
    <w:abstractNumId w:val="4"/>
  </w:num>
  <w:num w:numId="74">
    <w:abstractNumId w:val="8"/>
  </w:num>
  <w:num w:numId="75">
    <w:abstractNumId w:val="61"/>
  </w:num>
  <w:num w:numId="76">
    <w:abstractNumId w:val="20"/>
  </w:num>
  <w:num w:numId="77">
    <w:abstractNumId w:val="23"/>
  </w:num>
  <w:num w:numId="78">
    <w:abstractNumId w:val="7"/>
  </w:num>
  <w:num w:numId="79">
    <w:abstractNumId w:val="47"/>
  </w:num>
  <w:num w:numId="80">
    <w:abstractNumId w:val="2"/>
  </w:num>
  <w:num w:numId="81">
    <w:abstractNumId w:val="62"/>
  </w:num>
  <w:num w:numId="82">
    <w:abstractNumId w:val="58"/>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5C236C"/>
    <w:rsid w:val="00272AD7"/>
    <w:rsid w:val="00555BEF"/>
    <w:rsid w:val="00583A33"/>
    <w:rsid w:val="005C236C"/>
    <w:rsid w:val="006964AD"/>
    <w:rsid w:val="00857A90"/>
    <w:rsid w:val="008961D8"/>
    <w:rsid w:val="00964AB9"/>
    <w:rsid w:val="00A7680F"/>
    <w:rsid w:val="00CB66AD"/>
    <w:rsid w:val="00DA5C7B"/>
    <w:rsid w:val="00FF55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C7B"/>
    <w:pPr>
      <w:widowControl w:val="0"/>
      <w:autoSpaceDE w:val="0"/>
      <w:autoSpaceDN w:val="0"/>
      <w:adjustRightInd w:val="0"/>
    </w:pPr>
    <w:rPr>
      <w:rFonts w:ascii="Times New Roman" w:hAnsi="Times New Roman"/>
    </w:rPr>
  </w:style>
  <w:style w:type="paragraph" w:styleId="1">
    <w:name w:val="heading 1"/>
    <w:basedOn w:val="a"/>
    <w:next w:val="a"/>
    <w:link w:val="10"/>
    <w:uiPriority w:val="9"/>
    <w:qFormat/>
    <w:rsid w:val="00CB66AD"/>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CB66AD"/>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B66AD"/>
    <w:pPr>
      <w:tabs>
        <w:tab w:val="center" w:pos="4677"/>
        <w:tab w:val="right" w:pos="9355"/>
      </w:tabs>
    </w:pPr>
  </w:style>
  <w:style w:type="character" w:customStyle="1" w:styleId="a4">
    <w:name w:val="Верхний колонтитул Знак"/>
    <w:basedOn w:val="a0"/>
    <w:link w:val="a3"/>
    <w:uiPriority w:val="99"/>
    <w:semiHidden/>
    <w:rsid w:val="00CB66AD"/>
    <w:rPr>
      <w:rFonts w:ascii="Times New Roman" w:hAnsi="Times New Roman"/>
    </w:rPr>
  </w:style>
  <w:style w:type="paragraph" w:styleId="a5">
    <w:name w:val="footer"/>
    <w:basedOn w:val="a"/>
    <w:link w:val="a6"/>
    <w:uiPriority w:val="99"/>
    <w:unhideWhenUsed/>
    <w:rsid w:val="00CB66AD"/>
    <w:pPr>
      <w:tabs>
        <w:tab w:val="center" w:pos="4677"/>
        <w:tab w:val="right" w:pos="9355"/>
      </w:tabs>
    </w:pPr>
  </w:style>
  <w:style w:type="character" w:customStyle="1" w:styleId="a6">
    <w:name w:val="Нижний колонтитул Знак"/>
    <w:basedOn w:val="a0"/>
    <w:link w:val="a5"/>
    <w:uiPriority w:val="99"/>
    <w:rsid w:val="00CB66AD"/>
    <w:rPr>
      <w:rFonts w:ascii="Times New Roman" w:hAnsi="Times New Roman"/>
    </w:rPr>
  </w:style>
  <w:style w:type="character" w:customStyle="1" w:styleId="10">
    <w:name w:val="Заголовок 1 Знак"/>
    <w:basedOn w:val="a0"/>
    <w:link w:val="1"/>
    <w:uiPriority w:val="9"/>
    <w:rsid w:val="00CB66AD"/>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sid w:val="00CB66AD"/>
    <w:rPr>
      <w:rFonts w:ascii="Cambria" w:eastAsia="Times New Roman" w:hAnsi="Cambria" w:cs="Times New Roman"/>
      <w:b/>
      <w:bCs/>
      <w:i/>
      <w:iCs/>
      <w:sz w:val="28"/>
      <w:szCs w:val="28"/>
    </w:rPr>
  </w:style>
  <w:style w:type="paragraph" w:styleId="a7">
    <w:name w:val="TOC Heading"/>
    <w:basedOn w:val="1"/>
    <w:next w:val="a"/>
    <w:uiPriority w:val="39"/>
    <w:semiHidden/>
    <w:unhideWhenUsed/>
    <w:qFormat/>
    <w:rsid w:val="00CB66AD"/>
    <w:pPr>
      <w:keepLines/>
      <w:widowControl/>
      <w:autoSpaceDE/>
      <w:autoSpaceDN/>
      <w:adjustRightInd/>
      <w:spacing w:before="480" w:after="0" w:line="276" w:lineRule="auto"/>
      <w:outlineLvl w:val="9"/>
    </w:pPr>
    <w:rPr>
      <w:color w:val="365F91"/>
      <w:kern w:val="0"/>
      <w:sz w:val="28"/>
      <w:szCs w:val="28"/>
      <w:lang w:eastAsia="en-US"/>
    </w:rPr>
  </w:style>
  <w:style w:type="paragraph" w:styleId="11">
    <w:name w:val="toc 1"/>
    <w:basedOn w:val="a"/>
    <w:next w:val="a"/>
    <w:autoRedefine/>
    <w:uiPriority w:val="39"/>
    <w:unhideWhenUsed/>
    <w:rsid w:val="00CB66AD"/>
  </w:style>
  <w:style w:type="character" w:styleId="a8">
    <w:name w:val="Hyperlink"/>
    <w:basedOn w:val="a0"/>
    <w:uiPriority w:val="99"/>
    <w:unhideWhenUsed/>
    <w:rsid w:val="00CB66AD"/>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40</Pages>
  <Words>19199</Words>
  <Characters>109439</Characters>
  <Application>Microsoft Office Word</Application>
  <DocSecurity>0</DocSecurity>
  <Lines>911</Lines>
  <Paragraphs>256</Paragraphs>
  <ScaleCrop>false</ScaleCrop>
  <HeadingPairs>
    <vt:vector size="2" baseType="variant">
      <vt:variant>
        <vt:lpstr>Название</vt:lpstr>
      </vt:variant>
      <vt:variant>
        <vt:i4>1</vt:i4>
      </vt:variant>
    </vt:vector>
  </HeadingPairs>
  <TitlesOfParts>
    <vt:vector size="1" baseType="lpstr">
      <vt:lpstr>&lt;4D6963726F736F667420576F7264202D20CFEEF0FFE4EEEA20EFF0E8ECE5EDE5EDE8FF20&gt;</vt:lpstr>
    </vt:vector>
  </TitlesOfParts>
  <Company/>
  <LinksUpToDate>false</LinksUpToDate>
  <CharactersWithSpaces>128382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&lt;4D6963726F736F667420576F7264202D20CFEEF0FFE4EEEA20EFF0E8ECE5EDE5EDE8FF20&gt;</dc:title>
  <dc:creator>con-rdv</dc:creator>
  <cp:lastModifiedBy>Никитина Анастасия</cp:lastModifiedBy>
  <cp:revision>2</cp:revision>
  <dcterms:created xsi:type="dcterms:W3CDTF">2021-09-28T07:21:00Z</dcterms:created>
  <dcterms:modified xsi:type="dcterms:W3CDTF">2021-09-28T07:21:00Z</dcterms:modified>
</cp:coreProperties>
</file>