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5" w:rsidRPr="00205595" w:rsidRDefault="0063173F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595">
        <w:rPr>
          <w:rFonts w:ascii="Times New Roman" w:hAnsi="Times New Roman" w:cs="Times New Roman"/>
          <w:b/>
          <w:sz w:val="36"/>
          <w:szCs w:val="36"/>
        </w:rPr>
        <w:t xml:space="preserve">Пояснительная записка </w:t>
      </w:r>
    </w:p>
    <w:p w:rsidR="005B3BEF" w:rsidRPr="00205595" w:rsidRDefault="0063173F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595">
        <w:rPr>
          <w:rFonts w:ascii="Times New Roman" w:hAnsi="Times New Roman" w:cs="Times New Roman"/>
          <w:b/>
          <w:sz w:val="36"/>
          <w:szCs w:val="36"/>
        </w:rPr>
        <w:t>к отчету о результатах деятельности органа внутреннего муниципального финансового контроля</w:t>
      </w:r>
    </w:p>
    <w:p w:rsidR="00205595" w:rsidRDefault="00E76864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1 января 2025 год (за 2024</w:t>
      </w:r>
      <w:r w:rsidR="00205595" w:rsidRPr="00205595">
        <w:rPr>
          <w:rFonts w:ascii="Times New Roman" w:hAnsi="Times New Roman" w:cs="Times New Roman"/>
          <w:b/>
          <w:sz w:val="36"/>
          <w:szCs w:val="36"/>
        </w:rPr>
        <w:t xml:space="preserve"> год)</w:t>
      </w:r>
    </w:p>
    <w:p w:rsidR="00FA79EC" w:rsidRDefault="00FA79EC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595" w:rsidRDefault="00205595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5712">
        <w:rPr>
          <w:rFonts w:ascii="Times New Roman" w:hAnsi="Times New Roman" w:cs="Times New Roman"/>
          <w:sz w:val="28"/>
          <w:szCs w:val="28"/>
        </w:rPr>
        <w:t xml:space="preserve">Обеспеченность органа контроля трудовыми ресурсами </w:t>
      </w:r>
      <w:r w:rsidR="003836CE">
        <w:rPr>
          <w:rFonts w:ascii="Times New Roman" w:hAnsi="Times New Roman" w:cs="Times New Roman"/>
          <w:sz w:val="28"/>
          <w:szCs w:val="28"/>
        </w:rPr>
        <w:t>(в том числе штатная численность органа контроля)</w:t>
      </w:r>
      <w:r w:rsidR="00F54DF7">
        <w:rPr>
          <w:rFonts w:ascii="Times New Roman" w:hAnsi="Times New Roman" w:cs="Times New Roman"/>
          <w:sz w:val="28"/>
          <w:szCs w:val="28"/>
        </w:rPr>
        <w:t>, количество должностных лиц, принимающих участие в осуществлении контрольных мероприятий</w:t>
      </w:r>
      <w:r w:rsidR="003836CE">
        <w:rPr>
          <w:rFonts w:ascii="Times New Roman" w:hAnsi="Times New Roman" w:cs="Times New Roman"/>
          <w:sz w:val="28"/>
          <w:szCs w:val="28"/>
        </w:rPr>
        <w:t xml:space="preserve"> </w:t>
      </w:r>
      <w:r w:rsidR="00B25712">
        <w:rPr>
          <w:rFonts w:ascii="Times New Roman" w:hAnsi="Times New Roman" w:cs="Times New Roman"/>
          <w:sz w:val="28"/>
          <w:szCs w:val="28"/>
        </w:rPr>
        <w:t>– 3 единицы: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655">
        <w:rPr>
          <w:rFonts w:ascii="Times New Roman" w:hAnsi="Times New Roman" w:cs="Times New Roman"/>
          <w:sz w:val="28"/>
          <w:szCs w:val="28"/>
        </w:rPr>
        <w:t>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655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DB603D">
        <w:rPr>
          <w:rFonts w:ascii="Times New Roman" w:hAnsi="Times New Roman" w:cs="Times New Roman"/>
          <w:sz w:val="28"/>
          <w:szCs w:val="28"/>
        </w:rPr>
        <w:t>.</w:t>
      </w:r>
    </w:p>
    <w:p w:rsidR="00FA79EC" w:rsidRDefault="00FA79EC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F73" w:rsidRDefault="00056F73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2C19">
        <w:rPr>
          <w:rFonts w:ascii="Times New Roman" w:hAnsi="Times New Roman" w:cs="Times New Roman"/>
          <w:sz w:val="28"/>
          <w:szCs w:val="28"/>
        </w:rPr>
        <w:t xml:space="preserve">Объем бюджетных средств Варненского муниципального района, затраченных на содержание органа контроля составляет: </w:t>
      </w:r>
      <w:r w:rsidR="00130649">
        <w:rPr>
          <w:rFonts w:ascii="Times New Roman" w:hAnsi="Times New Roman" w:cs="Times New Roman"/>
          <w:sz w:val="28"/>
          <w:szCs w:val="28"/>
        </w:rPr>
        <w:t>3335234,32</w:t>
      </w:r>
      <w:r w:rsidR="00FD07A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F2C19">
        <w:rPr>
          <w:rFonts w:ascii="Times New Roman" w:hAnsi="Times New Roman" w:cs="Times New Roman"/>
          <w:sz w:val="28"/>
          <w:szCs w:val="28"/>
        </w:rPr>
        <w:t>(заработная плата сотрудников органа контроля и начисления</w:t>
      </w:r>
      <w:r w:rsidR="002C0B4D">
        <w:rPr>
          <w:rFonts w:ascii="Times New Roman" w:hAnsi="Times New Roman" w:cs="Times New Roman"/>
          <w:sz w:val="28"/>
          <w:szCs w:val="28"/>
        </w:rPr>
        <w:t>).</w:t>
      </w:r>
    </w:p>
    <w:p w:rsidR="00FA79EC" w:rsidRDefault="00FA79EC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B4D" w:rsidRDefault="002C0B4D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Бюджетные средства на назначение (организацию) экспертиз, необходимых для провед</w:t>
      </w:r>
      <w:r w:rsidR="001D5B2B">
        <w:rPr>
          <w:rFonts w:ascii="Times New Roman" w:hAnsi="Times New Roman" w:cs="Times New Roman"/>
          <w:sz w:val="28"/>
          <w:szCs w:val="28"/>
        </w:rPr>
        <w:t>ения контрольных мероприятий не выделялись, независимые эксперты (специализированные экспертные организации) не привлекались в виду отсутствия необходимости.</w:t>
      </w:r>
    </w:p>
    <w:p w:rsidR="00FA79EC" w:rsidRDefault="00FA79EC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930" w:rsidRDefault="00E76864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2024</w:t>
      </w:r>
      <w:r w:rsidR="00B01930">
        <w:rPr>
          <w:rFonts w:ascii="Times New Roman" w:hAnsi="Times New Roman" w:cs="Times New Roman"/>
          <w:sz w:val="28"/>
          <w:szCs w:val="28"/>
        </w:rPr>
        <w:t xml:space="preserve"> году органом контроля в соответствии с бюджетным законодательством</w:t>
      </w:r>
      <w:r w:rsidR="000270B9">
        <w:rPr>
          <w:rFonts w:ascii="Times New Roman" w:hAnsi="Times New Roman" w:cs="Times New Roman"/>
          <w:sz w:val="28"/>
          <w:szCs w:val="28"/>
        </w:rPr>
        <w:t xml:space="preserve"> (п.3 статьи 269.2 Бюджетного кодекса Российской Федерации) и </w:t>
      </w:r>
      <w:r w:rsidR="004659D9">
        <w:rPr>
          <w:rFonts w:ascii="Times New Roman" w:hAnsi="Times New Roman" w:cs="Times New Roman"/>
          <w:sz w:val="28"/>
          <w:szCs w:val="28"/>
        </w:rPr>
        <w:t>частью 8 статьи 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</w:r>
      <w:r w:rsidR="000270B9">
        <w:rPr>
          <w:rFonts w:ascii="Times New Roman" w:hAnsi="Times New Roman" w:cs="Times New Roman"/>
          <w:sz w:val="28"/>
          <w:szCs w:val="28"/>
        </w:rPr>
        <w:t xml:space="preserve"> </w:t>
      </w:r>
      <w:r w:rsidR="00E53446">
        <w:rPr>
          <w:rFonts w:ascii="Times New Roman" w:hAnsi="Times New Roman" w:cs="Times New Roman"/>
          <w:sz w:val="28"/>
          <w:szCs w:val="28"/>
        </w:rPr>
        <w:t xml:space="preserve"> проведено 16</w:t>
      </w:r>
      <w:r w:rsidR="00B01930">
        <w:rPr>
          <w:rFonts w:ascii="Times New Roman" w:hAnsi="Times New Roman" w:cs="Times New Roman"/>
          <w:sz w:val="28"/>
          <w:szCs w:val="28"/>
        </w:rPr>
        <w:t xml:space="preserve"> контрольных (плановых) мероприятий</w:t>
      </w:r>
      <w:r w:rsidR="008F709E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2632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32BE" w:rsidRDefault="002632BE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3F8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53446">
        <w:rPr>
          <w:rFonts w:ascii="Times New Roman" w:hAnsi="Times New Roman" w:cs="Times New Roman"/>
          <w:sz w:val="28"/>
          <w:szCs w:val="28"/>
        </w:rPr>
        <w:t>Бородиновского</w:t>
      </w:r>
      <w:r w:rsidR="00963F8F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41395C" w:rsidRDefault="00963F8F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395C" w:rsidRPr="0041395C">
        <w:rPr>
          <w:rFonts w:ascii="Times New Roman" w:hAnsi="Times New Roman" w:cs="Times New Roman"/>
          <w:sz w:val="28"/>
          <w:szCs w:val="28"/>
        </w:rPr>
        <w:t xml:space="preserve"> </w:t>
      </w:r>
      <w:r w:rsidR="004139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442F">
        <w:rPr>
          <w:rFonts w:ascii="Times New Roman" w:hAnsi="Times New Roman" w:cs="Times New Roman"/>
          <w:sz w:val="28"/>
          <w:szCs w:val="28"/>
        </w:rPr>
        <w:t>Новоуральского</w:t>
      </w:r>
      <w:r w:rsidR="0041395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</w:t>
      </w:r>
      <w:r w:rsidR="0056442F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="0041395C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6442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«Умка» с</w:t>
      </w:r>
      <w:proofErr w:type="gramStart"/>
      <w:r w:rsidR="0056442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6442F">
        <w:rPr>
          <w:rFonts w:ascii="Times New Roman" w:hAnsi="Times New Roman" w:cs="Times New Roman"/>
          <w:sz w:val="28"/>
          <w:szCs w:val="28"/>
        </w:rPr>
        <w:t>арна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442F">
        <w:rPr>
          <w:rFonts w:ascii="Times New Roman" w:hAnsi="Times New Roman" w:cs="Times New Roman"/>
          <w:sz w:val="28"/>
          <w:szCs w:val="28"/>
        </w:rPr>
        <w:t xml:space="preserve">муниципальное задание, </w:t>
      </w:r>
      <w:r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Администрация </w:t>
      </w:r>
      <w:r w:rsidR="00FB47D4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FF6089" w:rsidRDefault="00FF6089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Администрация </w:t>
      </w:r>
      <w:r w:rsidR="009A391B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FF6089" w:rsidRDefault="00FF6089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9A391B">
        <w:rPr>
          <w:rFonts w:ascii="Times New Roman" w:hAnsi="Times New Roman" w:cs="Times New Roman"/>
          <w:sz w:val="28"/>
          <w:szCs w:val="28"/>
        </w:rPr>
        <w:t>Администрация Покровского сельского поселения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391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F2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41395C" w:rsidRDefault="00DE3FC7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395C">
        <w:rPr>
          <w:rFonts w:ascii="Times New Roman" w:hAnsi="Times New Roman" w:cs="Times New Roman"/>
          <w:sz w:val="28"/>
          <w:szCs w:val="28"/>
        </w:rPr>
        <w:t xml:space="preserve">) </w:t>
      </w:r>
      <w:r w:rsidR="001B1E0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6072">
        <w:rPr>
          <w:rFonts w:ascii="Times New Roman" w:hAnsi="Times New Roman" w:cs="Times New Roman"/>
          <w:sz w:val="28"/>
          <w:szCs w:val="28"/>
        </w:rPr>
        <w:t>Аятского</w:t>
      </w:r>
      <w:r w:rsidR="001B1E0A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</w:t>
      </w:r>
      <w:r w:rsidR="0041395C">
        <w:rPr>
          <w:rFonts w:ascii="Times New Roman" w:hAnsi="Times New Roman" w:cs="Times New Roman"/>
          <w:sz w:val="28"/>
          <w:szCs w:val="28"/>
        </w:rPr>
        <w:t xml:space="preserve"> (</w:t>
      </w:r>
      <w:r w:rsidR="001B1E0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1395C">
        <w:rPr>
          <w:rFonts w:ascii="Times New Roman" w:hAnsi="Times New Roman" w:cs="Times New Roman"/>
          <w:sz w:val="28"/>
          <w:szCs w:val="28"/>
        </w:rPr>
        <w:t>269.2 БК РФ);</w:t>
      </w:r>
    </w:p>
    <w:p w:rsidR="0041395C" w:rsidRDefault="00DE3FC7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395C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A16072">
        <w:rPr>
          <w:rFonts w:ascii="Times New Roman" w:hAnsi="Times New Roman" w:cs="Times New Roman"/>
          <w:sz w:val="28"/>
          <w:szCs w:val="28"/>
        </w:rPr>
        <w:t>Толстинского</w:t>
      </w:r>
      <w:r w:rsidR="0041395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</w:t>
      </w:r>
      <w:proofErr w:type="gramStart"/>
      <w:r w:rsidR="00A1607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16072">
        <w:rPr>
          <w:rFonts w:ascii="Times New Roman" w:hAnsi="Times New Roman" w:cs="Times New Roman"/>
          <w:sz w:val="28"/>
          <w:szCs w:val="28"/>
        </w:rPr>
        <w:t xml:space="preserve">.8 статьи 99 44-ФЗ; </w:t>
      </w:r>
      <w:r w:rsidR="0041395C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B90148" w:rsidRDefault="00DE3FC7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395C">
        <w:rPr>
          <w:rFonts w:ascii="Times New Roman" w:hAnsi="Times New Roman" w:cs="Times New Roman"/>
          <w:sz w:val="28"/>
          <w:szCs w:val="28"/>
        </w:rPr>
        <w:t xml:space="preserve">) </w:t>
      </w:r>
      <w:r w:rsidR="00A1607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школа» с</w:t>
      </w:r>
      <w:proofErr w:type="gramStart"/>
      <w:r w:rsidR="00A1607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16072">
        <w:rPr>
          <w:rFonts w:ascii="Times New Roman" w:hAnsi="Times New Roman" w:cs="Times New Roman"/>
          <w:sz w:val="28"/>
          <w:szCs w:val="28"/>
        </w:rPr>
        <w:t>лексеевка</w:t>
      </w:r>
      <w:r w:rsidR="00B90148">
        <w:rPr>
          <w:rFonts w:ascii="Times New Roman" w:hAnsi="Times New Roman" w:cs="Times New Roman"/>
          <w:sz w:val="28"/>
          <w:szCs w:val="28"/>
        </w:rPr>
        <w:t xml:space="preserve"> (</w:t>
      </w:r>
      <w:r w:rsidR="00A16072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9816FB">
        <w:rPr>
          <w:rFonts w:ascii="Times New Roman" w:hAnsi="Times New Roman" w:cs="Times New Roman"/>
          <w:sz w:val="28"/>
          <w:szCs w:val="28"/>
        </w:rPr>
        <w:t xml:space="preserve">, </w:t>
      </w:r>
      <w:r w:rsidR="00B90148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B90148" w:rsidRDefault="008548A3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148">
        <w:rPr>
          <w:rFonts w:ascii="Times New Roman" w:hAnsi="Times New Roman" w:cs="Times New Roman"/>
          <w:sz w:val="28"/>
          <w:szCs w:val="28"/>
        </w:rPr>
        <w:t>)</w:t>
      </w:r>
      <w:r w:rsidR="00B90148" w:rsidRPr="00B9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61F1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</w:t>
      </w:r>
      <w:r w:rsidR="00B90148">
        <w:rPr>
          <w:rFonts w:ascii="Times New Roman" w:hAnsi="Times New Roman" w:cs="Times New Roman"/>
          <w:sz w:val="28"/>
          <w:szCs w:val="28"/>
        </w:rPr>
        <w:t>269.2 БК РФ);</w:t>
      </w:r>
    </w:p>
    <w:p w:rsidR="00B90148" w:rsidRDefault="008548A3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0148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8261F1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CF3AA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</w:t>
      </w:r>
      <w:r w:rsidR="00B90148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="008261F1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="00B90148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E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97E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261F1">
        <w:rPr>
          <w:rFonts w:ascii="Times New Roman" w:hAnsi="Times New Roman" w:cs="Times New Roman"/>
          <w:sz w:val="28"/>
          <w:szCs w:val="28"/>
        </w:rPr>
        <w:t>Николаевского</w:t>
      </w:r>
      <w:r w:rsidR="00897EF9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(статья 269.2 БК РФ);</w:t>
      </w:r>
    </w:p>
    <w:p w:rsidR="001F1994" w:rsidRDefault="001F1994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651D6E">
        <w:rPr>
          <w:rFonts w:ascii="Times New Roman" w:hAnsi="Times New Roman" w:cs="Times New Roman"/>
          <w:sz w:val="28"/>
          <w:szCs w:val="28"/>
        </w:rPr>
        <w:t>Администрация Катенинского сельского поселения Варненского муниципального района (статья 269.2 БК РФ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0148" w:rsidRDefault="00F31B9E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0148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651D6E">
        <w:rPr>
          <w:rFonts w:ascii="Times New Roman" w:hAnsi="Times New Roman" w:cs="Times New Roman"/>
          <w:sz w:val="28"/>
          <w:szCs w:val="28"/>
        </w:rPr>
        <w:t>Кулевчинского</w:t>
      </w:r>
      <w:r w:rsidR="00854808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</w:t>
      </w:r>
      <w:r w:rsidR="00B90148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="00651D6E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="00B90148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CE760F" w:rsidRDefault="00F31B9E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760F">
        <w:rPr>
          <w:rFonts w:ascii="Times New Roman" w:hAnsi="Times New Roman" w:cs="Times New Roman"/>
          <w:sz w:val="28"/>
          <w:szCs w:val="28"/>
        </w:rPr>
        <w:t>)</w:t>
      </w:r>
      <w:r w:rsidR="00CE760F" w:rsidRPr="00CE760F">
        <w:rPr>
          <w:rFonts w:ascii="Times New Roman" w:hAnsi="Times New Roman" w:cs="Times New Roman"/>
          <w:sz w:val="28"/>
          <w:szCs w:val="28"/>
        </w:rPr>
        <w:t xml:space="preserve"> </w:t>
      </w:r>
      <w:r w:rsidR="00B8208F">
        <w:rPr>
          <w:rFonts w:ascii="Times New Roman" w:hAnsi="Times New Roman" w:cs="Times New Roman"/>
          <w:sz w:val="28"/>
          <w:szCs w:val="28"/>
        </w:rPr>
        <w:t>Муниципальное учреждение «Физкультурно-спортивный комплекс «Нива»</w:t>
      </w:r>
      <w:r w:rsidR="00CE76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208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8208F">
        <w:rPr>
          <w:rFonts w:ascii="Times New Roman" w:hAnsi="Times New Roman" w:cs="Times New Roman"/>
          <w:sz w:val="28"/>
          <w:szCs w:val="28"/>
        </w:rPr>
        <w:t xml:space="preserve">.8 статьи 99 44-ФЗ; </w:t>
      </w:r>
      <w:r w:rsidR="00CE760F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CE760F" w:rsidRDefault="00F31B9E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760F">
        <w:rPr>
          <w:rFonts w:ascii="Times New Roman" w:hAnsi="Times New Roman" w:cs="Times New Roman"/>
          <w:sz w:val="28"/>
          <w:szCs w:val="28"/>
        </w:rPr>
        <w:t xml:space="preserve">) </w:t>
      </w:r>
      <w:r w:rsidR="00AA11DF">
        <w:rPr>
          <w:rFonts w:ascii="Times New Roman" w:hAnsi="Times New Roman" w:cs="Times New Roman"/>
          <w:sz w:val="28"/>
          <w:szCs w:val="28"/>
        </w:rPr>
        <w:t>Администрация Варненского сельского поселения Варненского муниципального района</w:t>
      </w:r>
      <w:r w:rsidR="00CE760F">
        <w:rPr>
          <w:rFonts w:ascii="Times New Roman" w:hAnsi="Times New Roman" w:cs="Times New Roman"/>
          <w:sz w:val="28"/>
          <w:szCs w:val="28"/>
        </w:rPr>
        <w:t xml:space="preserve"> (статья 269.2 БК РФ);</w:t>
      </w:r>
    </w:p>
    <w:p w:rsidR="008F709E" w:rsidRDefault="00F81122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Камеральных проверок </w:t>
      </w:r>
      <w:r w:rsidR="00AA11DF">
        <w:rPr>
          <w:rFonts w:ascii="Times New Roman" w:hAnsi="Times New Roman" w:cs="Times New Roman"/>
          <w:sz w:val="28"/>
          <w:szCs w:val="28"/>
        </w:rPr>
        <w:t>– 14</w:t>
      </w:r>
      <w:r w:rsidR="008F709E">
        <w:rPr>
          <w:rFonts w:ascii="Times New Roman" w:hAnsi="Times New Roman" w:cs="Times New Roman"/>
          <w:sz w:val="28"/>
          <w:szCs w:val="28"/>
        </w:rPr>
        <w:t>;</w:t>
      </w:r>
    </w:p>
    <w:p w:rsidR="008F709E" w:rsidRDefault="00AA11DF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Выездных проверок – 2</w:t>
      </w:r>
      <w:r w:rsidR="008F709E">
        <w:rPr>
          <w:rFonts w:ascii="Times New Roman" w:hAnsi="Times New Roman" w:cs="Times New Roman"/>
          <w:sz w:val="28"/>
          <w:szCs w:val="28"/>
        </w:rPr>
        <w:t>.</w:t>
      </w:r>
    </w:p>
    <w:p w:rsidR="00510323" w:rsidRDefault="00510323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контрольных мероприятий проверено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умме </w:t>
      </w:r>
      <w:r w:rsidR="00AA11DF">
        <w:rPr>
          <w:rFonts w:ascii="Times New Roman" w:hAnsi="Times New Roman" w:cs="Times New Roman"/>
          <w:sz w:val="28"/>
          <w:szCs w:val="28"/>
        </w:rPr>
        <w:t>124932,6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056FCE">
        <w:rPr>
          <w:rFonts w:ascii="Times New Roman" w:hAnsi="Times New Roman" w:cs="Times New Roman"/>
          <w:sz w:val="28"/>
          <w:szCs w:val="28"/>
        </w:rPr>
        <w:t xml:space="preserve"> (в том числе объем проверенных средств при осуществлении контроля в сфере закупок составляет </w:t>
      </w:r>
      <w:r w:rsidR="003642F7">
        <w:rPr>
          <w:rFonts w:ascii="Times New Roman" w:hAnsi="Times New Roman" w:cs="Times New Roman"/>
          <w:sz w:val="28"/>
          <w:szCs w:val="28"/>
        </w:rPr>
        <w:t xml:space="preserve">14935,3 </w:t>
      </w:r>
      <w:r w:rsidR="00056FCE">
        <w:rPr>
          <w:rFonts w:ascii="Times New Roman" w:hAnsi="Times New Roman" w:cs="Times New Roman"/>
          <w:sz w:val="28"/>
          <w:szCs w:val="28"/>
        </w:rPr>
        <w:t>тысяч рублей</w:t>
      </w:r>
      <w:r w:rsidR="00B17951">
        <w:rPr>
          <w:rFonts w:ascii="Times New Roman" w:hAnsi="Times New Roman" w:cs="Times New Roman"/>
          <w:sz w:val="28"/>
          <w:szCs w:val="28"/>
        </w:rPr>
        <w:t>)</w:t>
      </w:r>
      <w:r w:rsidR="00056FCE">
        <w:rPr>
          <w:rFonts w:ascii="Times New Roman" w:hAnsi="Times New Roman" w:cs="Times New Roman"/>
          <w:sz w:val="28"/>
          <w:szCs w:val="28"/>
        </w:rPr>
        <w:t>.</w:t>
      </w:r>
    </w:p>
    <w:p w:rsidR="00920691" w:rsidRDefault="00920691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Выявлено нарушений при осуществлении внутреннего муниципального финансового контроля на сумму </w:t>
      </w:r>
      <w:r w:rsidR="003642F7">
        <w:rPr>
          <w:rFonts w:ascii="Times New Roman" w:hAnsi="Times New Roman" w:cs="Times New Roman"/>
          <w:sz w:val="28"/>
          <w:szCs w:val="28"/>
        </w:rPr>
        <w:t>144,3</w:t>
      </w:r>
      <w:r w:rsidR="0094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рублей</w:t>
      </w:r>
      <w:r w:rsidR="000C332D">
        <w:rPr>
          <w:rFonts w:ascii="Times New Roman" w:hAnsi="Times New Roman" w:cs="Times New Roman"/>
          <w:sz w:val="28"/>
          <w:szCs w:val="28"/>
        </w:rPr>
        <w:t xml:space="preserve"> (в том числе выявлено нарушений при осуществлении контроля в сфере закупок в сумме </w:t>
      </w:r>
      <w:r w:rsidR="003642F7">
        <w:rPr>
          <w:rFonts w:ascii="Times New Roman" w:hAnsi="Times New Roman" w:cs="Times New Roman"/>
          <w:sz w:val="28"/>
          <w:szCs w:val="28"/>
        </w:rPr>
        <w:t>922,1</w:t>
      </w:r>
      <w:r w:rsidR="000C332D">
        <w:rPr>
          <w:rFonts w:ascii="Times New Roman" w:hAnsi="Times New Roman" w:cs="Times New Roman"/>
          <w:sz w:val="28"/>
          <w:szCs w:val="28"/>
        </w:rPr>
        <w:t xml:space="preserve"> тысячи рублей).</w:t>
      </w:r>
    </w:p>
    <w:p w:rsidR="00A06C07" w:rsidRDefault="00216BB7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C41">
        <w:rPr>
          <w:rFonts w:ascii="Times New Roman" w:hAnsi="Times New Roman" w:cs="Times New Roman"/>
          <w:sz w:val="28"/>
          <w:szCs w:val="28"/>
        </w:rPr>
        <w:t>Основными нарушениями, выявленными в ходе контрольных мероприятий являются</w:t>
      </w:r>
      <w:proofErr w:type="gramEnd"/>
      <w:r w:rsidRPr="001B4C41">
        <w:rPr>
          <w:rFonts w:ascii="Times New Roman" w:hAnsi="Times New Roman" w:cs="Times New Roman"/>
          <w:sz w:val="28"/>
          <w:szCs w:val="28"/>
        </w:rPr>
        <w:t>:</w:t>
      </w:r>
    </w:p>
    <w:p w:rsidR="00A06C07" w:rsidRDefault="00A06C07" w:rsidP="00A0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</w:t>
      </w:r>
      <w:r w:rsidRPr="00AA6753">
        <w:rPr>
          <w:rFonts w:ascii="Times New Roman" w:hAnsi="Times New Roman" w:cs="Times New Roman"/>
          <w:sz w:val="28"/>
          <w:szCs w:val="28"/>
        </w:rPr>
        <w:t xml:space="preserve">нструкции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</w:t>
      </w:r>
      <w:r w:rsidRPr="00AA6753">
        <w:rPr>
          <w:rFonts w:ascii="Times New Roman" w:hAnsi="Times New Roman" w:cs="Times New Roman"/>
          <w:sz w:val="28"/>
          <w:szCs w:val="28"/>
        </w:rPr>
        <w:lastRenderedPageBreak/>
        <w:t>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C07" w:rsidRPr="000B10C5" w:rsidRDefault="00A06C07" w:rsidP="00A06C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03D0">
        <w:rPr>
          <w:rFonts w:ascii="Times New Roman" w:hAnsi="Times New Roman" w:cs="Times New Roman"/>
          <w:sz w:val="28"/>
          <w:szCs w:val="28"/>
        </w:rPr>
        <w:t xml:space="preserve">- </w:t>
      </w:r>
      <w:r w:rsidRPr="00DD75F3">
        <w:rPr>
          <w:rFonts w:ascii="Times New Roman" w:eastAsia="Times New Roman" w:hAnsi="Times New Roman" w:cs="Times New Roman"/>
          <w:kern w:val="36"/>
          <w:sz w:val="28"/>
          <w:szCs w:val="28"/>
        </w:rPr>
        <w:t>Приказа Минфина России от 30.03.2015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0461E4" w:rsidRDefault="000461E4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1E4">
        <w:rPr>
          <w:rFonts w:ascii="Times New Roman" w:hAnsi="Times New Roman" w:cs="Times New Roman"/>
          <w:sz w:val="28"/>
          <w:szCs w:val="28"/>
        </w:rPr>
        <w:t xml:space="preserve">-     </w:t>
      </w:r>
      <w:proofErr w:type="gramStart"/>
      <w:r w:rsidRPr="000461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61E4">
        <w:rPr>
          <w:rFonts w:ascii="Times New Roman" w:hAnsi="Times New Roman" w:cs="Times New Roman"/>
          <w:sz w:val="28"/>
          <w:szCs w:val="28"/>
        </w:rPr>
        <w:t>.2</w:t>
      </w:r>
      <w:r w:rsidR="002112F2">
        <w:rPr>
          <w:rFonts w:ascii="Times New Roman" w:hAnsi="Times New Roman" w:cs="Times New Roman"/>
          <w:sz w:val="28"/>
          <w:szCs w:val="28"/>
        </w:rPr>
        <w:t>,3</w:t>
      </w:r>
      <w:r w:rsidRPr="000461E4">
        <w:rPr>
          <w:rFonts w:ascii="Times New Roman" w:hAnsi="Times New Roman" w:cs="Times New Roman"/>
          <w:sz w:val="28"/>
          <w:szCs w:val="28"/>
        </w:rPr>
        <w:t xml:space="preserve"> статьи 179 Бюджетного кодекса Российской Федерации;</w:t>
      </w:r>
    </w:p>
    <w:p w:rsidR="00E9244E" w:rsidRDefault="00E9244E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4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Минфина Р.Ф. от 21 июля</w:t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24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2011 г. N 8</w:t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6н</w:t>
      </w:r>
      <w:r w:rsidR="001E3183" w:rsidRPr="002D39F5">
        <w:rPr>
          <w:rFonts w:ascii="Times New Roman" w:hAnsi="Times New Roman" w:cs="Times New Roman"/>
          <w:bCs/>
          <w:sz w:val="28"/>
          <w:szCs w:val="28"/>
        </w:rPr>
        <w:br/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"Об утверждении </w:t>
      </w:r>
      <w:r w:rsidR="00CD24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2D39F5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B6769" w:rsidRDefault="001B6769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часть </w:t>
      </w:r>
      <w:r w:rsidR="00D713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,3 статьи 22 Федерального закона о контрактной системе №44-ФЗ</w:t>
      </w:r>
      <w:r w:rsidR="00FF29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F295E" w:rsidRDefault="00FF295E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часть </w:t>
      </w:r>
      <w:r w:rsidR="008F3C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статьи 19 Федерального закона о контрактной системе №44-ФЗ</w:t>
      </w:r>
      <w:r w:rsidR="00A1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863C3" w:rsidRDefault="005863C3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статья 136 Трудового кодекса Российской Федерации;</w:t>
      </w:r>
    </w:p>
    <w:p w:rsidR="009F17EA" w:rsidRDefault="009F17EA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п.2 статьи 73 Бюджетного кодекса Российской Федерации;</w:t>
      </w:r>
    </w:p>
    <w:p w:rsidR="00C8741B" w:rsidRDefault="007C6F11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Федеральный закон от 27.07.2010г №210-ФЗ «Об организации предоставления государственных и муниципальных услуг».</w:t>
      </w:r>
    </w:p>
    <w:p w:rsidR="00ED78EA" w:rsidRDefault="00ED78EA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67F92" w:rsidRDefault="00267F92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реализации результатов контрольных мероприятий:</w:t>
      </w:r>
    </w:p>
    <w:p w:rsidR="00267F92" w:rsidRDefault="00606E50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 12</w:t>
      </w:r>
      <w:r w:rsidR="00FC0978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4106A4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нарушений, а также причин и условий выявленных нарушений и о рассмотрении вопроса о привлечении к дисциплинарной ответственности виновных должностных лиц</w:t>
      </w:r>
      <w:r w:rsidR="000B3148">
        <w:rPr>
          <w:rFonts w:ascii="Times New Roman" w:hAnsi="Times New Roman" w:cs="Times New Roman"/>
          <w:sz w:val="28"/>
          <w:szCs w:val="28"/>
        </w:rPr>
        <w:t>;</w:t>
      </w:r>
    </w:p>
    <w:p w:rsidR="00881FD4" w:rsidRDefault="00881FD4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виду отсутствия необходимости информация в правоохранительные органы, органы прокуратуры и иные государственные (муниципальные) органы органом контроля не направлялась;</w:t>
      </w:r>
    </w:p>
    <w:p w:rsidR="00881FD4" w:rsidRDefault="00881FD4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967">
        <w:rPr>
          <w:rFonts w:ascii="Times New Roman" w:hAnsi="Times New Roman" w:cs="Times New Roman"/>
          <w:sz w:val="28"/>
          <w:szCs w:val="28"/>
        </w:rPr>
        <w:t>исковые заявления в суды о возмещении объектом контроля ущерба, причиненного муниципальному образованию</w:t>
      </w:r>
      <w:r w:rsidR="00ED7321">
        <w:rPr>
          <w:rFonts w:ascii="Times New Roman" w:hAnsi="Times New Roman" w:cs="Times New Roman"/>
          <w:sz w:val="28"/>
          <w:szCs w:val="28"/>
        </w:rPr>
        <w:t xml:space="preserve">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ED732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ED7321">
        <w:rPr>
          <w:rFonts w:ascii="Times New Roman" w:hAnsi="Times New Roman" w:cs="Times New Roman"/>
          <w:sz w:val="28"/>
          <w:szCs w:val="28"/>
        </w:rPr>
        <w:t xml:space="preserve"> органом контроля не направлялись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ED7321">
        <w:rPr>
          <w:rFonts w:ascii="Times New Roman" w:hAnsi="Times New Roman" w:cs="Times New Roman"/>
          <w:sz w:val="28"/>
          <w:szCs w:val="28"/>
        </w:rPr>
        <w:t>;</w:t>
      </w:r>
    </w:p>
    <w:p w:rsidR="00ED7321" w:rsidRPr="00A91A65" w:rsidRDefault="00ED7321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9A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органом контроля не осуществлялось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EC619A">
        <w:rPr>
          <w:rFonts w:ascii="Times New Roman" w:hAnsi="Times New Roman" w:cs="Times New Roman"/>
          <w:sz w:val="28"/>
          <w:szCs w:val="28"/>
        </w:rPr>
        <w:t>;</w:t>
      </w:r>
    </w:p>
    <w:p w:rsidR="00A91A65" w:rsidRDefault="00EC619A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56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 в финансовые органы (органы управления государственными внебюджетными фондами) органом контроля не направлялись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1B2156">
        <w:rPr>
          <w:rFonts w:ascii="Times New Roman" w:hAnsi="Times New Roman" w:cs="Times New Roman"/>
          <w:sz w:val="28"/>
          <w:szCs w:val="28"/>
        </w:rPr>
        <w:t>.</w:t>
      </w:r>
    </w:p>
    <w:p w:rsidR="002F30ED" w:rsidRPr="000461E4" w:rsidRDefault="002F30ED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E50F0">
        <w:rPr>
          <w:rFonts w:ascii="Times New Roman" w:hAnsi="Times New Roman" w:cs="Times New Roman"/>
          <w:sz w:val="28"/>
          <w:szCs w:val="28"/>
        </w:rPr>
        <w:t>Ж</w:t>
      </w:r>
      <w:r w:rsidR="009C72DB">
        <w:rPr>
          <w:rFonts w:ascii="Times New Roman" w:hAnsi="Times New Roman" w:cs="Times New Roman"/>
          <w:sz w:val="28"/>
          <w:szCs w:val="28"/>
        </w:rPr>
        <w:t xml:space="preserve">алобы и исковые заявления на решения органа контроля, а также жалобы на действия (бездействие) должностных лиц органа контроля </w:t>
      </w:r>
      <w:r w:rsidR="00DB030E"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 не поступали.</w:t>
      </w: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8B8" w:rsidRDefault="007D58B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</w:t>
      </w:r>
    </w:p>
    <w:p w:rsidR="00B90148" w:rsidRDefault="007D58B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контроля:                            Ю.С. Зайцева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F8F" w:rsidRPr="00205595" w:rsidRDefault="00963F8F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595" w:rsidRPr="00205595" w:rsidRDefault="00205595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05595" w:rsidRPr="00205595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3F"/>
    <w:rsid w:val="000270B9"/>
    <w:rsid w:val="00030398"/>
    <w:rsid w:val="000461E4"/>
    <w:rsid w:val="00056F73"/>
    <w:rsid w:val="00056FCE"/>
    <w:rsid w:val="0006543F"/>
    <w:rsid w:val="000B1636"/>
    <w:rsid w:val="000B163A"/>
    <w:rsid w:val="000B3148"/>
    <w:rsid w:val="000C332D"/>
    <w:rsid w:val="00130649"/>
    <w:rsid w:val="00131351"/>
    <w:rsid w:val="00146790"/>
    <w:rsid w:val="001805A3"/>
    <w:rsid w:val="00182691"/>
    <w:rsid w:val="00187167"/>
    <w:rsid w:val="001921F6"/>
    <w:rsid w:val="001B1E0A"/>
    <w:rsid w:val="001B2156"/>
    <w:rsid w:val="001B4C41"/>
    <w:rsid w:val="001B6769"/>
    <w:rsid w:val="001C5BFB"/>
    <w:rsid w:val="001D5B2B"/>
    <w:rsid w:val="001E3183"/>
    <w:rsid w:val="001F1994"/>
    <w:rsid w:val="001F2C19"/>
    <w:rsid w:val="00205595"/>
    <w:rsid w:val="002100B4"/>
    <w:rsid w:val="002112F2"/>
    <w:rsid w:val="00216BB7"/>
    <w:rsid w:val="00255D30"/>
    <w:rsid w:val="002632BE"/>
    <w:rsid w:val="00265F31"/>
    <w:rsid w:val="00267F92"/>
    <w:rsid w:val="002851A2"/>
    <w:rsid w:val="002C0B4D"/>
    <w:rsid w:val="002D0486"/>
    <w:rsid w:val="002D39F5"/>
    <w:rsid w:val="002F04E2"/>
    <w:rsid w:val="002F30ED"/>
    <w:rsid w:val="00323C7D"/>
    <w:rsid w:val="00333967"/>
    <w:rsid w:val="00342FDD"/>
    <w:rsid w:val="003642F7"/>
    <w:rsid w:val="003836CE"/>
    <w:rsid w:val="003A2BDA"/>
    <w:rsid w:val="003D580F"/>
    <w:rsid w:val="004106A4"/>
    <w:rsid w:val="0041395C"/>
    <w:rsid w:val="00435EEE"/>
    <w:rsid w:val="00436186"/>
    <w:rsid w:val="00444BDF"/>
    <w:rsid w:val="004659D9"/>
    <w:rsid w:val="00466649"/>
    <w:rsid w:val="004D5926"/>
    <w:rsid w:val="00510323"/>
    <w:rsid w:val="00531B84"/>
    <w:rsid w:val="0056442F"/>
    <w:rsid w:val="00572525"/>
    <w:rsid w:val="00584A0E"/>
    <w:rsid w:val="005863C3"/>
    <w:rsid w:val="00586CC5"/>
    <w:rsid w:val="005A15ED"/>
    <w:rsid w:val="005B4F19"/>
    <w:rsid w:val="006031CD"/>
    <w:rsid w:val="00606E50"/>
    <w:rsid w:val="0061406C"/>
    <w:rsid w:val="0063173F"/>
    <w:rsid w:val="00646E1B"/>
    <w:rsid w:val="00647B08"/>
    <w:rsid w:val="00650774"/>
    <w:rsid w:val="00651D6E"/>
    <w:rsid w:val="006C7211"/>
    <w:rsid w:val="006F5B4E"/>
    <w:rsid w:val="006F7720"/>
    <w:rsid w:val="00700655"/>
    <w:rsid w:val="007010B6"/>
    <w:rsid w:val="0070201B"/>
    <w:rsid w:val="0070683F"/>
    <w:rsid w:val="0071229A"/>
    <w:rsid w:val="00735236"/>
    <w:rsid w:val="00764479"/>
    <w:rsid w:val="007671E4"/>
    <w:rsid w:val="00780A9C"/>
    <w:rsid w:val="007C6F11"/>
    <w:rsid w:val="007D58B8"/>
    <w:rsid w:val="00800EA0"/>
    <w:rsid w:val="00807E80"/>
    <w:rsid w:val="008261F1"/>
    <w:rsid w:val="008357D8"/>
    <w:rsid w:val="00854808"/>
    <w:rsid w:val="008548A3"/>
    <w:rsid w:val="00881FD4"/>
    <w:rsid w:val="00897EF9"/>
    <w:rsid w:val="008B2971"/>
    <w:rsid w:val="008F3CC8"/>
    <w:rsid w:val="008F709E"/>
    <w:rsid w:val="00920691"/>
    <w:rsid w:val="0093615A"/>
    <w:rsid w:val="0094086F"/>
    <w:rsid w:val="00944104"/>
    <w:rsid w:val="00963F8F"/>
    <w:rsid w:val="009816FB"/>
    <w:rsid w:val="00984622"/>
    <w:rsid w:val="00994AED"/>
    <w:rsid w:val="009A391B"/>
    <w:rsid w:val="009C72DB"/>
    <w:rsid w:val="009D3728"/>
    <w:rsid w:val="009F17EA"/>
    <w:rsid w:val="00A067D3"/>
    <w:rsid w:val="00A06C07"/>
    <w:rsid w:val="00A10601"/>
    <w:rsid w:val="00A16072"/>
    <w:rsid w:val="00A16382"/>
    <w:rsid w:val="00A4123D"/>
    <w:rsid w:val="00A91A65"/>
    <w:rsid w:val="00A975BC"/>
    <w:rsid w:val="00AA11DF"/>
    <w:rsid w:val="00B01930"/>
    <w:rsid w:val="00B033F4"/>
    <w:rsid w:val="00B12436"/>
    <w:rsid w:val="00B17951"/>
    <w:rsid w:val="00B25712"/>
    <w:rsid w:val="00B260FA"/>
    <w:rsid w:val="00B6642B"/>
    <w:rsid w:val="00B8208F"/>
    <w:rsid w:val="00B87A77"/>
    <w:rsid w:val="00B90148"/>
    <w:rsid w:val="00BF176B"/>
    <w:rsid w:val="00BF2961"/>
    <w:rsid w:val="00C260EB"/>
    <w:rsid w:val="00C35A22"/>
    <w:rsid w:val="00C42480"/>
    <w:rsid w:val="00C46B4C"/>
    <w:rsid w:val="00C8741B"/>
    <w:rsid w:val="00CC054B"/>
    <w:rsid w:val="00CD2473"/>
    <w:rsid w:val="00CE760F"/>
    <w:rsid w:val="00CF3AAC"/>
    <w:rsid w:val="00D13E3C"/>
    <w:rsid w:val="00D55398"/>
    <w:rsid w:val="00D71353"/>
    <w:rsid w:val="00D71767"/>
    <w:rsid w:val="00D71C15"/>
    <w:rsid w:val="00D81532"/>
    <w:rsid w:val="00DB030E"/>
    <w:rsid w:val="00DB0BB0"/>
    <w:rsid w:val="00DB603D"/>
    <w:rsid w:val="00DC5E54"/>
    <w:rsid w:val="00DD67CC"/>
    <w:rsid w:val="00DE3FC7"/>
    <w:rsid w:val="00DF7540"/>
    <w:rsid w:val="00E03F2D"/>
    <w:rsid w:val="00E53446"/>
    <w:rsid w:val="00E67ABF"/>
    <w:rsid w:val="00E75B0B"/>
    <w:rsid w:val="00E76864"/>
    <w:rsid w:val="00E81FDA"/>
    <w:rsid w:val="00E9244E"/>
    <w:rsid w:val="00EB4B14"/>
    <w:rsid w:val="00EC619A"/>
    <w:rsid w:val="00ED7321"/>
    <w:rsid w:val="00ED78EA"/>
    <w:rsid w:val="00EE50F0"/>
    <w:rsid w:val="00F16AE9"/>
    <w:rsid w:val="00F176A0"/>
    <w:rsid w:val="00F31B9E"/>
    <w:rsid w:val="00F54DF7"/>
    <w:rsid w:val="00F62087"/>
    <w:rsid w:val="00F81122"/>
    <w:rsid w:val="00FA79EC"/>
    <w:rsid w:val="00FB47D4"/>
    <w:rsid w:val="00FC0978"/>
    <w:rsid w:val="00FC7717"/>
    <w:rsid w:val="00FD07AC"/>
    <w:rsid w:val="00FE3A78"/>
    <w:rsid w:val="00FF295E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paragraph" w:styleId="1">
    <w:name w:val="heading 1"/>
    <w:basedOn w:val="a"/>
    <w:next w:val="a"/>
    <w:link w:val="10"/>
    <w:uiPriority w:val="9"/>
    <w:qFormat/>
    <w:rsid w:val="00A06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26</cp:revision>
  <cp:lastPrinted>2025-01-13T05:21:00Z</cp:lastPrinted>
  <dcterms:created xsi:type="dcterms:W3CDTF">2021-01-18T06:15:00Z</dcterms:created>
  <dcterms:modified xsi:type="dcterms:W3CDTF">2025-01-13T05:23:00Z</dcterms:modified>
</cp:coreProperties>
</file>